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EC9" w:rsidRPr="00B94F70" w:rsidRDefault="00D61A08" w:rsidP="00114499">
      <w:pPr>
        <w:pStyle w:val="Title"/>
        <w:spacing w:line="276" w:lineRule="auto"/>
        <w:rPr>
          <w:rFonts w:asciiTheme="minorHAnsi" w:hAnsiTheme="minorHAnsi" w:cstheme="minorHAnsi"/>
          <w:sz w:val="22"/>
          <w:szCs w:val="22"/>
        </w:rPr>
      </w:pPr>
      <w:bookmarkStart w:id="0" w:name="_GoBack"/>
      <w:bookmarkEnd w:id="0"/>
      <w:r w:rsidRPr="00A17E77">
        <w:rPr>
          <w:noProof/>
        </w:rPr>
        <w:drawing>
          <wp:anchor distT="0" distB="0" distL="114300" distR="114300" simplePos="0" relativeHeight="251659264" behindDoc="1" locked="0" layoutInCell="1" allowOverlap="1" wp14:anchorId="4B842B25" wp14:editId="78D7E8A9">
            <wp:simplePos x="0" y="0"/>
            <wp:positionH relativeFrom="margin">
              <wp:align>center</wp:align>
            </wp:positionH>
            <wp:positionV relativeFrom="paragraph">
              <wp:posOffset>0</wp:posOffset>
            </wp:positionV>
            <wp:extent cx="2022475" cy="755650"/>
            <wp:effectExtent l="0" t="0" r="0" b="6350"/>
            <wp:wrapTight wrapText="bothSides">
              <wp:wrapPolygon edited="0">
                <wp:start x="0" y="0"/>
                <wp:lineTo x="0" y="21237"/>
                <wp:lineTo x="21363" y="21237"/>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022475" cy="755650"/>
                    </a:xfrm>
                    <a:prstGeom prst="rect">
                      <a:avLst/>
                    </a:prstGeom>
                  </pic:spPr>
                </pic:pic>
              </a:graphicData>
            </a:graphic>
            <wp14:sizeRelH relativeFrom="margin">
              <wp14:pctWidth>0</wp14:pctWidth>
            </wp14:sizeRelH>
            <wp14:sizeRelV relativeFrom="margin">
              <wp14:pctHeight>0</wp14:pctHeight>
            </wp14:sizeRelV>
          </wp:anchor>
        </w:drawing>
      </w:r>
    </w:p>
    <w:p w:rsidR="00E050B6" w:rsidRPr="00B94F70" w:rsidRDefault="00E050B6" w:rsidP="00114499">
      <w:pPr>
        <w:spacing w:line="276" w:lineRule="auto"/>
        <w:jc w:val="center"/>
        <w:rPr>
          <w:rFonts w:asciiTheme="minorHAnsi" w:hAnsiTheme="minorHAnsi" w:cstheme="minorHAnsi"/>
          <w:b/>
          <w:sz w:val="22"/>
          <w:szCs w:val="22"/>
        </w:rPr>
      </w:pPr>
    </w:p>
    <w:p w:rsidR="00E050B6" w:rsidRPr="00B94F70" w:rsidRDefault="00E050B6" w:rsidP="00114499">
      <w:pPr>
        <w:spacing w:line="276" w:lineRule="auto"/>
        <w:jc w:val="center"/>
        <w:rPr>
          <w:rFonts w:asciiTheme="minorHAnsi" w:hAnsiTheme="minorHAnsi" w:cstheme="minorHAnsi"/>
          <w:b/>
          <w:sz w:val="22"/>
          <w:szCs w:val="22"/>
        </w:rPr>
      </w:pPr>
    </w:p>
    <w:p w:rsidR="000E1D28" w:rsidRPr="00B94F70" w:rsidRDefault="000E1D28" w:rsidP="00114499">
      <w:pPr>
        <w:spacing w:line="276" w:lineRule="auto"/>
        <w:jc w:val="center"/>
        <w:rPr>
          <w:rFonts w:asciiTheme="minorHAnsi" w:hAnsiTheme="minorHAnsi" w:cstheme="minorHAnsi"/>
          <w:b/>
          <w:sz w:val="22"/>
          <w:szCs w:val="22"/>
        </w:rPr>
      </w:pPr>
    </w:p>
    <w:p w:rsidR="00984EC9" w:rsidRPr="006D74FC" w:rsidRDefault="00984EC9" w:rsidP="00114499">
      <w:pPr>
        <w:spacing w:line="276" w:lineRule="auto"/>
        <w:jc w:val="center"/>
        <w:rPr>
          <w:rFonts w:asciiTheme="minorHAnsi" w:hAnsiTheme="minorHAnsi" w:cstheme="minorHAnsi"/>
          <w:b/>
        </w:rPr>
      </w:pPr>
      <w:r w:rsidRPr="006D74FC">
        <w:rPr>
          <w:rFonts w:asciiTheme="minorHAnsi" w:hAnsiTheme="minorHAnsi" w:cstheme="minorHAnsi"/>
          <w:b/>
        </w:rPr>
        <w:t>CARDIFF AND VALE OF GLAMORGAN REGIONAL PARTNERSHIP BOARD</w:t>
      </w:r>
    </w:p>
    <w:p w:rsidR="009B28CC" w:rsidRPr="006D74FC" w:rsidRDefault="00FF5BC4" w:rsidP="00114499">
      <w:pPr>
        <w:spacing w:line="276" w:lineRule="auto"/>
        <w:jc w:val="center"/>
        <w:rPr>
          <w:rFonts w:asciiTheme="minorHAnsi" w:hAnsiTheme="minorHAnsi" w:cstheme="minorHAnsi"/>
          <w:b/>
        </w:rPr>
      </w:pPr>
      <w:r w:rsidRPr="006D74FC">
        <w:rPr>
          <w:rFonts w:asciiTheme="minorHAnsi" w:hAnsiTheme="minorHAnsi" w:cstheme="minorHAnsi"/>
          <w:b/>
        </w:rPr>
        <w:t>Via Teams</w:t>
      </w:r>
    </w:p>
    <w:p w:rsidR="001E13F3" w:rsidRPr="006D74FC" w:rsidRDefault="001E13F3" w:rsidP="00114499">
      <w:pPr>
        <w:spacing w:line="276" w:lineRule="auto"/>
        <w:jc w:val="center"/>
        <w:rPr>
          <w:rFonts w:asciiTheme="minorHAnsi" w:hAnsiTheme="minorHAnsi" w:cstheme="minorHAnsi"/>
          <w:b/>
        </w:rPr>
      </w:pPr>
    </w:p>
    <w:p w:rsidR="009B28CC" w:rsidRPr="006D74FC" w:rsidRDefault="00DF3A72" w:rsidP="00114499">
      <w:pPr>
        <w:spacing w:line="276" w:lineRule="auto"/>
        <w:jc w:val="center"/>
        <w:rPr>
          <w:rFonts w:asciiTheme="minorHAnsi" w:hAnsiTheme="minorHAnsi" w:cstheme="minorBidi"/>
          <w:b/>
          <w:bCs/>
        </w:rPr>
      </w:pPr>
      <w:r>
        <w:rPr>
          <w:rFonts w:asciiTheme="minorHAnsi" w:hAnsiTheme="minorHAnsi" w:cstheme="minorBidi"/>
          <w:b/>
          <w:bCs/>
        </w:rPr>
        <w:t>25</w:t>
      </w:r>
      <w:r w:rsidRPr="00DF3A72">
        <w:rPr>
          <w:rFonts w:asciiTheme="minorHAnsi" w:hAnsiTheme="minorHAnsi" w:cstheme="minorBidi"/>
          <w:b/>
          <w:bCs/>
          <w:vertAlign w:val="superscript"/>
        </w:rPr>
        <w:t>th</w:t>
      </w:r>
      <w:r>
        <w:rPr>
          <w:rFonts w:asciiTheme="minorHAnsi" w:hAnsiTheme="minorHAnsi" w:cstheme="minorBidi"/>
          <w:b/>
          <w:bCs/>
        </w:rPr>
        <w:t xml:space="preserve"> </w:t>
      </w:r>
      <w:r w:rsidR="009D0A9F">
        <w:rPr>
          <w:rFonts w:asciiTheme="minorHAnsi" w:hAnsiTheme="minorHAnsi" w:cstheme="minorBidi"/>
          <w:b/>
          <w:bCs/>
        </w:rPr>
        <w:t>April 2023</w:t>
      </w:r>
    </w:p>
    <w:p w:rsidR="009B28CC" w:rsidRPr="006D74FC" w:rsidRDefault="00DF3A72" w:rsidP="00114499">
      <w:pPr>
        <w:spacing w:line="276" w:lineRule="auto"/>
        <w:jc w:val="center"/>
        <w:rPr>
          <w:rFonts w:asciiTheme="minorHAnsi" w:hAnsiTheme="minorHAnsi" w:cstheme="minorBidi"/>
          <w:b/>
          <w:bCs/>
        </w:rPr>
      </w:pPr>
      <w:r>
        <w:rPr>
          <w:rFonts w:asciiTheme="minorHAnsi" w:hAnsiTheme="minorHAnsi" w:cstheme="minorBidi"/>
          <w:b/>
          <w:bCs/>
        </w:rPr>
        <w:t>14:00-16:00</w:t>
      </w:r>
    </w:p>
    <w:p w:rsidR="0042262B" w:rsidRPr="006D74FC" w:rsidRDefault="0042262B" w:rsidP="00114499">
      <w:pPr>
        <w:spacing w:line="276" w:lineRule="auto"/>
        <w:jc w:val="center"/>
        <w:rPr>
          <w:rFonts w:asciiTheme="minorHAnsi" w:hAnsiTheme="minorHAnsi" w:cstheme="minorHAnsi"/>
          <w:b/>
        </w:rPr>
      </w:pPr>
    </w:p>
    <w:p w:rsidR="00984EC9" w:rsidRPr="006D74FC" w:rsidRDefault="00B84A9D" w:rsidP="00114499">
      <w:pPr>
        <w:spacing w:line="276" w:lineRule="auto"/>
        <w:jc w:val="center"/>
        <w:rPr>
          <w:rFonts w:asciiTheme="minorHAnsi" w:hAnsiTheme="minorHAnsi" w:cstheme="minorHAnsi"/>
          <w:b/>
          <w:u w:val="single"/>
        </w:rPr>
      </w:pPr>
      <w:r w:rsidRPr="006D74FC">
        <w:rPr>
          <w:rFonts w:asciiTheme="minorHAnsi" w:hAnsiTheme="minorHAnsi" w:cstheme="minorHAnsi"/>
          <w:b/>
          <w:u w:val="single"/>
        </w:rPr>
        <w:t xml:space="preserve">MINUTES OF THE MEETING </w:t>
      </w:r>
    </w:p>
    <w:p w:rsidR="00E7149E" w:rsidRPr="00B84A9D" w:rsidRDefault="00B84A9D" w:rsidP="00114499">
      <w:pPr>
        <w:spacing w:line="276" w:lineRule="auto"/>
        <w:jc w:val="both"/>
        <w:rPr>
          <w:rFonts w:asciiTheme="minorHAnsi" w:hAnsiTheme="minorHAnsi" w:cstheme="minorHAnsi"/>
          <w:b/>
          <w:u w:val="single"/>
        </w:rPr>
      </w:pPr>
      <w:r w:rsidRPr="00B84A9D">
        <w:rPr>
          <w:rFonts w:asciiTheme="minorHAnsi" w:hAnsiTheme="minorHAnsi" w:cstheme="minorHAnsi"/>
          <w:b/>
          <w:u w:val="single"/>
        </w:rPr>
        <w:t>ATTENDANCE</w:t>
      </w:r>
    </w:p>
    <w:p w:rsidR="00EC4BDB" w:rsidRPr="00625505" w:rsidRDefault="00EC4BDB" w:rsidP="00114499">
      <w:pPr>
        <w:spacing w:line="276" w:lineRule="auto"/>
        <w:jc w:val="both"/>
        <w:rPr>
          <w:rFonts w:asciiTheme="minorHAnsi" w:hAnsiTheme="minorHAnsi" w:cstheme="minorHAnsi"/>
          <w:b/>
          <w:sz w:val="22"/>
          <w:szCs w:val="22"/>
        </w:rPr>
      </w:pPr>
    </w:p>
    <w:tbl>
      <w:tblPr>
        <w:tblW w:w="9938" w:type="dxa"/>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7371"/>
      </w:tblGrid>
      <w:tr w:rsidR="001E13F3" w:rsidRPr="00625505" w:rsidTr="309C7FAF">
        <w:trPr>
          <w:trHeight w:val="284"/>
        </w:trPr>
        <w:tc>
          <w:tcPr>
            <w:tcW w:w="2567" w:type="dxa"/>
            <w:shd w:val="clear" w:color="auto" w:fill="auto"/>
            <w:vAlign w:val="center"/>
          </w:tcPr>
          <w:p w:rsidR="001E13F3" w:rsidRPr="00625505" w:rsidRDefault="003B3141" w:rsidP="00114499">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Cllr Edward Williams</w:t>
            </w:r>
          </w:p>
        </w:tc>
        <w:tc>
          <w:tcPr>
            <w:tcW w:w="7371" w:type="dxa"/>
            <w:shd w:val="clear" w:color="auto" w:fill="auto"/>
            <w:vAlign w:val="center"/>
          </w:tcPr>
          <w:p w:rsidR="001E13F3" w:rsidRPr="00625505" w:rsidRDefault="00332BCD" w:rsidP="00114499">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Chair and </w:t>
            </w:r>
            <w:r w:rsidR="00796C72">
              <w:rPr>
                <w:rFonts w:asciiTheme="minorHAnsi" w:hAnsiTheme="minorHAnsi" w:cstheme="minorHAnsi"/>
                <w:color w:val="000000"/>
                <w:sz w:val="22"/>
                <w:szCs w:val="22"/>
              </w:rPr>
              <w:t>Cabinet member, Social Care and Health, Vale of Glamorgan Council</w:t>
            </w:r>
          </w:p>
        </w:tc>
      </w:tr>
      <w:tr w:rsidR="00712425" w:rsidRPr="00625505" w:rsidTr="309C7FAF">
        <w:trPr>
          <w:trHeight w:val="284"/>
        </w:trPr>
        <w:tc>
          <w:tcPr>
            <w:tcW w:w="2567" w:type="dxa"/>
            <w:shd w:val="clear" w:color="auto" w:fill="auto"/>
            <w:vAlign w:val="center"/>
          </w:tcPr>
          <w:p w:rsidR="00712425" w:rsidRPr="00625505" w:rsidRDefault="00712425" w:rsidP="00114499">
            <w:pPr>
              <w:spacing w:line="276" w:lineRule="auto"/>
              <w:rPr>
                <w:rFonts w:asciiTheme="minorHAnsi" w:hAnsiTheme="minorHAnsi" w:cstheme="minorHAnsi"/>
                <w:color w:val="000000"/>
                <w:sz w:val="22"/>
                <w:szCs w:val="22"/>
              </w:rPr>
            </w:pPr>
            <w:r w:rsidRPr="00625505">
              <w:rPr>
                <w:rFonts w:asciiTheme="minorHAnsi" w:hAnsiTheme="minorHAnsi" w:cstheme="minorHAnsi"/>
                <w:color w:val="000000"/>
                <w:sz w:val="22"/>
                <w:szCs w:val="22"/>
              </w:rPr>
              <w:t>Abigail Harris</w:t>
            </w:r>
          </w:p>
        </w:tc>
        <w:tc>
          <w:tcPr>
            <w:tcW w:w="7371" w:type="dxa"/>
            <w:shd w:val="clear" w:color="auto" w:fill="auto"/>
            <w:vAlign w:val="center"/>
          </w:tcPr>
          <w:p w:rsidR="00712425" w:rsidRPr="00625505" w:rsidRDefault="00332BCD" w:rsidP="00114499">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Executive </w:t>
            </w:r>
            <w:r w:rsidR="00712425" w:rsidRPr="00625505">
              <w:rPr>
                <w:rFonts w:asciiTheme="minorHAnsi" w:hAnsiTheme="minorHAnsi" w:cstheme="minorHAnsi"/>
                <w:color w:val="000000"/>
                <w:sz w:val="22"/>
                <w:szCs w:val="22"/>
              </w:rPr>
              <w:t>Director of Planning and Strategy, Cardiff and Vale University Health Board</w:t>
            </w:r>
          </w:p>
        </w:tc>
      </w:tr>
      <w:tr w:rsidR="00712425" w:rsidRPr="00625505" w:rsidTr="309C7FAF">
        <w:trPr>
          <w:trHeight w:val="284"/>
        </w:trPr>
        <w:tc>
          <w:tcPr>
            <w:tcW w:w="2567" w:type="dxa"/>
            <w:shd w:val="clear" w:color="auto" w:fill="auto"/>
            <w:vAlign w:val="center"/>
          </w:tcPr>
          <w:p w:rsidR="00712425" w:rsidRPr="00625505" w:rsidRDefault="00712425" w:rsidP="00114499">
            <w:pPr>
              <w:spacing w:line="276" w:lineRule="auto"/>
              <w:rPr>
                <w:rFonts w:asciiTheme="minorHAnsi" w:hAnsiTheme="minorHAnsi" w:cstheme="minorHAnsi"/>
                <w:color w:val="000000"/>
                <w:sz w:val="22"/>
                <w:szCs w:val="22"/>
              </w:rPr>
            </w:pPr>
            <w:r w:rsidRPr="00625505">
              <w:rPr>
                <w:rFonts w:asciiTheme="minorHAnsi" w:hAnsiTheme="minorHAnsi" w:cstheme="minorHAnsi"/>
                <w:color w:val="000000"/>
                <w:sz w:val="22"/>
                <w:szCs w:val="22"/>
              </w:rPr>
              <w:t>Cath Doman</w:t>
            </w:r>
          </w:p>
        </w:tc>
        <w:tc>
          <w:tcPr>
            <w:tcW w:w="7371" w:type="dxa"/>
            <w:shd w:val="clear" w:color="auto" w:fill="auto"/>
            <w:vAlign w:val="center"/>
          </w:tcPr>
          <w:p w:rsidR="00712425" w:rsidRPr="00625505" w:rsidRDefault="025448F6" w:rsidP="00114499">
            <w:pPr>
              <w:spacing w:line="276" w:lineRule="auto"/>
              <w:rPr>
                <w:rFonts w:asciiTheme="minorHAnsi" w:hAnsiTheme="minorHAnsi" w:cstheme="minorBidi"/>
                <w:color w:val="FF0000"/>
                <w:sz w:val="22"/>
                <w:szCs w:val="22"/>
              </w:rPr>
            </w:pPr>
            <w:r w:rsidRPr="309C7FAF">
              <w:rPr>
                <w:rFonts w:asciiTheme="minorHAnsi" w:hAnsiTheme="minorHAnsi" w:cstheme="minorBidi"/>
                <w:color w:val="000000" w:themeColor="text1"/>
                <w:sz w:val="22"/>
                <w:szCs w:val="22"/>
              </w:rPr>
              <w:t>Director of Health and Social Care Integration, Cardiff and Vale RPB</w:t>
            </w:r>
          </w:p>
        </w:tc>
      </w:tr>
      <w:tr w:rsidR="00BA5BD7" w:rsidRPr="00625505" w:rsidTr="309C7FAF">
        <w:trPr>
          <w:trHeight w:val="284"/>
        </w:trPr>
        <w:tc>
          <w:tcPr>
            <w:tcW w:w="2567" w:type="dxa"/>
            <w:shd w:val="clear" w:color="auto" w:fill="auto"/>
            <w:noWrap/>
            <w:vAlign w:val="center"/>
          </w:tcPr>
          <w:p w:rsidR="00BA5BD7" w:rsidRPr="3C915777" w:rsidRDefault="00BA5BD7" w:rsidP="00BA5BD7">
            <w:pPr>
              <w:spacing w:line="276" w:lineRule="auto"/>
              <w:rPr>
                <w:rFonts w:asciiTheme="minorHAnsi" w:hAnsiTheme="minorHAnsi" w:cstheme="minorBidi"/>
                <w:color w:val="000000" w:themeColor="text1"/>
                <w:sz w:val="22"/>
                <w:szCs w:val="22"/>
              </w:rPr>
            </w:pPr>
            <w:r w:rsidRPr="3C915777">
              <w:rPr>
                <w:rFonts w:asciiTheme="minorHAnsi" w:hAnsiTheme="minorHAnsi" w:cstheme="minorBidi"/>
                <w:color w:val="000000" w:themeColor="text1"/>
                <w:sz w:val="22"/>
                <w:szCs w:val="22"/>
              </w:rPr>
              <w:t>Fiona Kinghorn</w:t>
            </w:r>
          </w:p>
        </w:tc>
        <w:tc>
          <w:tcPr>
            <w:tcW w:w="7371" w:type="dxa"/>
            <w:shd w:val="clear" w:color="auto" w:fill="auto"/>
            <w:noWrap/>
            <w:vAlign w:val="center"/>
          </w:tcPr>
          <w:p w:rsidR="00BA5BD7" w:rsidRPr="3C915777" w:rsidRDefault="00BA5BD7" w:rsidP="00BA5BD7">
            <w:pPr>
              <w:spacing w:line="276" w:lineRule="auto"/>
              <w:rPr>
                <w:rFonts w:asciiTheme="minorHAnsi" w:hAnsiTheme="minorHAnsi" w:cstheme="minorBidi"/>
                <w:color w:val="000000" w:themeColor="text1"/>
                <w:sz w:val="22"/>
                <w:szCs w:val="22"/>
              </w:rPr>
            </w:pPr>
            <w:r w:rsidRPr="3C915777">
              <w:rPr>
                <w:rFonts w:asciiTheme="minorHAnsi" w:hAnsiTheme="minorHAnsi" w:cstheme="minorBidi"/>
                <w:color w:val="000000" w:themeColor="text1"/>
                <w:sz w:val="22"/>
                <w:szCs w:val="22"/>
              </w:rPr>
              <w:t>Executive Director of Public Health</w:t>
            </w:r>
            <w:r>
              <w:rPr>
                <w:rFonts w:asciiTheme="minorHAnsi" w:hAnsiTheme="minorHAnsi" w:cstheme="minorBidi"/>
                <w:color w:val="000000" w:themeColor="text1"/>
                <w:sz w:val="22"/>
                <w:szCs w:val="22"/>
              </w:rPr>
              <w:t xml:space="preserve">, </w:t>
            </w:r>
            <w:r w:rsidRPr="3C915777">
              <w:rPr>
                <w:rFonts w:asciiTheme="minorHAnsi" w:hAnsiTheme="minorHAnsi" w:cstheme="minorBidi"/>
                <w:color w:val="000000" w:themeColor="text1"/>
                <w:sz w:val="22"/>
                <w:szCs w:val="22"/>
              </w:rPr>
              <w:t>Cardiff and Vale UHB</w:t>
            </w:r>
          </w:p>
        </w:tc>
      </w:tr>
      <w:tr w:rsidR="0013779A" w:rsidRPr="00625505" w:rsidTr="309C7FAF">
        <w:trPr>
          <w:trHeight w:val="284"/>
        </w:trPr>
        <w:tc>
          <w:tcPr>
            <w:tcW w:w="2567" w:type="dxa"/>
            <w:shd w:val="clear" w:color="auto" w:fill="auto"/>
            <w:vAlign w:val="center"/>
          </w:tcPr>
          <w:p w:rsidR="0013779A" w:rsidRPr="00625505" w:rsidRDefault="0013779A" w:rsidP="00114499">
            <w:pPr>
              <w:spacing w:line="276" w:lineRule="auto"/>
              <w:rPr>
                <w:rFonts w:asciiTheme="minorHAnsi" w:hAnsiTheme="minorHAnsi" w:cstheme="minorHAnsi"/>
                <w:color w:val="000000"/>
                <w:sz w:val="22"/>
                <w:szCs w:val="22"/>
              </w:rPr>
            </w:pPr>
            <w:r w:rsidRPr="00625505">
              <w:rPr>
                <w:rFonts w:asciiTheme="minorHAnsi" w:hAnsiTheme="minorHAnsi" w:cstheme="minorHAnsi"/>
                <w:color w:val="000000"/>
                <w:sz w:val="22"/>
                <w:szCs w:val="22"/>
              </w:rPr>
              <w:t>Helen White</w:t>
            </w:r>
            <w:r w:rsidR="006D15DD" w:rsidRPr="00625505">
              <w:rPr>
                <w:rFonts w:asciiTheme="minorHAnsi" w:hAnsiTheme="minorHAnsi" w:cstheme="minorHAnsi"/>
                <w:color w:val="000000"/>
                <w:sz w:val="22"/>
                <w:szCs w:val="22"/>
              </w:rPr>
              <w:t xml:space="preserve"> </w:t>
            </w:r>
          </w:p>
        </w:tc>
        <w:tc>
          <w:tcPr>
            <w:tcW w:w="7371" w:type="dxa"/>
            <w:shd w:val="clear" w:color="auto" w:fill="auto"/>
            <w:vAlign w:val="center"/>
          </w:tcPr>
          <w:p w:rsidR="0013779A" w:rsidRPr="00625505" w:rsidRDefault="0013779A" w:rsidP="00114499">
            <w:pPr>
              <w:spacing w:line="276" w:lineRule="auto"/>
              <w:rPr>
                <w:rFonts w:asciiTheme="minorHAnsi" w:hAnsiTheme="minorHAnsi" w:cstheme="minorHAnsi"/>
                <w:color w:val="000000"/>
                <w:sz w:val="22"/>
                <w:szCs w:val="22"/>
              </w:rPr>
            </w:pPr>
            <w:r w:rsidRPr="00625505">
              <w:rPr>
                <w:rFonts w:asciiTheme="minorHAnsi" w:hAnsiTheme="minorHAnsi" w:cstheme="minorHAnsi"/>
                <w:color w:val="000000"/>
                <w:sz w:val="22"/>
                <w:szCs w:val="22"/>
              </w:rPr>
              <w:t>Chief Executive, Taff Housing Association</w:t>
            </w:r>
          </w:p>
        </w:tc>
      </w:tr>
      <w:tr w:rsidR="0013779A" w:rsidRPr="00625505" w:rsidTr="309C7FAF">
        <w:trPr>
          <w:trHeight w:val="284"/>
        </w:trPr>
        <w:tc>
          <w:tcPr>
            <w:tcW w:w="2567" w:type="dxa"/>
            <w:shd w:val="clear" w:color="auto" w:fill="auto"/>
            <w:noWrap/>
            <w:vAlign w:val="center"/>
          </w:tcPr>
          <w:p w:rsidR="0013779A" w:rsidRPr="00625505" w:rsidRDefault="0013779A" w:rsidP="00114499">
            <w:pPr>
              <w:spacing w:line="276" w:lineRule="auto"/>
              <w:rPr>
                <w:rFonts w:asciiTheme="minorHAnsi" w:hAnsiTheme="minorHAnsi" w:cstheme="minorHAnsi"/>
                <w:color w:val="000000"/>
                <w:sz w:val="22"/>
                <w:szCs w:val="22"/>
              </w:rPr>
            </w:pPr>
            <w:r w:rsidRPr="00625505">
              <w:rPr>
                <w:rFonts w:asciiTheme="minorHAnsi" w:hAnsiTheme="minorHAnsi" w:cstheme="minorHAnsi"/>
                <w:color w:val="000000"/>
                <w:sz w:val="22"/>
                <w:szCs w:val="22"/>
              </w:rPr>
              <w:t>Cllr Lynda Thorne</w:t>
            </w:r>
          </w:p>
        </w:tc>
        <w:tc>
          <w:tcPr>
            <w:tcW w:w="7371" w:type="dxa"/>
            <w:shd w:val="clear" w:color="auto" w:fill="auto"/>
            <w:noWrap/>
            <w:vAlign w:val="center"/>
          </w:tcPr>
          <w:p w:rsidR="0013779A" w:rsidRPr="00625505" w:rsidRDefault="0013779A" w:rsidP="00114499">
            <w:pPr>
              <w:spacing w:line="276" w:lineRule="auto"/>
              <w:rPr>
                <w:rFonts w:asciiTheme="minorHAnsi" w:hAnsiTheme="minorHAnsi" w:cstheme="minorHAnsi"/>
                <w:color w:val="000000"/>
                <w:sz w:val="22"/>
                <w:szCs w:val="22"/>
              </w:rPr>
            </w:pPr>
            <w:r w:rsidRPr="00625505">
              <w:rPr>
                <w:rFonts w:asciiTheme="minorHAnsi" w:hAnsiTheme="minorHAnsi" w:cstheme="minorHAnsi"/>
                <w:color w:val="000000"/>
                <w:sz w:val="22"/>
                <w:szCs w:val="22"/>
              </w:rPr>
              <w:t>Cabinet Member for Housing and Communities, Cardiff Council</w:t>
            </w:r>
          </w:p>
        </w:tc>
      </w:tr>
      <w:tr w:rsidR="0013779A" w:rsidRPr="00625505" w:rsidTr="309C7FAF">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779A" w:rsidRPr="00625505" w:rsidRDefault="00007FF7" w:rsidP="00114499">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Bobbie-Jo Haarhoff</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779A" w:rsidRPr="00625505" w:rsidRDefault="00BE42FD" w:rsidP="00114499">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Unpaid Carers Representative</w:t>
            </w:r>
            <w:r w:rsidR="00977113">
              <w:rPr>
                <w:rFonts w:asciiTheme="minorHAnsi" w:hAnsiTheme="minorHAnsi" w:cstheme="minorHAnsi"/>
                <w:color w:val="000000"/>
                <w:sz w:val="22"/>
                <w:szCs w:val="22"/>
              </w:rPr>
              <w:t>, Cardiff and Vale RPB</w:t>
            </w:r>
          </w:p>
        </w:tc>
      </w:tr>
      <w:tr w:rsidR="0013779A" w:rsidRPr="00625505" w:rsidTr="309C7FAF">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779A" w:rsidRPr="00625505" w:rsidRDefault="0013779A" w:rsidP="00114499">
            <w:pPr>
              <w:spacing w:line="276" w:lineRule="auto"/>
              <w:rPr>
                <w:rFonts w:asciiTheme="minorHAnsi" w:hAnsiTheme="minorHAnsi" w:cstheme="minorHAnsi"/>
                <w:color w:val="000000"/>
                <w:sz w:val="22"/>
                <w:szCs w:val="22"/>
              </w:rPr>
            </w:pPr>
            <w:r w:rsidRPr="00625505">
              <w:rPr>
                <w:rFonts w:asciiTheme="minorHAnsi" w:hAnsiTheme="minorHAnsi" w:cstheme="minorHAnsi"/>
                <w:color w:val="000000"/>
                <w:sz w:val="22"/>
                <w:szCs w:val="22"/>
              </w:rPr>
              <w:t>Sam Austin</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779A" w:rsidRPr="00625505" w:rsidRDefault="0DDFC354" w:rsidP="00114499">
            <w:pPr>
              <w:spacing w:line="276" w:lineRule="auto"/>
              <w:rPr>
                <w:rFonts w:asciiTheme="minorHAnsi" w:hAnsiTheme="minorHAnsi" w:cstheme="minorBidi"/>
                <w:color w:val="000000"/>
                <w:sz w:val="22"/>
                <w:szCs w:val="22"/>
              </w:rPr>
            </w:pPr>
            <w:r w:rsidRPr="309C7FAF">
              <w:rPr>
                <w:rFonts w:asciiTheme="minorHAnsi" w:hAnsiTheme="minorHAnsi" w:cstheme="minorBidi"/>
                <w:color w:val="000000" w:themeColor="text1"/>
                <w:sz w:val="22"/>
                <w:szCs w:val="22"/>
              </w:rPr>
              <w:t xml:space="preserve">Deputy Chief Executive and Director of Operational Services, Llamau </w:t>
            </w:r>
          </w:p>
        </w:tc>
      </w:tr>
      <w:tr w:rsidR="00E60799" w:rsidRPr="00625505" w:rsidTr="309C7FAF">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0799" w:rsidRPr="00625505" w:rsidRDefault="00E60799" w:rsidP="00114499">
            <w:pPr>
              <w:spacing w:line="276" w:lineRule="auto"/>
              <w:rPr>
                <w:rFonts w:asciiTheme="minorHAnsi" w:hAnsiTheme="minorHAnsi" w:cstheme="minorHAnsi"/>
                <w:color w:val="000000"/>
                <w:sz w:val="22"/>
                <w:szCs w:val="22"/>
              </w:rPr>
            </w:pPr>
            <w:r w:rsidRPr="00625505">
              <w:rPr>
                <w:rFonts w:asciiTheme="minorHAnsi" w:hAnsiTheme="minorHAnsi" w:cstheme="minorHAnsi"/>
                <w:color w:val="000000"/>
                <w:sz w:val="22"/>
                <w:szCs w:val="22"/>
              </w:rPr>
              <w:t>Sarah McGill</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0799" w:rsidRPr="00625505" w:rsidRDefault="00E60799" w:rsidP="00114499">
            <w:pPr>
              <w:spacing w:line="276" w:lineRule="auto"/>
              <w:rPr>
                <w:rFonts w:asciiTheme="minorHAnsi" w:hAnsiTheme="minorHAnsi" w:cstheme="minorHAnsi"/>
                <w:color w:val="000000"/>
                <w:sz w:val="22"/>
                <w:szCs w:val="22"/>
              </w:rPr>
            </w:pPr>
            <w:r w:rsidRPr="00625505">
              <w:rPr>
                <w:rFonts w:asciiTheme="minorHAnsi" w:hAnsiTheme="minorHAnsi" w:cstheme="minorHAnsi"/>
                <w:color w:val="000000"/>
                <w:sz w:val="22"/>
                <w:szCs w:val="22"/>
              </w:rPr>
              <w:t>Corporate Director</w:t>
            </w:r>
            <w:r w:rsidR="00DC7DD0">
              <w:rPr>
                <w:rFonts w:asciiTheme="minorHAnsi" w:hAnsiTheme="minorHAnsi" w:cstheme="minorHAnsi"/>
                <w:color w:val="000000"/>
                <w:sz w:val="22"/>
                <w:szCs w:val="22"/>
              </w:rPr>
              <w:t xml:space="preserve">, </w:t>
            </w:r>
            <w:r w:rsidRPr="00625505">
              <w:rPr>
                <w:rFonts w:asciiTheme="minorHAnsi" w:hAnsiTheme="minorHAnsi" w:cstheme="minorHAnsi"/>
                <w:color w:val="000000"/>
                <w:sz w:val="22"/>
                <w:szCs w:val="22"/>
              </w:rPr>
              <w:t>People and Communities, Cardiff Council</w:t>
            </w:r>
          </w:p>
        </w:tc>
      </w:tr>
      <w:tr w:rsidR="00E60799" w:rsidRPr="00625505" w:rsidTr="309C7FAF">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0799" w:rsidRPr="00625505" w:rsidRDefault="00E60799" w:rsidP="00114499">
            <w:pPr>
              <w:spacing w:line="276" w:lineRule="auto"/>
              <w:rPr>
                <w:rFonts w:asciiTheme="minorHAnsi" w:hAnsiTheme="minorHAnsi" w:cstheme="minorHAnsi"/>
                <w:color w:val="000000"/>
                <w:sz w:val="22"/>
                <w:szCs w:val="22"/>
              </w:rPr>
            </w:pP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0799" w:rsidRPr="00625505" w:rsidRDefault="00E60799" w:rsidP="00114499">
            <w:pPr>
              <w:spacing w:line="276" w:lineRule="auto"/>
              <w:rPr>
                <w:rFonts w:asciiTheme="minorHAnsi" w:hAnsiTheme="minorHAnsi" w:cstheme="minorHAnsi"/>
                <w:color w:val="000000"/>
                <w:sz w:val="22"/>
                <w:szCs w:val="22"/>
              </w:rPr>
            </w:pPr>
          </w:p>
        </w:tc>
      </w:tr>
      <w:tr w:rsidR="008B2F40" w:rsidRPr="00625505" w:rsidTr="309C7FAF">
        <w:trPr>
          <w:trHeight w:val="284"/>
        </w:trPr>
        <w:tc>
          <w:tcPr>
            <w:tcW w:w="2567" w:type="dxa"/>
            <w:shd w:val="clear" w:color="auto" w:fill="auto"/>
            <w:noWrap/>
            <w:vAlign w:val="center"/>
          </w:tcPr>
          <w:p w:rsidR="008B2F40" w:rsidRPr="00625505" w:rsidRDefault="00796C72" w:rsidP="00114499">
            <w:pPr>
              <w:spacing w:line="276" w:lineRule="auto"/>
              <w:rPr>
                <w:rFonts w:asciiTheme="minorHAnsi" w:hAnsiTheme="minorHAnsi" w:cstheme="minorBidi"/>
                <w:color w:val="000000"/>
                <w:sz w:val="22"/>
                <w:szCs w:val="22"/>
              </w:rPr>
            </w:pPr>
            <w:r>
              <w:rPr>
                <w:rFonts w:asciiTheme="minorHAnsi" w:hAnsiTheme="minorHAnsi" w:cstheme="minorBidi"/>
                <w:color w:val="000000"/>
                <w:sz w:val="22"/>
                <w:szCs w:val="22"/>
              </w:rPr>
              <w:t>Claire Chick</w:t>
            </w:r>
          </w:p>
        </w:tc>
        <w:tc>
          <w:tcPr>
            <w:tcW w:w="7371" w:type="dxa"/>
            <w:shd w:val="clear" w:color="auto" w:fill="auto"/>
            <w:noWrap/>
            <w:vAlign w:val="center"/>
          </w:tcPr>
          <w:p w:rsidR="008B2F40" w:rsidRPr="00625505" w:rsidRDefault="00796C72" w:rsidP="00114499">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Third Sector Development Manager, C3SC</w:t>
            </w:r>
          </w:p>
        </w:tc>
      </w:tr>
      <w:tr w:rsidR="003B3141" w:rsidRPr="00625505" w:rsidTr="309C7FAF">
        <w:trPr>
          <w:trHeight w:val="220"/>
        </w:trPr>
        <w:tc>
          <w:tcPr>
            <w:tcW w:w="2567" w:type="dxa"/>
            <w:shd w:val="clear" w:color="auto" w:fill="auto"/>
            <w:vAlign w:val="center"/>
          </w:tcPr>
          <w:p w:rsidR="003B3141" w:rsidRPr="00625505" w:rsidRDefault="003B3141" w:rsidP="00114499">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Cllr Ashley Lister</w:t>
            </w:r>
          </w:p>
        </w:tc>
        <w:tc>
          <w:tcPr>
            <w:tcW w:w="7371" w:type="dxa"/>
            <w:shd w:val="clear" w:color="auto" w:fill="auto"/>
            <w:vAlign w:val="center"/>
          </w:tcPr>
          <w:p w:rsidR="003B3141" w:rsidRPr="00625505" w:rsidRDefault="00796C72" w:rsidP="00114499">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Cabinet member, Social Services, </w:t>
            </w:r>
            <w:r w:rsidR="009A623B">
              <w:rPr>
                <w:rFonts w:asciiTheme="minorHAnsi" w:hAnsiTheme="minorHAnsi" w:cstheme="minorHAnsi"/>
                <w:color w:val="000000"/>
                <w:sz w:val="22"/>
                <w:szCs w:val="22"/>
              </w:rPr>
              <w:t>Children’s</w:t>
            </w:r>
            <w:r>
              <w:rPr>
                <w:rFonts w:asciiTheme="minorHAnsi" w:hAnsiTheme="minorHAnsi" w:cstheme="minorHAnsi"/>
                <w:color w:val="000000"/>
                <w:sz w:val="22"/>
                <w:szCs w:val="22"/>
              </w:rPr>
              <w:t xml:space="preserve"> Services</w:t>
            </w:r>
            <w:r w:rsidR="0059021C">
              <w:rPr>
                <w:rFonts w:asciiTheme="minorHAnsi" w:hAnsiTheme="minorHAnsi" w:cstheme="minorHAnsi"/>
                <w:color w:val="000000"/>
                <w:sz w:val="22"/>
                <w:szCs w:val="22"/>
              </w:rPr>
              <w:t>, Cardiff Council</w:t>
            </w:r>
          </w:p>
        </w:tc>
      </w:tr>
      <w:tr w:rsidR="003B3141" w:rsidRPr="00625505" w:rsidTr="309C7FAF">
        <w:trPr>
          <w:trHeight w:val="220"/>
        </w:trPr>
        <w:tc>
          <w:tcPr>
            <w:tcW w:w="2567" w:type="dxa"/>
            <w:shd w:val="clear" w:color="auto" w:fill="auto"/>
            <w:vAlign w:val="center"/>
          </w:tcPr>
          <w:p w:rsidR="003B3141" w:rsidRPr="00625505" w:rsidRDefault="00CD3809" w:rsidP="00114499">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Mike O</w:t>
            </w:r>
            <w:r w:rsidR="00977113">
              <w:rPr>
                <w:rFonts w:asciiTheme="minorHAnsi" w:hAnsiTheme="minorHAnsi" w:cstheme="minorHAnsi"/>
                <w:color w:val="000000"/>
                <w:sz w:val="22"/>
                <w:szCs w:val="22"/>
              </w:rPr>
              <w:t>’</w:t>
            </w:r>
            <w:r>
              <w:rPr>
                <w:rFonts w:asciiTheme="minorHAnsi" w:hAnsiTheme="minorHAnsi" w:cstheme="minorHAnsi"/>
                <w:color w:val="000000"/>
                <w:sz w:val="22"/>
                <w:szCs w:val="22"/>
              </w:rPr>
              <w:t>Brien</w:t>
            </w:r>
          </w:p>
        </w:tc>
        <w:tc>
          <w:tcPr>
            <w:tcW w:w="7371" w:type="dxa"/>
            <w:shd w:val="clear" w:color="auto" w:fill="auto"/>
            <w:vAlign w:val="center"/>
          </w:tcPr>
          <w:p w:rsidR="003B3141" w:rsidRPr="00625505" w:rsidRDefault="00977113" w:rsidP="00114499">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Unpaid Carers Representative, Cardiff and Vale RPB</w:t>
            </w:r>
          </w:p>
        </w:tc>
      </w:tr>
      <w:tr w:rsidR="003B3141" w:rsidRPr="00625505" w:rsidTr="309C7FAF">
        <w:trPr>
          <w:trHeight w:val="220"/>
        </w:trPr>
        <w:tc>
          <w:tcPr>
            <w:tcW w:w="2567" w:type="dxa"/>
            <w:shd w:val="clear" w:color="auto" w:fill="auto"/>
            <w:vAlign w:val="center"/>
          </w:tcPr>
          <w:p w:rsidR="003B3141" w:rsidRPr="00625505" w:rsidRDefault="003B3141" w:rsidP="00114499">
            <w:pPr>
              <w:spacing w:line="276" w:lineRule="auto"/>
              <w:rPr>
                <w:rFonts w:asciiTheme="minorHAnsi" w:hAnsiTheme="minorHAnsi" w:cstheme="minorHAnsi"/>
                <w:color w:val="000000"/>
                <w:sz w:val="22"/>
                <w:szCs w:val="22"/>
              </w:rPr>
            </w:pPr>
            <w:r>
              <w:rPr>
                <w:rFonts w:asciiTheme="minorHAnsi" w:hAnsiTheme="minorHAnsi" w:cstheme="minorBidi"/>
                <w:color w:val="000000" w:themeColor="text1"/>
                <w:sz w:val="22"/>
                <w:szCs w:val="22"/>
              </w:rPr>
              <w:t>David Pritchard</w:t>
            </w:r>
          </w:p>
        </w:tc>
        <w:tc>
          <w:tcPr>
            <w:tcW w:w="7371" w:type="dxa"/>
            <w:shd w:val="clear" w:color="auto" w:fill="auto"/>
            <w:vAlign w:val="center"/>
          </w:tcPr>
          <w:p w:rsidR="003B3141" w:rsidRPr="000E1D28" w:rsidRDefault="009D6092" w:rsidP="00114499">
            <w:pPr>
              <w:spacing w:line="276" w:lineRule="auto"/>
              <w:rPr>
                <w:rFonts w:asciiTheme="minorHAnsi" w:hAnsiTheme="minorHAnsi"/>
                <w:color w:val="000000"/>
                <w:sz w:val="22"/>
                <w:szCs w:val="22"/>
              </w:rPr>
            </w:pPr>
            <w:r>
              <w:rPr>
                <w:rFonts w:asciiTheme="minorHAnsi" w:hAnsiTheme="minorHAnsi"/>
                <w:color w:val="000000"/>
                <w:sz w:val="22"/>
                <w:szCs w:val="22"/>
              </w:rPr>
              <w:t xml:space="preserve">Social Care Wales, </w:t>
            </w:r>
            <w:r w:rsidR="00332BCD">
              <w:rPr>
                <w:rFonts w:asciiTheme="minorHAnsi" w:hAnsiTheme="minorHAnsi"/>
                <w:color w:val="000000"/>
                <w:sz w:val="22"/>
                <w:szCs w:val="22"/>
              </w:rPr>
              <w:t>r</w:t>
            </w:r>
            <w:r>
              <w:rPr>
                <w:rFonts w:asciiTheme="minorHAnsi" w:hAnsiTheme="minorHAnsi"/>
                <w:color w:val="000000"/>
                <w:sz w:val="22"/>
                <w:szCs w:val="22"/>
              </w:rPr>
              <w:t>epresentative for Sarah McCarty</w:t>
            </w:r>
          </w:p>
        </w:tc>
      </w:tr>
      <w:tr w:rsidR="003B3141" w:rsidRPr="00625505" w:rsidTr="309C7FAF">
        <w:trPr>
          <w:trHeight w:val="220"/>
        </w:trPr>
        <w:tc>
          <w:tcPr>
            <w:tcW w:w="2567" w:type="dxa"/>
            <w:shd w:val="clear" w:color="auto" w:fill="auto"/>
            <w:vAlign w:val="center"/>
          </w:tcPr>
          <w:p w:rsidR="003B3141" w:rsidRPr="00625505" w:rsidRDefault="003B3141" w:rsidP="00114499">
            <w:pPr>
              <w:spacing w:line="276" w:lineRule="auto"/>
              <w:rPr>
                <w:rFonts w:asciiTheme="minorHAnsi" w:hAnsiTheme="minorHAnsi" w:cstheme="minorHAnsi"/>
                <w:color w:val="000000"/>
                <w:sz w:val="22"/>
                <w:szCs w:val="22"/>
              </w:rPr>
            </w:pPr>
            <w:r>
              <w:rPr>
                <w:rFonts w:asciiTheme="minorHAnsi" w:hAnsiTheme="minorHAnsi" w:cstheme="minorBidi"/>
                <w:color w:val="000000" w:themeColor="text1"/>
                <w:sz w:val="22"/>
                <w:szCs w:val="22"/>
              </w:rPr>
              <w:t>Melanie Godfrey</w:t>
            </w:r>
          </w:p>
        </w:tc>
        <w:tc>
          <w:tcPr>
            <w:tcW w:w="7371" w:type="dxa"/>
            <w:shd w:val="clear" w:color="auto" w:fill="auto"/>
            <w:vAlign w:val="center"/>
          </w:tcPr>
          <w:p w:rsidR="003B3141" w:rsidRPr="000E1D28" w:rsidRDefault="009D6092" w:rsidP="00114499">
            <w:pPr>
              <w:spacing w:line="276" w:lineRule="auto"/>
              <w:rPr>
                <w:rFonts w:asciiTheme="minorHAnsi" w:hAnsiTheme="minorHAnsi"/>
                <w:color w:val="000000"/>
                <w:sz w:val="22"/>
                <w:szCs w:val="22"/>
              </w:rPr>
            </w:pPr>
            <w:r>
              <w:rPr>
                <w:rFonts w:asciiTheme="minorHAnsi" w:hAnsiTheme="minorHAnsi"/>
                <w:color w:val="000000"/>
                <w:sz w:val="22"/>
                <w:szCs w:val="22"/>
              </w:rPr>
              <w:t>Director of Education</w:t>
            </w:r>
            <w:r w:rsidR="0059021C">
              <w:rPr>
                <w:rFonts w:asciiTheme="minorHAnsi" w:hAnsiTheme="minorHAnsi"/>
                <w:color w:val="000000"/>
                <w:sz w:val="22"/>
                <w:szCs w:val="22"/>
              </w:rPr>
              <w:t>, Cardiff Council</w:t>
            </w:r>
          </w:p>
        </w:tc>
      </w:tr>
      <w:tr w:rsidR="00187415" w:rsidRPr="00625505" w:rsidTr="309C7FAF">
        <w:trPr>
          <w:trHeight w:val="220"/>
        </w:trPr>
        <w:tc>
          <w:tcPr>
            <w:tcW w:w="2567" w:type="dxa"/>
            <w:shd w:val="clear" w:color="auto" w:fill="auto"/>
            <w:vAlign w:val="center"/>
          </w:tcPr>
          <w:p w:rsidR="00187415" w:rsidRPr="00625505" w:rsidRDefault="00187415" w:rsidP="00114499">
            <w:pPr>
              <w:spacing w:line="276" w:lineRule="auto"/>
              <w:rPr>
                <w:rFonts w:asciiTheme="minorHAnsi" w:hAnsiTheme="minorHAnsi" w:cstheme="minorHAnsi"/>
                <w:color w:val="000000"/>
                <w:sz w:val="22"/>
                <w:szCs w:val="22"/>
              </w:rPr>
            </w:pPr>
            <w:r w:rsidRPr="00625505">
              <w:rPr>
                <w:rFonts w:asciiTheme="minorHAnsi" w:hAnsiTheme="minorHAnsi" w:cstheme="minorHAnsi"/>
                <w:color w:val="000000"/>
                <w:sz w:val="22"/>
                <w:szCs w:val="22"/>
              </w:rPr>
              <w:t>Rachel Connor</w:t>
            </w:r>
          </w:p>
        </w:tc>
        <w:tc>
          <w:tcPr>
            <w:tcW w:w="7371" w:type="dxa"/>
            <w:shd w:val="clear" w:color="auto" w:fill="auto"/>
            <w:vAlign w:val="center"/>
          </w:tcPr>
          <w:p w:rsidR="00187415" w:rsidRPr="00625505" w:rsidRDefault="00187415" w:rsidP="00114499">
            <w:pPr>
              <w:spacing w:line="276" w:lineRule="auto"/>
              <w:rPr>
                <w:rFonts w:asciiTheme="minorHAnsi" w:hAnsiTheme="minorHAnsi" w:cstheme="minorHAnsi"/>
                <w:color w:val="000000"/>
                <w:sz w:val="22"/>
                <w:szCs w:val="22"/>
              </w:rPr>
            </w:pPr>
            <w:r w:rsidRPr="000E1D28">
              <w:rPr>
                <w:rFonts w:asciiTheme="minorHAnsi" w:hAnsiTheme="minorHAnsi"/>
                <w:color w:val="000000"/>
                <w:sz w:val="22"/>
                <w:szCs w:val="22"/>
              </w:rPr>
              <w:t>Chief Executive, Glamorgan Voluntary Services</w:t>
            </w:r>
          </w:p>
        </w:tc>
      </w:tr>
      <w:tr w:rsidR="00BA5BD7" w:rsidRPr="00625505" w:rsidTr="309C7FAF">
        <w:trPr>
          <w:trHeight w:val="220"/>
        </w:trPr>
        <w:tc>
          <w:tcPr>
            <w:tcW w:w="2567" w:type="dxa"/>
            <w:shd w:val="clear" w:color="auto" w:fill="auto"/>
            <w:vAlign w:val="center"/>
          </w:tcPr>
          <w:p w:rsidR="00BA5BD7" w:rsidRDefault="00BA5BD7" w:rsidP="00BA5BD7">
            <w:pPr>
              <w:spacing w:line="276" w:lineRule="auto"/>
              <w:rPr>
                <w:rFonts w:asciiTheme="minorHAnsi" w:hAnsiTheme="minorHAnsi" w:cstheme="minorBidi"/>
                <w:color w:val="000000" w:themeColor="text1"/>
                <w:sz w:val="22"/>
                <w:szCs w:val="22"/>
              </w:rPr>
            </w:pPr>
            <w:r w:rsidRPr="3C915777">
              <w:rPr>
                <w:rFonts w:asciiTheme="minorHAnsi" w:hAnsiTheme="minorHAnsi" w:cstheme="minorBidi"/>
                <w:color w:val="000000" w:themeColor="text1"/>
                <w:sz w:val="22"/>
                <w:szCs w:val="22"/>
              </w:rPr>
              <w:t>Suzanne Wood</w:t>
            </w:r>
          </w:p>
        </w:tc>
        <w:tc>
          <w:tcPr>
            <w:tcW w:w="7371" w:type="dxa"/>
            <w:shd w:val="clear" w:color="auto" w:fill="auto"/>
            <w:vAlign w:val="center"/>
          </w:tcPr>
          <w:p w:rsidR="00BA5BD7" w:rsidRPr="000E1D28" w:rsidRDefault="00BA5BD7" w:rsidP="00BA5BD7">
            <w:pPr>
              <w:spacing w:line="276" w:lineRule="auto"/>
              <w:rPr>
                <w:rFonts w:asciiTheme="minorHAnsi" w:hAnsiTheme="minorHAnsi"/>
                <w:color w:val="000000"/>
                <w:sz w:val="22"/>
                <w:szCs w:val="22"/>
              </w:rPr>
            </w:pPr>
            <w:r w:rsidRPr="3C915777">
              <w:rPr>
                <w:rFonts w:asciiTheme="minorHAnsi" w:hAnsiTheme="minorHAnsi" w:cstheme="minorBidi"/>
                <w:color w:val="000000" w:themeColor="text1"/>
                <w:sz w:val="22"/>
                <w:szCs w:val="22"/>
              </w:rPr>
              <w:t>Consultant</w:t>
            </w:r>
            <w:r>
              <w:rPr>
                <w:rFonts w:asciiTheme="minorHAnsi" w:hAnsiTheme="minorHAnsi" w:cstheme="minorBidi"/>
                <w:color w:val="000000" w:themeColor="text1"/>
                <w:sz w:val="22"/>
                <w:szCs w:val="22"/>
              </w:rPr>
              <w:t>,</w:t>
            </w:r>
            <w:r w:rsidRPr="3C915777">
              <w:rPr>
                <w:rFonts w:asciiTheme="minorHAnsi" w:hAnsiTheme="minorHAnsi" w:cstheme="minorBidi"/>
                <w:color w:val="000000" w:themeColor="text1"/>
                <w:sz w:val="22"/>
                <w:szCs w:val="22"/>
              </w:rPr>
              <w:t xml:space="preserve"> Public Health Medicine, Public Health Wales</w:t>
            </w:r>
          </w:p>
        </w:tc>
      </w:tr>
      <w:tr w:rsidR="001B3406" w:rsidRPr="00625505" w:rsidTr="309C7FAF">
        <w:trPr>
          <w:trHeight w:val="220"/>
        </w:trPr>
        <w:tc>
          <w:tcPr>
            <w:tcW w:w="2567" w:type="dxa"/>
            <w:shd w:val="clear" w:color="auto" w:fill="auto"/>
            <w:vAlign w:val="center"/>
          </w:tcPr>
          <w:p w:rsidR="001B3406" w:rsidRPr="00625505" w:rsidRDefault="001B3406" w:rsidP="00114499">
            <w:pPr>
              <w:spacing w:line="276" w:lineRule="auto"/>
              <w:rPr>
                <w:rFonts w:asciiTheme="minorHAnsi" w:hAnsiTheme="minorHAnsi" w:cstheme="minorHAnsi"/>
                <w:color w:val="000000"/>
                <w:sz w:val="22"/>
                <w:szCs w:val="22"/>
              </w:rPr>
            </w:pPr>
            <w:r w:rsidRPr="00625505">
              <w:rPr>
                <w:rFonts w:asciiTheme="minorHAnsi" w:hAnsiTheme="minorHAnsi" w:cstheme="minorHAnsi"/>
                <w:color w:val="000000"/>
                <w:sz w:val="22"/>
                <w:szCs w:val="22"/>
              </w:rPr>
              <w:t>Andrew Templeton</w:t>
            </w:r>
          </w:p>
        </w:tc>
        <w:tc>
          <w:tcPr>
            <w:tcW w:w="7371" w:type="dxa"/>
            <w:shd w:val="clear" w:color="auto" w:fill="auto"/>
            <w:vAlign w:val="center"/>
          </w:tcPr>
          <w:p w:rsidR="001B3406" w:rsidRPr="00D6414B" w:rsidRDefault="001B3406" w:rsidP="00114499">
            <w:pPr>
              <w:spacing w:line="276" w:lineRule="auto"/>
              <w:rPr>
                <w:rFonts w:asciiTheme="minorHAnsi" w:hAnsiTheme="minorHAnsi" w:cstheme="minorHAnsi"/>
                <w:color w:val="000000" w:themeColor="text1"/>
                <w:sz w:val="22"/>
                <w:szCs w:val="22"/>
              </w:rPr>
            </w:pPr>
            <w:r>
              <w:rPr>
                <w:rFonts w:asciiTheme="minorHAnsi" w:hAnsiTheme="minorHAnsi" w:cstheme="minorHAnsi"/>
                <w:color w:val="000000"/>
                <w:sz w:val="22"/>
                <w:szCs w:val="22"/>
              </w:rPr>
              <w:t>Chief Executive</w:t>
            </w:r>
            <w:r w:rsidR="00686145">
              <w:rPr>
                <w:rFonts w:asciiTheme="minorHAnsi" w:hAnsiTheme="minorHAnsi" w:cstheme="minorHAnsi"/>
                <w:color w:val="000000"/>
                <w:sz w:val="22"/>
                <w:szCs w:val="22"/>
              </w:rPr>
              <w:t>,</w:t>
            </w:r>
            <w:r>
              <w:rPr>
                <w:rFonts w:asciiTheme="minorHAnsi" w:hAnsiTheme="minorHAnsi" w:cstheme="minorHAnsi"/>
                <w:color w:val="000000"/>
                <w:sz w:val="22"/>
                <w:szCs w:val="22"/>
              </w:rPr>
              <w:t xml:space="preserve"> YMCA Cardiff Group</w:t>
            </w:r>
          </w:p>
        </w:tc>
      </w:tr>
      <w:tr w:rsidR="001B3406" w:rsidRPr="00625505" w:rsidTr="309C7FAF">
        <w:trPr>
          <w:trHeight w:val="220"/>
        </w:trPr>
        <w:tc>
          <w:tcPr>
            <w:tcW w:w="2567" w:type="dxa"/>
            <w:shd w:val="clear" w:color="auto" w:fill="auto"/>
            <w:vAlign w:val="center"/>
          </w:tcPr>
          <w:p w:rsidR="001B3406" w:rsidRPr="00625505" w:rsidRDefault="001B3406" w:rsidP="00114499">
            <w:pPr>
              <w:spacing w:line="276" w:lineRule="auto"/>
              <w:rPr>
                <w:rFonts w:asciiTheme="minorHAnsi" w:hAnsiTheme="minorHAnsi" w:cstheme="minorHAnsi"/>
                <w:color w:val="000000"/>
                <w:sz w:val="22"/>
                <w:szCs w:val="22"/>
              </w:rPr>
            </w:pPr>
            <w:r w:rsidRPr="3C915777">
              <w:rPr>
                <w:rFonts w:asciiTheme="minorHAnsi" w:hAnsiTheme="minorHAnsi" w:cstheme="minorBidi"/>
                <w:color w:val="000000" w:themeColor="text1"/>
                <w:sz w:val="22"/>
                <w:szCs w:val="22"/>
              </w:rPr>
              <w:t>Malcolm Perrett</w:t>
            </w:r>
          </w:p>
        </w:tc>
        <w:tc>
          <w:tcPr>
            <w:tcW w:w="7371" w:type="dxa"/>
            <w:shd w:val="clear" w:color="auto" w:fill="auto"/>
            <w:vAlign w:val="center"/>
          </w:tcPr>
          <w:p w:rsidR="001B3406" w:rsidRPr="00D6414B" w:rsidRDefault="001B3406" w:rsidP="00114499">
            <w:pPr>
              <w:spacing w:line="276" w:lineRule="auto"/>
              <w:rPr>
                <w:rFonts w:asciiTheme="minorHAnsi" w:hAnsiTheme="minorHAnsi" w:cstheme="minorHAnsi"/>
                <w:color w:val="000000" w:themeColor="text1"/>
                <w:sz w:val="22"/>
                <w:szCs w:val="22"/>
              </w:rPr>
            </w:pPr>
            <w:r w:rsidRPr="3C915777">
              <w:rPr>
                <w:rFonts w:asciiTheme="minorHAnsi" w:hAnsiTheme="minorHAnsi" w:cstheme="minorBidi"/>
                <w:color w:val="000000" w:themeColor="text1"/>
                <w:sz w:val="22"/>
                <w:szCs w:val="22"/>
              </w:rPr>
              <w:t>Policy Advisor, Care Forum Wales</w:t>
            </w:r>
          </w:p>
        </w:tc>
      </w:tr>
      <w:tr w:rsidR="00187415" w:rsidRPr="00625505" w:rsidTr="309C7FAF">
        <w:trPr>
          <w:trHeight w:val="284"/>
        </w:trPr>
        <w:tc>
          <w:tcPr>
            <w:tcW w:w="9938" w:type="dxa"/>
            <w:gridSpan w:val="2"/>
            <w:shd w:val="clear" w:color="auto" w:fill="auto"/>
            <w:vAlign w:val="center"/>
          </w:tcPr>
          <w:p w:rsidR="00187415" w:rsidRPr="00625505" w:rsidRDefault="00187415" w:rsidP="00114499">
            <w:pPr>
              <w:spacing w:line="276" w:lineRule="auto"/>
              <w:rPr>
                <w:rFonts w:asciiTheme="minorHAnsi" w:hAnsiTheme="minorHAnsi" w:cstheme="minorHAnsi"/>
                <w:color w:val="000000"/>
                <w:sz w:val="22"/>
                <w:szCs w:val="22"/>
              </w:rPr>
            </w:pPr>
            <w:r w:rsidRPr="00625505">
              <w:rPr>
                <w:rFonts w:asciiTheme="minorHAnsi" w:hAnsiTheme="minorHAnsi" w:cstheme="minorHAnsi"/>
                <w:b/>
                <w:color w:val="000000"/>
                <w:sz w:val="22"/>
                <w:szCs w:val="22"/>
              </w:rPr>
              <w:t>Secretariat</w:t>
            </w:r>
          </w:p>
        </w:tc>
      </w:tr>
      <w:tr w:rsidR="00187415" w:rsidRPr="00625505" w:rsidTr="309C7FAF">
        <w:trPr>
          <w:trHeight w:val="284"/>
        </w:trPr>
        <w:tc>
          <w:tcPr>
            <w:tcW w:w="2567" w:type="dxa"/>
            <w:shd w:val="clear" w:color="auto" w:fill="auto"/>
            <w:vAlign w:val="center"/>
          </w:tcPr>
          <w:p w:rsidR="00BA5BD7" w:rsidRDefault="00BA5BD7" w:rsidP="00114499">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Michael Chapman</w:t>
            </w:r>
          </w:p>
          <w:p w:rsidR="009C0F76" w:rsidRPr="00625505" w:rsidRDefault="5FC323FC" w:rsidP="00114499">
            <w:pPr>
              <w:spacing w:line="276" w:lineRule="auto"/>
              <w:rPr>
                <w:rFonts w:asciiTheme="minorHAnsi" w:hAnsiTheme="minorHAnsi" w:cstheme="minorBidi"/>
                <w:color w:val="000000"/>
                <w:sz w:val="22"/>
                <w:szCs w:val="22"/>
              </w:rPr>
            </w:pPr>
            <w:r w:rsidRPr="309C7FAF">
              <w:rPr>
                <w:rFonts w:asciiTheme="minorHAnsi" w:hAnsiTheme="minorHAnsi" w:cstheme="minorBidi"/>
                <w:color w:val="000000" w:themeColor="text1"/>
                <w:sz w:val="22"/>
                <w:szCs w:val="22"/>
              </w:rPr>
              <w:t>Rebecca Al-Nashee</w:t>
            </w:r>
          </w:p>
        </w:tc>
        <w:tc>
          <w:tcPr>
            <w:tcW w:w="7371" w:type="dxa"/>
            <w:shd w:val="clear" w:color="auto" w:fill="auto"/>
            <w:vAlign w:val="center"/>
          </w:tcPr>
          <w:p w:rsidR="00717285" w:rsidRPr="00717285" w:rsidRDefault="001D06FA" w:rsidP="00114499">
            <w:pPr>
              <w:spacing w:line="276" w:lineRule="auto"/>
              <w:rPr>
                <w:rFonts w:asciiTheme="minorHAnsi" w:hAnsiTheme="minorHAnsi" w:cstheme="minorHAnsi"/>
                <w:color w:val="FF0000"/>
                <w:sz w:val="22"/>
                <w:szCs w:val="22"/>
              </w:rPr>
            </w:pPr>
            <w:r w:rsidRPr="001D06FA">
              <w:rPr>
                <w:rFonts w:asciiTheme="minorHAnsi" w:hAnsiTheme="minorHAnsi" w:cstheme="minorHAnsi"/>
                <w:color w:val="000000" w:themeColor="text1"/>
                <w:sz w:val="22"/>
                <w:szCs w:val="22"/>
              </w:rPr>
              <w:t>CAV RPB Partnership Team</w:t>
            </w:r>
            <w:r w:rsidR="00DC7DD0">
              <w:rPr>
                <w:rFonts w:asciiTheme="minorHAnsi" w:hAnsiTheme="minorHAnsi" w:cstheme="minorHAnsi"/>
                <w:color w:val="000000" w:themeColor="text1"/>
                <w:sz w:val="22"/>
                <w:szCs w:val="22"/>
              </w:rPr>
              <w:t xml:space="preserve">, </w:t>
            </w:r>
            <w:r w:rsidR="00DC7DD0" w:rsidRPr="309C7FAF">
              <w:rPr>
                <w:rFonts w:asciiTheme="minorHAnsi" w:hAnsiTheme="minorHAnsi" w:cstheme="minorBidi"/>
                <w:color w:val="000000" w:themeColor="text1"/>
                <w:sz w:val="22"/>
                <w:szCs w:val="22"/>
              </w:rPr>
              <w:t>Cardiff and Vale RPB</w:t>
            </w:r>
          </w:p>
        </w:tc>
      </w:tr>
      <w:tr w:rsidR="00332BCD" w:rsidRPr="00625505" w:rsidTr="00CF39C9">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332BCD" w:rsidRPr="00625505" w:rsidRDefault="00332BCD" w:rsidP="00332BCD">
            <w:pPr>
              <w:spacing w:line="276" w:lineRule="auto"/>
              <w:rPr>
                <w:rFonts w:asciiTheme="minorHAnsi" w:hAnsiTheme="minorHAnsi" w:cstheme="minorHAnsi"/>
                <w:color w:val="000000"/>
                <w:sz w:val="22"/>
                <w:szCs w:val="22"/>
              </w:rPr>
            </w:pPr>
            <w:r w:rsidRPr="00625505">
              <w:rPr>
                <w:rFonts w:asciiTheme="minorHAnsi" w:hAnsiTheme="minorHAnsi" w:cstheme="minorHAnsi"/>
                <w:color w:val="000000"/>
                <w:sz w:val="22"/>
                <w:szCs w:val="22"/>
              </w:rPr>
              <w:t>Meredith Gardiner</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332BCD" w:rsidRPr="00625505" w:rsidRDefault="00332BCD" w:rsidP="00332BCD">
            <w:pPr>
              <w:spacing w:line="276" w:lineRule="auto"/>
              <w:rPr>
                <w:rFonts w:asciiTheme="minorHAnsi" w:hAnsiTheme="minorHAnsi" w:cstheme="minorHAnsi"/>
                <w:color w:val="000000"/>
                <w:sz w:val="22"/>
                <w:szCs w:val="22"/>
              </w:rPr>
            </w:pPr>
            <w:r w:rsidRPr="00625505">
              <w:rPr>
                <w:rFonts w:asciiTheme="minorHAnsi" w:hAnsiTheme="minorHAnsi" w:cstheme="minorHAnsi"/>
                <w:color w:val="000000"/>
                <w:sz w:val="22"/>
                <w:szCs w:val="22"/>
              </w:rPr>
              <w:t>Head of Partnerships and Assurance</w:t>
            </w:r>
            <w:r>
              <w:rPr>
                <w:rFonts w:asciiTheme="minorHAnsi" w:hAnsiTheme="minorHAnsi" w:cstheme="minorHAnsi"/>
                <w:color w:val="000000"/>
                <w:sz w:val="22"/>
                <w:szCs w:val="22"/>
              </w:rPr>
              <w:t xml:space="preserve">, </w:t>
            </w:r>
            <w:r w:rsidRPr="309C7FAF">
              <w:rPr>
                <w:rFonts w:asciiTheme="minorHAnsi" w:hAnsiTheme="minorHAnsi" w:cstheme="minorBidi"/>
                <w:color w:val="000000" w:themeColor="text1"/>
                <w:sz w:val="22"/>
                <w:szCs w:val="22"/>
              </w:rPr>
              <w:t>Cardiff and Vale RPB</w:t>
            </w:r>
          </w:p>
        </w:tc>
      </w:tr>
      <w:tr w:rsidR="00332BCD" w:rsidRPr="00625505" w:rsidTr="309C7FAF">
        <w:trPr>
          <w:trHeight w:val="284"/>
        </w:trPr>
        <w:tc>
          <w:tcPr>
            <w:tcW w:w="9938" w:type="dxa"/>
            <w:gridSpan w:val="2"/>
            <w:shd w:val="clear" w:color="auto" w:fill="auto"/>
            <w:vAlign w:val="center"/>
          </w:tcPr>
          <w:p w:rsidR="00332BCD" w:rsidRPr="00625505" w:rsidRDefault="00332BCD" w:rsidP="00332BCD">
            <w:pPr>
              <w:spacing w:line="276" w:lineRule="auto"/>
              <w:rPr>
                <w:rFonts w:asciiTheme="minorHAnsi" w:hAnsiTheme="minorHAnsi" w:cstheme="minorHAnsi"/>
                <w:color w:val="000000"/>
                <w:sz w:val="22"/>
                <w:szCs w:val="22"/>
              </w:rPr>
            </w:pPr>
            <w:r w:rsidRPr="00625505">
              <w:rPr>
                <w:rFonts w:asciiTheme="minorHAnsi" w:hAnsiTheme="minorHAnsi" w:cstheme="minorHAnsi"/>
                <w:b/>
                <w:color w:val="000000"/>
                <w:sz w:val="22"/>
                <w:szCs w:val="22"/>
              </w:rPr>
              <w:t>Guests</w:t>
            </w:r>
          </w:p>
        </w:tc>
      </w:tr>
      <w:tr w:rsidR="00332BCD" w:rsidRPr="00625505" w:rsidTr="309C7FAF">
        <w:trPr>
          <w:trHeight w:val="284"/>
        </w:trPr>
        <w:tc>
          <w:tcPr>
            <w:tcW w:w="2567" w:type="dxa"/>
            <w:shd w:val="clear" w:color="auto" w:fill="auto"/>
            <w:vAlign w:val="center"/>
          </w:tcPr>
          <w:p w:rsidR="00332BCD" w:rsidRPr="00625505" w:rsidRDefault="00332BCD" w:rsidP="00332BCD">
            <w:pPr>
              <w:spacing w:line="276" w:lineRule="auto"/>
              <w:jc w:val="both"/>
              <w:rPr>
                <w:rFonts w:asciiTheme="minorHAnsi" w:hAnsiTheme="minorHAnsi" w:cstheme="minorBidi"/>
                <w:color w:val="000000"/>
                <w:sz w:val="22"/>
                <w:szCs w:val="22"/>
              </w:rPr>
            </w:pPr>
            <w:r>
              <w:rPr>
                <w:rFonts w:asciiTheme="minorHAnsi" w:hAnsiTheme="minorHAnsi" w:cstheme="minorBidi"/>
                <w:color w:val="000000" w:themeColor="text1"/>
                <w:sz w:val="22"/>
                <w:szCs w:val="22"/>
              </w:rPr>
              <w:t>Rebecca Hooper</w:t>
            </w:r>
          </w:p>
        </w:tc>
        <w:tc>
          <w:tcPr>
            <w:tcW w:w="7371" w:type="dxa"/>
            <w:shd w:val="clear" w:color="auto" w:fill="auto"/>
            <w:vAlign w:val="center"/>
          </w:tcPr>
          <w:p w:rsidR="00332BCD" w:rsidRPr="00625505" w:rsidRDefault="00332BCD" w:rsidP="00332BCD">
            <w:pPr>
              <w:spacing w:line="276" w:lineRule="auto"/>
              <w:jc w:val="both"/>
              <w:rPr>
                <w:rFonts w:asciiTheme="minorHAnsi" w:hAnsiTheme="minorHAnsi" w:cstheme="minorBidi"/>
                <w:color w:val="000000"/>
                <w:sz w:val="22"/>
                <w:szCs w:val="22"/>
              </w:rPr>
            </w:pPr>
            <w:r>
              <w:rPr>
                <w:rFonts w:asciiTheme="minorHAnsi" w:hAnsiTheme="minorHAnsi" w:cstheme="minorBidi"/>
                <w:color w:val="000000"/>
                <w:sz w:val="22"/>
                <w:szCs w:val="22"/>
              </w:rPr>
              <w:t>Operational Manager, Regeneration, Cardiff Council</w:t>
            </w:r>
          </w:p>
        </w:tc>
      </w:tr>
      <w:tr w:rsidR="00332BCD" w:rsidRPr="00625505" w:rsidTr="309C7FAF">
        <w:trPr>
          <w:trHeight w:val="284"/>
        </w:trPr>
        <w:tc>
          <w:tcPr>
            <w:tcW w:w="2567" w:type="dxa"/>
            <w:shd w:val="clear" w:color="auto" w:fill="auto"/>
            <w:vAlign w:val="center"/>
          </w:tcPr>
          <w:p w:rsidR="00332BCD" w:rsidRPr="00625505" w:rsidRDefault="00332BCD" w:rsidP="00332BCD">
            <w:pPr>
              <w:spacing w:line="276" w:lineRule="auto"/>
              <w:rPr>
                <w:rFonts w:asciiTheme="minorHAnsi" w:hAnsiTheme="minorHAnsi" w:cstheme="minorHAnsi"/>
                <w:color w:val="000000"/>
                <w:sz w:val="22"/>
                <w:szCs w:val="22"/>
              </w:rPr>
            </w:pPr>
            <w:r w:rsidRPr="00625505">
              <w:rPr>
                <w:rFonts w:asciiTheme="minorHAnsi" w:hAnsiTheme="minorHAnsi" w:cstheme="minorHAnsi"/>
                <w:color w:val="000000"/>
                <w:sz w:val="22"/>
                <w:szCs w:val="22"/>
              </w:rPr>
              <w:t>Lynne Aston</w:t>
            </w:r>
          </w:p>
        </w:tc>
        <w:tc>
          <w:tcPr>
            <w:tcW w:w="7371" w:type="dxa"/>
            <w:shd w:val="clear" w:color="auto" w:fill="auto"/>
            <w:vAlign w:val="center"/>
          </w:tcPr>
          <w:p w:rsidR="00332BCD" w:rsidRPr="00625505" w:rsidRDefault="00332BCD" w:rsidP="00332BCD">
            <w:pPr>
              <w:spacing w:line="276" w:lineRule="auto"/>
              <w:rPr>
                <w:rFonts w:asciiTheme="minorHAnsi" w:hAnsiTheme="minorHAnsi" w:cstheme="minorHAnsi"/>
                <w:color w:val="000000"/>
                <w:sz w:val="22"/>
                <w:szCs w:val="22"/>
              </w:rPr>
            </w:pPr>
            <w:r w:rsidRPr="0059021C">
              <w:rPr>
                <w:rFonts w:ascii="Calibri" w:hAnsi="Calibri" w:cs="Calibri"/>
                <w:color w:val="000000" w:themeColor="text1"/>
                <w:sz w:val="22"/>
                <w:szCs w:val="22"/>
                <w:shd w:val="clear" w:color="auto" w:fill="FFFFFF"/>
              </w:rPr>
              <w:t>Assistant Director of Finance, Head of Finance PCIC Clinical Board, Cardiff</w:t>
            </w:r>
            <w:r w:rsidRPr="0059021C">
              <w:rPr>
                <w:rFonts w:asciiTheme="minorHAnsi" w:hAnsiTheme="minorHAnsi" w:cstheme="minorHAnsi"/>
                <w:color w:val="000000" w:themeColor="text1"/>
                <w:sz w:val="22"/>
                <w:szCs w:val="22"/>
              </w:rPr>
              <w:t xml:space="preserve"> and Vale UHB</w:t>
            </w:r>
          </w:p>
        </w:tc>
      </w:tr>
      <w:tr w:rsidR="00332BCD" w:rsidRPr="00625505" w:rsidTr="309C7FAF">
        <w:trPr>
          <w:trHeight w:val="284"/>
        </w:trPr>
        <w:tc>
          <w:tcPr>
            <w:tcW w:w="2567" w:type="dxa"/>
            <w:shd w:val="clear" w:color="auto" w:fill="auto"/>
            <w:vAlign w:val="center"/>
          </w:tcPr>
          <w:p w:rsidR="00332BCD" w:rsidRDefault="00332BCD" w:rsidP="00332BCD">
            <w:pPr>
              <w:spacing w:line="276" w:lineRule="auto"/>
              <w:jc w:val="both"/>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Chris Ball</w:t>
            </w:r>
          </w:p>
        </w:tc>
        <w:tc>
          <w:tcPr>
            <w:tcW w:w="7371" w:type="dxa"/>
            <w:shd w:val="clear" w:color="auto" w:fill="auto"/>
            <w:vAlign w:val="center"/>
          </w:tcPr>
          <w:p w:rsidR="00332BCD" w:rsidRPr="001B3406" w:rsidRDefault="00332BCD" w:rsidP="00332BCD">
            <w:pPr>
              <w:spacing w:line="276" w:lineRule="auto"/>
              <w:jc w:val="both"/>
              <w:rPr>
                <w:rFonts w:ascii="Calibri" w:hAnsi="Calibri" w:cs="Calibri"/>
                <w:color w:val="000000"/>
                <w:sz w:val="22"/>
                <w:szCs w:val="22"/>
              </w:rPr>
            </w:pPr>
            <w:r w:rsidRPr="001B3406">
              <w:rPr>
                <w:rFonts w:ascii="Calibri" w:hAnsi="Calibri" w:cs="Calibri"/>
                <w:color w:val="201F1E"/>
                <w:sz w:val="22"/>
                <w:szCs w:val="22"/>
                <w:shd w:val="clear" w:color="auto" w:fill="FFFFFF"/>
              </w:rPr>
              <w:t xml:space="preserve">Ageing Well Programme Manager, </w:t>
            </w:r>
            <w:r w:rsidRPr="001B3406">
              <w:rPr>
                <w:rFonts w:ascii="Calibri" w:hAnsi="Calibri" w:cs="Calibri"/>
                <w:color w:val="000000" w:themeColor="text1"/>
                <w:sz w:val="22"/>
                <w:szCs w:val="22"/>
              </w:rPr>
              <w:t>Cardiff and Vale RPB</w:t>
            </w:r>
          </w:p>
        </w:tc>
      </w:tr>
      <w:tr w:rsidR="00332BCD" w:rsidRPr="00625505" w:rsidTr="309C7FAF">
        <w:trPr>
          <w:trHeight w:val="284"/>
        </w:trPr>
        <w:tc>
          <w:tcPr>
            <w:tcW w:w="2567" w:type="dxa"/>
            <w:shd w:val="clear" w:color="auto" w:fill="auto"/>
            <w:vAlign w:val="center"/>
          </w:tcPr>
          <w:p w:rsidR="00332BCD" w:rsidRDefault="00332BCD" w:rsidP="00332BCD">
            <w:pPr>
              <w:spacing w:line="276" w:lineRule="auto"/>
              <w:jc w:val="both"/>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lastRenderedPageBreak/>
              <w:t>Versha Sood</w:t>
            </w:r>
          </w:p>
        </w:tc>
        <w:tc>
          <w:tcPr>
            <w:tcW w:w="7371" w:type="dxa"/>
            <w:shd w:val="clear" w:color="auto" w:fill="auto"/>
            <w:vAlign w:val="center"/>
          </w:tcPr>
          <w:p w:rsidR="00332BCD" w:rsidRPr="001B3406" w:rsidRDefault="00332BCD" w:rsidP="00332BCD">
            <w:pPr>
              <w:spacing w:line="276" w:lineRule="auto"/>
              <w:jc w:val="both"/>
              <w:rPr>
                <w:rFonts w:asciiTheme="minorHAnsi" w:hAnsiTheme="minorHAnsi" w:cstheme="minorHAnsi"/>
                <w:color w:val="000000"/>
                <w:sz w:val="22"/>
                <w:szCs w:val="22"/>
              </w:rPr>
            </w:pPr>
            <w:r w:rsidRPr="001B3406">
              <w:rPr>
                <w:rFonts w:asciiTheme="minorHAnsi" w:hAnsiTheme="minorHAnsi" w:cstheme="minorHAnsi"/>
                <w:color w:val="000000" w:themeColor="text1"/>
                <w:sz w:val="22"/>
                <w:szCs w:val="22"/>
                <w:shd w:val="clear" w:color="auto" w:fill="FFFFFF"/>
              </w:rPr>
              <w:t xml:space="preserve">Improvement and Development Manager, Dementia, </w:t>
            </w:r>
            <w:r w:rsidRPr="001B3406">
              <w:rPr>
                <w:rFonts w:asciiTheme="minorHAnsi" w:hAnsiTheme="minorHAnsi" w:cstheme="minorHAnsi"/>
                <w:color w:val="000000" w:themeColor="text1"/>
                <w:sz w:val="22"/>
                <w:szCs w:val="22"/>
              </w:rPr>
              <w:t>Cardiff and Vale RPB</w:t>
            </w:r>
          </w:p>
        </w:tc>
      </w:tr>
      <w:tr w:rsidR="00332BCD" w:rsidRPr="00625505" w:rsidTr="005642D0">
        <w:trPr>
          <w:trHeight w:val="284"/>
        </w:trPr>
        <w:tc>
          <w:tcPr>
            <w:tcW w:w="2567" w:type="dxa"/>
            <w:shd w:val="clear" w:color="auto" w:fill="auto"/>
          </w:tcPr>
          <w:p w:rsidR="00332BCD" w:rsidRPr="00625505" w:rsidRDefault="00332BCD" w:rsidP="005642D0">
            <w:pPr>
              <w:spacing w:line="276" w:lineRule="auto"/>
              <w:rPr>
                <w:rFonts w:asciiTheme="minorHAnsi" w:hAnsiTheme="minorHAnsi" w:cstheme="minorBidi"/>
                <w:color w:val="000000"/>
                <w:sz w:val="22"/>
                <w:szCs w:val="22"/>
              </w:rPr>
            </w:pPr>
            <w:r>
              <w:rPr>
                <w:rFonts w:asciiTheme="minorHAnsi" w:hAnsiTheme="minorHAnsi" w:cstheme="minorBidi"/>
                <w:color w:val="000000"/>
                <w:sz w:val="22"/>
                <w:szCs w:val="22"/>
              </w:rPr>
              <w:t>Dr Katja Empson</w:t>
            </w:r>
          </w:p>
        </w:tc>
        <w:tc>
          <w:tcPr>
            <w:tcW w:w="7371" w:type="dxa"/>
            <w:shd w:val="clear" w:color="auto" w:fill="auto"/>
          </w:tcPr>
          <w:p w:rsidR="00332BCD" w:rsidRPr="00625505" w:rsidRDefault="00332BCD" w:rsidP="005642D0">
            <w:pPr>
              <w:spacing w:line="276" w:lineRule="auto"/>
              <w:rPr>
                <w:rFonts w:asciiTheme="minorHAnsi" w:hAnsiTheme="minorHAnsi" w:cstheme="minorBidi"/>
                <w:color w:val="000000"/>
                <w:sz w:val="22"/>
                <w:szCs w:val="22"/>
              </w:rPr>
            </w:pPr>
            <w:r>
              <w:rPr>
                <w:rFonts w:asciiTheme="minorHAnsi" w:hAnsiTheme="minorHAnsi" w:cstheme="minorBidi"/>
                <w:color w:val="000000"/>
                <w:sz w:val="22"/>
                <w:szCs w:val="22"/>
              </w:rPr>
              <w:t>Consultant in Emergency Medicine, Cardiff and Vale University Health Board and Clinical Lead for Six Goals for Urgent and Emergency Care</w:t>
            </w:r>
          </w:p>
        </w:tc>
      </w:tr>
      <w:tr w:rsidR="00332BCD" w:rsidRPr="00625505" w:rsidTr="00332BCD">
        <w:trPr>
          <w:trHeight w:val="284"/>
        </w:trPr>
        <w:tc>
          <w:tcPr>
            <w:tcW w:w="2567" w:type="dxa"/>
            <w:shd w:val="clear" w:color="auto" w:fill="auto"/>
          </w:tcPr>
          <w:p w:rsidR="00332BCD" w:rsidRDefault="00332BCD" w:rsidP="00332BCD">
            <w:pPr>
              <w:spacing w:line="276" w:lineRule="auto"/>
              <w:rPr>
                <w:rFonts w:asciiTheme="minorHAnsi" w:hAnsiTheme="minorHAnsi" w:cstheme="minorBidi"/>
                <w:color w:val="000000"/>
                <w:sz w:val="22"/>
                <w:szCs w:val="22"/>
              </w:rPr>
            </w:pPr>
            <w:r>
              <w:rPr>
                <w:rFonts w:asciiTheme="minorHAnsi" w:hAnsiTheme="minorHAnsi" w:cstheme="minorBidi"/>
                <w:color w:val="000000"/>
                <w:sz w:val="22"/>
                <w:szCs w:val="22"/>
              </w:rPr>
              <w:t>Claire Beynon</w:t>
            </w:r>
          </w:p>
        </w:tc>
        <w:tc>
          <w:tcPr>
            <w:tcW w:w="7371" w:type="dxa"/>
            <w:shd w:val="clear" w:color="auto" w:fill="auto"/>
            <w:vAlign w:val="center"/>
          </w:tcPr>
          <w:p w:rsidR="005642D0" w:rsidRDefault="009653CC" w:rsidP="005642D0">
            <w:pPr>
              <w:spacing w:line="276" w:lineRule="auto"/>
              <w:jc w:val="both"/>
              <w:rPr>
                <w:rFonts w:asciiTheme="minorHAnsi" w:hAnsiTheme="minorHAnsi" w:cstheme="minorBidi"/>
                <w:color w:val="000000"/>
                <w:sz w:val="22"/>
                <w:szCs w:val="22"/>
              </w:rPr>
            </w:pPr>
            <w:r>
              <w:rPr>
                <w:rFonts w:asciiTheme="minorHAnsi" w:hAnsiTheme="minorHAnsi" w:cstheme="minorBidi"/>
                <w:color w:val="000000"/>
                <w:sz w:val="22"/>
                <w:szCs w:val="22"/>
              </w:rPr>
              <w:t>Deputy Director of Public Health</w:t>
            </w:r>
          </w:p>
        </w:tc>
      </w:tr>
      <w:tr w:rsidR="00332BCD" w:rsidRPr="00625505" w:rsidTr="005642D0">
        <w:trPr>
          <w:trHeight w:val="284"/>
        </w:trPr>
        <w:tc>
          <w:tcPr>
            <w:tcW w:w="2567" w:type="dxa"/>
            <w:shd w:val="clear" w:color="auto" w:fill="auto"/>
          </w:tcPr>
          <w:p w:rsidR="00332BCD" w:rsidRPr="00625505" w:rsidRDefault="00332BCD" w:rsidP="005642D0">
            <w:pPr>
              <w:spacing w:line="276" w:lineRule="auto"/>
              <w:rPr>
                <w:rFonts w:asciiTheme="minorHAnsi" w:hAnsiTheme="minorHAnsi" w:cstheme="minorBidi"/>
                <w:color w:val="000000"/>
                <w:sz w:val="22"/>
                <w:szCs w:val="22"/>
              </w:rPr>
            </w:pPr>
            <w:r>
              <w:rPr>
                <w:rFonts w:asciiTheme="minorHAnsi" w:hAnsiTheme="minorHAnsi" w:cstheme="minorBidi"/>
                <w:color w:val="000000"/>
                <w:sz w:val="22"/>
                <w:szCs w:val="22"/>
              </w:rPr>
              <w:t>Dr Ayla Cosh</w:t>
            </w:r>
          </w:p>
        </w:tc>
        <w:tc>
          <w:tcPr>
            <w:tcW w:w="7371" w:type="dxa"/>
            <w:shd w:val="clear" w:color="auto" w:fill="auto"/>
            <w:vAlign w:val="center"/>
          </w:tcPr>
          <w:p w:rsidR="005642D0" w:rsidRPr="00625505" w:rsidRDefault="005642D0" w:rsidP="005642D0">
            <w:pPr>
              <w:spacing w:line="276" w:lineRule="auto"/>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Clinical Director Cardiff and Vale Health Inclusion Service</w:t>
            </w:r>
          </w:p>
        </w:tc>
      </w:tr>
    </w:tbl>
    <w:p w:rsidR="00313869" w:rsidRPr="00625505" w:rsidRDefault="00313869" w:rsidP="00114499">
      <w:pPr>
        <w:spacing w:line="276" w:lineRule="auto"/>
        <w:rPr>
          <w:rFonts w:asciiTheme="minorHAnsi" w:hAnsiTheme="minorHAnsi" w:cstheme="minorHAnsi"/>
          <w:b/>
          <w:sz w:val="22"/>
          <w:szCs w:val="22"/>
        </w:rPr>
      </w:pPr>
    </w:p>
    <w:p w:rsidR="00984EC9" w:rsidRPr="00B84A9D" w:rsidRDefault="00B84A9D" w:rsidP="00114499">
      <w:pPr>
        <w:spacing w:line="276" w:lineRule="auto"/>
        <w:rPr>
          <w:rFonts w:asciiTheme="minorHAnsi" w:hAnsiTheme="minorHAnsi" w:cstheme="minorHAnsi"/>
          <w:b/>
          <w:u w:val="single"/>
        </w:rPr>
      </w:pPr>
      <w:r w:rsidRPr="00B84A9D">
        <w:rPr>
          <w:rFonts w:asciiTheme="minorHAnsi" w:hAnsiTheme="minorHAnsi" w:cstheme="minorHAnsi"/>
          <w:b/>
          <w:u w:val="single"/>
        </w:rPr>
        <w:t>APOLOGIES</w:t>
      </w:r>
    </w:p>
    <w:p w:rsidR="00E050B6" w:rsidRPr="00625505" w:rsidRDefault="00E050B6" w:rsidP="00114499">
      <w:pPr>
        <w:spacing w:line="276" w:lineRule="auto"/>
        <w:rPr>
          <w:rFonts w:asciiTheme="minorHAnsi" w:hAnsiTheme="minorHAnsi" w:cstheme="minorHAnsi"/>
          <w:b/>
          <w:sz w:val="22"/>
          <w:szCs w:val="22"/>
        </w:rPr>
      </w:pPr>
    </w:p>
    <w:tbl>
      <w:tblPr>
        <w:tblW w:w="9938" w:type="dxa"/>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7371"/>
      </w:tblGrid>
      <w:tr w:rsidR="00BA5BD7" w:rsidTr="309C7FAF">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BA5BD7" w:rsidRPr="00625505" w:rsidRDefault="00BA5BD7" w:rsidP="00BA5BD7">
            <w:pPr>
              <w:spacing w:line="276" w:lineRule="auto"/>
              <w:rPr>
                <w:rFonts w:asciiTheme="minorHAnsi" w:hAnsiTheme="minorHAnsi" w:cstheme="minorHAnsi"/>
                <w:color w:val="000000"/>
                <w:sz w:val="22"/>
                <w:szCs w:val="22"/>
              </w:rPr>
            </w:pPr>
            <w:r w:rsidRPr="00625505">
              <w:rPr>
                <w:rFonts w:asciiTheme="minorHAnsi" w:hAnsiTheme="minorHAnsi" w:cstheme="minorHAnsi"/>
                <w:color w:val="000000"/>
                <w:sz w:val="22"/>
                <w:szCs w:val="22"/>
              </w:rPr>
              <w:t>Suzanne Rankin</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BA5BD7" w:rsidRPr="00264330" w:rsidRDefault="00BA5BD7" w:rsidP="00BA5BD7">
            <w:pPr>
              <w:spacing w:line="276" w:lineRule="auto"/>
              <w:rPr>
                <w:rFonts w:asciiTheme="minorHAnsi" w:hAnsiTheme="minorHAnsi" w:cstheme="minorHAnsi"/>
                <w:color w:val="FF0000"/>
                <w:sz w:val="22"/>
                <w:szCs w:val="22"/>
              </w:rPr>
            </w:pPr>
            <w:r w:rsidRPr="00625505">
              <w:rPr>
                <w:rFonts w:asciiTheme="minorHAnsi" w:hAnsiTheme="minorHAnsi" w:cstheme="minorHAnsi"/>
                <w:color w:val="000000"/>
                <w:sz w:val="22"/>
                <w:szCs w:val="22"/>
              </w:rPr>
              <w:t>Chief Executive</w:t>
            </w:r>
            <w:r>
              <w:rPr>
                <w:rFonts w:asciiTheme="minorHAnsi" w:hAnsiTheme="minorHAnsi" w:cstheme="minorHAnsi"/>
                <w:color w:val="000000"/>
                <w:sz w:val="22"/>
                <w:szCs w:val="22"/>
              </w:rPr>
              <w:t>, Cardiff and Vale UHB</w:t>
            </w:r>
            <w:r>
              <w:rPr>
                <w:rFonts w:asciiTheme="minorHAnsi" w:hAnsiTheme="minorHAnsi" w:cstheme="minorHAnsi"/>
                <w:color w:val="FF0000"/>
                <w:sz w:val="22"/>
                <w:szCs w:val="22"/>
              </w:rPr>
              <w:t xml:space="preserve"> </w:t>
            </w:r>
          </w:p>
        </w:tc>
      </w:tr>
      <w:tr w:rsidR="00BA5BD7" w:rsidTr="309C7FAF">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BA5BD7" w:rsidRPr="00625505" w:rsidRDefault="00BA5BD7" w:rsidP="00BA5BD7">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Cllr Norma Mackie</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BA5BD7" w:rsidRPr="00625505" w:rsidRDefault="00BA5BD7" w:rsidP="00BA5BD7">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Cabinet member, Social Services, Adults Services, Cardiff Council</w:t>
            </w:r>
          </w:p>
        </w:tc>
      </w:tr>
      <w:tr w:rsidR="00BA5BD7" w:rsidTr="309C7FAF">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BA5BD7" w:rsidRPr="00625505" w:rsidRDefault="00BA5BD7" w:rsidP="00BA5BD7">
            <w:pPr>
              <w:spacing w:line="276" w:lineRule="auto"/>
              <w:rPr>
                <w:rFonts w:asciiTheme="minorHAnsi" w:hAnsiTheme="minorHAnsi" w:cstheme="minorBidi"/>
                <w:color w:val="000000"/>
                <w:sz w:val="22"/>
                <w:szCs w:val="22"/>
              </w:rPr>
            </w:pPr>
            <w:r w:rsidRPr="3C915777">
              <w:rPr>
                <w:rFonts w:asciiTheme="minorHAnsi" w:hAnsiTheme="minorHAnsi" w:cstheme="minorBidi"/>
                <w:color w:val="000000" w:themeColor="text1"/>
                <w:sz w:val="22"/>
                <w:szCs w:val="22"/>
              </w:rPr>
              <w:t>Charles Janczewski</w:t>
            </w:r>
            <w:r>
              <w:rPr>
                <w:rFonts w:asciiTheme="minorHAnsi" w:hAnsiTheme="minorHAnsi" w:cstheme="minorBidi"/>
                <w:color w:val="000000" w:themeColor="text1"/>
                <w:sz w:val="22"/>
                <w:szCs w:val="22"/>
              </w:rPr>
              <w:t xml:space="preserve"> </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332BCD" w:rsidRDefault="00BA5BD7" w:rsidP="00BA5BD7">
            <w:pPr>
              <w:spacing w:line="276" w:lineRule="auto"/>
              <w:rPr>
                <w:rFonts w:ascii="Calibri" w:eastAsia="Calibri" w:hAnsi="Calibri" w:cs="Calibri"/>
                <w:color w:val="000000" w:themeColor="text1"/>
                <w:sz w:val="22"/>
                <w:szCs w:val="22"/>
              </w:rPr>
            </w:pPr>
            <w:r>
              <w:rPr>
                <w:rFonts w:ascii="Calibri" w:eastAsia="Calibri" w:hAnsi="Calibri" w:cs="Calibri"/>
                <w:color w:val="000000" w:themeColor="text1"/>
                <w:sz w:val="22"/>
                <w:szCs w:val="22"/>
              </w:rPr>
              <w:t xml:space="preserve">Deputy </w:t>
            </w:r>
            <w:r w:rsidRPr="309C7FAF">
              <w:rPr>
                <w:rFonts w:ascii="Calibri" w:eastAsia="Calibri" w:hAnsi="Calibri" w:cs="Calibri"/>
                <w:color w:val="000000" w:themeColor="text1"/>
                <w:sz w:val="22"/>
                <w:szCs w:val="22"/>
              </w:rPr>
              <w:t xml:space="preserve">Chair, Cardiff and Vale </w:t>
            </w:r>
            <w:r w:rsidR="00332BCD">
              <w:rPr>
                <w:rFonts w:ascii="Calibri" w:eastAsia="Calibri" w:hAnsi="Calibri" w:cs="Calibri"/>
                <w:color w:val="000000" w:themeColor="text1"/>
                <w:sz w:val="22"/>
                <w:szCs w:val="22"/>
              </w:rPr>
              <w:t>RPB</w:t>
            </w:r>
          </w:p>
          <w:p w:rsidR="00BA5BD7" w:rsidRPr="00625505" w:rsidRDefault="00332BCD" w:rsidP="00BA5BD7">
            <w:pPr>
              <w:spacing w:line="276" w:lineRule="auto"/>
            </w:pPr>
            <w:r>
              <w:rPr>
                <w:rFonts w:ascii="Calibri" w:eastAsia="Calibri" w:hAnsi="Calibri" w:cs="Calibri"/>
                <w:color w:val="000000" w:themeColor="text1"/>
                <w:sz w:val="22"/>
                <w:szCs w:val="22"/>
              </w:rPr>
              <w:t xml:space="preserve">Chair, Cardiff and Vale </w:t>
            </w:r>
            <w:r w:rsidR="00BA5BD7" w:rsidRPr="309C7FAF">
              <w:rPr>
                <w:rFonts w:ascii="Calibri" w:eastAsia="Calibri" w:hAnsi="Calibri" w:cs="Calibri"/>
                <w:color w:val="000000" w:themeColor="text1"/>
                <w:sz w:val="22"/>
                <w:szCs w:val="22"/>
              </w:rPr>
              <w:t>University Health Board</w:t>
            </w:r>
          </w:p>
        </w:tc>
      </w:tr>
    </w:tbl>
    <w:p w:rsidR="009F18B3" w:rsidRPr="00625505" w:rsidRDefault="009F18B3" w:rsidP="00114499">
      <w:pPr>
        <w:spacing w:line="276" w:lineRule="auto"/>
        <w:rPr>
          <w:rFonts w:asciiTheme="minorHAnsi" w:hAnsiTheme="minorHAnsi" w:cstheme="minorHAnsi"/>
          <w:sz w:val="22"/>
          <w:szCs w:val="22"/>
        </w:rPr>
      </w:pPr>
    </w:p>
    <w:p w:rsidR="009F18B3" w:rsidRPr="00625505" w:rsidRDefault="009F18B3" w:rsidP="00114499">
      <w:pPr>
        <w:spacing w:line="276" w:lineRule="auto"/>
        <w:rPr>
          <w:rFonts w:asciiTheme="minorHAnsi" w:hAnsiTheme="minorHAnsi" w:cstheme="minorHAnsi"/>
          <w:sz w:val="22"/>
          <w:szCs w:val="22"/>
        </w:rPr>
      </w:pPr>
    </w:p>
    <w:tbl>
      <w:tblPr>
        <w:tblStyle w:val="TableGrid"/>
        <w:tblW w:w="10348" w:type="dxa"/>
        <w:tblInd w:w="-572" w:type="dxa"/>
        <w:tblLook w:val="04A0" w:firstRow="1" w:lastRow="0" w:firstColumn="1" w:lastColumn="0" w:noHBand="0" w:noVBand="1"/>
      </w:tblPr>
      <w:tblGrid>
        <w:gridCol w:w="1017"/>
        <w:gridCol w:w="7630"/>
        <w:gridCol w:w="1701"/>
      </w:tblGrid>
      <w:tr w:rsidR="00C40BFC" w:rsidRPr="00D06910" w:rsidTr="007F6119">
        <w:trPr>
          <w:tblHeader/>
        </w:trPr>
        <w:tc>
          <w:tcPr>
            <w:tcW w:w="1017" w:type="dxa"/>
            <w:vAlign w:val="center"/>
          </w:tcPr>
          <w:p w:rsidR="008402FC" w:rsidRPr="00D06910" w:rsidRDefault="007A0FEB" w:rsidP="00114499">
            <w:pPr>
              <w:spacing w:line="276" w:lineRule="auto"/>
              <w:jc w:val="center"/>
              <w:rPr>
                <w:rFonts w:asciiTheme="minorHAnsi" w:hAnsiTheme="minorHAnsi" w:cstheme="minorHAnsi"/>
                <w:b/>
              </w:rPr>
            </w:pPr>
            <w:r w:rsidRPr="00D06910">
              <w:rPr>
                <w:rFonts w:asciiTheme="minorHAnsi" w:hAnsiTheme="minorHAnsi" w:cstheme="minorHAnsi"/>
                <w:b/>
              </w:rPr>
              <w:t>Minute</w:t>
            </w:r>
            <w:r w:rsidR="00526141" w:rsidRPr="00D06910">
              <w:rPr>
                <w:rFonts w:asciiTheme="minorHAnsi" w:hAnsiTheme="minorHAnsi" w:cstheme="minorHAnsi"/>
                <w:b/>
              </w:rPr>
              <w:t xml:space="preserve"> </w:t>
            </w:r>
            <w:r w:rsidRPr="00D06910">
              <w:rPr>
                <w:rFonts w:asciiTheme="minorHAnsi" w:hAnsiTheme="minorHAnsi" w:cstheme="minorHAnsi"/>
                <w:b/>
              </w:rPr>
              <w:t>n</w:t>
            </w:r>
            <w:r w:rsidR="008402FC" w:rsidRPr="00D06910">
              <w:rPr>
                <w:rFonts w:asciiTheme="minorHAnsi" w:hAnsiTheme="minorHAnsi" w:cstheme="minorHAnsi"/>
                <w:b/>
              </w:rPr>
              <w:t>umber</w:t>
            </w:r>
          </w:p>
        </w:tc>
        <w:tc>
          <w:tcPr>
            <w:tcW w:w="7630" w:type="dxa"/>
            <w:vAlign w:val="center"/>
          </w:tcPr>
          <w:p w:rsidR="008402FC" w:rsidRPr="00D06910" w:rsidRDefault="008402FC" w:rsidP="00114499">
            <w:pPr>
              <w:spacing w:line="276" w:lineRule="auto"/>
              <w:jc w:val="center"/>
              <w:rPr>
                <w:rFonts w:asciiTheme="minorHAnsi" w:hAnsiTheme="minorHAnsi" w:cstheme="minorHAnsi"/>
                <w:b/>
              </w:rPr>
            </w:pPr>
            <w:r w:rsidRPr="00D06910">
              <w:rPr>
                <w:rFonts w:asciiTheme="minorHAnsi" w:hAnsiTheme="minorHAnsi" w:cstheme="minorHAnsi"/>
                <w:b/>
              </w:rPr>
              <w:t>Minute</w:t>
            </w:r>
          </w:p>
        </w:tc>
        <w:tc>
          <w:tcPr>
            <w:tcW w:w="1701" w:type="dxa"/>
            <w:vAlign w:val="center"/>
          </w:tcPr>
          <w:p w:rsidR="008402FC" w:rsidRPr="00D06910" w:rsidRDefault="002748D1" w:rsidP="00114499">
            <w:pPr>
              <w:spacing w:line="276" w:lineRule="auto"/>
              <w:jc w:val="center"/>
              <w:rPr>
                <w:rFonts w:asciiTheme="minorHAnsi" w:hAnsiTheme="minorHAnsi" w:cstheme="minorHAnsi"/>
                <w:b/>
              </w:rPr>
            </w:pPr>
            <w:r w:rsidRPr="00D06910">
              <w:rPr>
                <w:rFonts w:asciiTheme="minorHAnsi" w:hAnsiTheme="minorHAnsi" w:cstheme="minorHAnsi"/>
                <w:b/>
              </w:rPr>
              <w:t>Lead</w:t>
            </w:r>
          </w:p>
        </w:tc>
      </w:tr>
      <w:tr w:rsidR="00C40BFC" w:rsidRPr="00357A42" w:rsidTr="007F6119">
        <w:trPr>
          <w:trHeight w:val="2508"/>
        </w:trPr>
        <w:tc>
          <w:tcPr>
            <w:tcW w:w="1017" w:type="dxa"/>
          </w:tcPr>
          <w:p w:rsidR="008402FC" w:rsidRPr="00357A42" w:rsidRDefault="008402FC" w:rsidP="00114499">
            <w:pPr>
              <w:spacing w:line="276" w:lineRule="auto"/>
              <w:rPr>
                <w:rFonts w:asciiTheme="minorHAnsi" w:hAnsiTheme="minorHAnsi" w:cstheme="minorHAnsi"/>
              </w:rPr>
            </w:pPr>
          </w:p>
        </w:tc>
        <w:tc>
          <w:tcPr>
            <w:tcW w:w="7630" w:type="dxa"/>
          </w:tcPr>
          <w:p w:rsidR="008402FC" w:rsidRPr="00357A42" w:rsidRDefault="00357A42" w:rsidP="00114499">
            <w:pPr>
              <w:spacing w:line="276" w:lineRule="auto"/>
              <w:rPr>
                <w:rFonts w:asciiTheme="minorHAnsi" w:hAnsiTheme="minorHAnsi" w:cstheme="minorHAnsi"/>
                <w:b/>
                <w:bCs/>
              </w:rPr>
            </w:pPr>
            <w:r w:rsidRPr="00357A42">
              <w:rPr>
                <w:rFonts w:asciiTheme="minorHAnsi" w:hAnsiTheme="minorHAnsi" w:cstheme="minorHAnsi"/>
                <w:b/>
                <w:bCs/>
              </w:rPr>
              <w:t xml:space="preserve">1. </w:t>
            </w:r>
            <w:r w:rsidR="008402FC" w:rsidRPr="00357A42">
              <w:rPr>
                <w:rFonts w:asciiTheme="minorHAnsi" w:hAnsiTheme="minorHAnsi" w:cstheme="minorHAnsi"/>
                <w:b/>
                <w:bCs/>
              </w:rPr>
              <w:t>WELCOME AND INTRODUCTIONS</w:t>
            </w:r>
          </w:p>
          <w:p w:rsidR="008402FC" w:rsidRPr="00357A42" w:rsidRDefault="008402FC" w:rsidP="00114499">
            <w:pPr>
              <w:spacing w:line="276" w:lineRule="auto"/>
              <w:rPr>
                <w:rFonts w:asciiTheme="minorHAnsi" w:hAnsiTheme="minorHAnsi" w:cstheme="minorHAnsi"/>
              </w:rPr>
            </w:pPr>
          </w:p>
          <w:p w:rsidR="00DD70D8" w:rsidRPr="00357A42" w:rsidRDefault="461A5334" w:rsidP="00114499">
            <w:pPr>
              <w:spacing w:line="276" w:lineRule="auto"/>
              <w:rPr>
                <w:rFonts w:asciiTheme="minorHAnsi" w:hAnsiTheme="minorHAnsi" w:cstheme="minorHAnsi"/>
                <w:b/>
                <w:bCs/>
                <w:u w:val="single"/>
              </w:rPr>
            </w:pPr>
            <w:r w:rsidRPr="00357A42">
              <w:rPr>
                <w:rFonts w:asciiTheme="minorHAnsi" w:hAnsiTheme="minorHAnsi" w:cstheme="minorHAnsi"/>
                <w:b/>
                <w:bCs/>
                <w:u w:val="single"/>
              </w:rPr>
              <w:t>Declaration of interests</w:t>
            </w:r>
          </w:p>
          <w:p w:rsidR="00673936" w:rsidRPr="00357A42" w:rsidRDefault="00673936" w:rsidP="00114499">
            <w:pPr>
              <w:pStyle w:val="ListParagraph"/>
              <w:spacing w:line="276" w:lineRule="auto"/>
              <w:rPr>
                <w:rFonts w:asciiTheme="minorHAnsi" w:hAnsiTheme="minorHAnsi" w:cstheme="minorHAnsi"/>
              </w:rPr>
            </w:pPr>
          </w:p>
          <w:p w:rsidR="006548C8" w:rsidRDefault="006548C8" w:rsidP="006548C8">
            <w:pPr>
              <w:pStyle w:val="NormalWeb"/>
              <w:spacing w:before="0" w:beforeAutospacing="0" w:after="0" w:afterAutospacing="0"/>
              <w:ind w:left="14"/>
              <w:rPr>
                <w:rFonts w:asciiTheme="minorHAnsi" w:hAnsiTheme="minorHAnsi" w:cstheme="minorHAnsi"/>
              </w:rPr>
            </w:pPr>
            <w:r>
              <w:rPr>
                <w:rFonts w:asciiTheme="minorHAnsi" w:hAnsiTheme="minorHAnsi" w:cstheme="minorHAnsi"/>
                <w:color w:val="000000" w:themeColor="text1"/>
              </w:rPr>
              <w:t xml:space="preserve">Cllr Williams </w:t>
            </w:r>
            <w:r w:rsidR="00313869" w:rsidRPr="00357A42">
              <w:rPr>
                <w:rFonts w:asciiTheme="minorHAnsi" w:hAnsiTheme="minorHAnsi" w:cstheme="minorHAnsi"/>
              </w:rPr>
              <w:t>welcom</w:t>
            </w:r>
            <w:r w:rsidR="001D4AF5" w:rsidRPr="00357A42">
              <w:rPr>
                <w:rFonts w:asciiTheme="minorHAnsi" w:hAnsiTheme="minorHAnsi" w:cstheme="minorHAnsi"/>
              </w:rPr>
              <w:t>ed all to the meeting</w:t>
            </w:r>
            <w:r w:rsidR="001A025F">
              <w:rPr>
                <w:rFonts w:asciiTheme="minorHAnsi" w:hAnsiTheme="minorHAnsi" w:cstheme="minorHAnsi"/>
              </w:rPr>
              <w:t xml:space="preserve">. He </w:t>
            </w:r>
            <w:r w:rsidR="00517E9A">
              <w:rPr>
                <w:rFonts w:asciiTheme="minorHAnsi" w:hAnsiTheme="minorHAnsi" w:cstheme="minorHAnsi"/>
              </w:rPr>
              <w:t>noted apologies from Suzanne Rankin, Cllr Mackie and Charles Janczewski.</w:t>
            </w:r>
          </w:p>
          <w:p w:rsidR="00517E9A" w:rsidRDefault="00517E9A" w:rsidP="006548C8">
            <w:pPr>
              <w:pStyle w:val="NormalWeb"/>
              <w:spacing w:before="0" w:beforeAutospacing="0" w:after="0" w:afterAutospacing="0"/>
              <w:ind w:left="14"/>
              <w:rPr>
                <w:rFonts w:asciiTheme="minorHAnsi" w:hAnsiTheme="minorHAnsi" w:cstheme="minorHAnsi"/>
                <w:bCs/>
                <w:color w:val="000000" w:themeColor="text1"/>
                <w:sz w:val="22"/>
                <w:szCs w:val="22"/>
              </w:rPr>
            </w:pPr>
          </w:p>
          <w:p w:rsidR="005C2DC0" w:rsidRPr="00357A42" w:rsidRDefault="00517E9A" w:rsidP="005642D0">
            <w:pPr>
              <w:pStyle w:val="NormalWeb"/>
              <w:spacing w:before="0" w:beforeAutospacing="0" w:after="0" w:afterAutospacing="0"/>
              <w:ind w:left="14"/>
              <w:rPr>
                <w:rFonts w:asciiTheme="minorHAnsi" w:hAnsiTheme="minorHAnsi" w:cstheme="minorHAnsi"/>
              </w:rPr>
            </w:pPr>
            <w:r>
              <w:rPr>
                <w:rFonts w:asciiTheme="minorHAnsi" w:hAnsiTheme="minorHAnsi" w:cstheme="minorHAnsi"/>
                <w:bCs/>
                <w:color w:val="000000" w:themeColor="text1"/>
                <w:sz w:val="22"/>
                <w:szCs w:val="22"/>
              </w:rPr>
              <w:t>There were no declarations of interest.</w:t>
            </w:r>
          </w:p>
        </w:tc>
        <w:tc>
          <w:tcPr>
            <w:tcW w:w="1701" w:type="dxa"/>
          </w:tcPr>
          <w:p w:rsidR="00CE4165" w:rsidRPr="00357A42" w:rsidRDefault="00CE4165" w:rsidP="00114499">
            <w:pPr>
              <w:spacing w:line="276" w:lineRule="auto"/>
              <w:rPr>
                <w:rFonts w:asciiTheme="minorHAnsi" w:hAnsiTheme="minorHAnsi" w:cstheme="minorHAnsi"/>
              </w:rPr>
            </w:pPr>
          </w:p>
          <w:p w:rsidR="001D4AF5" w:rsidRPr="00357A42" w:rsidRDefault="002A0535" w:rsidP="00114499">
            <w:pPr>
              <w:spacing w:line="276" w:lineRule="auto"/>
              <w:rPr>
                <w:rFonts w:asciiTheme="minorHAnsi" w:hAnsiTheme="minorHAnsi" w:cstheme="minorHAnsi"/>
              </w:rPr>
            </w:pPr>
            <w:r>
              <w:rPr>
                <w:rFonts w:asciiTheme="minorHAnsi" w:hAnsiTheme="minorHAnsi" w:cstheme="minorHAnsi"/>
              </w:rPr>
              <w:t>Cllr Eddie Williams</w:t>
            </w:r>
          </w:p>
          <w:p w:rsidR="001D4AF5" w:rsidRPr="00357A42" w:rsidRDefault="001D4AF5" w:rsidP="00114499">
            <w:pPr>
              <w:spacing w:line="276" w:lineRule="auto"/>
              <w:rPr>
                <w:rFonts w:asciiTheme="minorHAnsi" w:hAnsiTheme="minorHAnsi" w:cstheme="minorHAnsi"/>
              </w:rPr>
            </w:pPr>
          </w:p>
          <w:p w:rsidR="001D4AF5" w:rsidRPr="00357A42" w:rsidRDefault="001D4AF5" w:rsidP="00114499">
            <w:pPr>
              <w:spacing w:line="276" w:lineRule="auto"/>
              <w:rPr>
                <w:rFonts w:asciiTheme="minorHAnsi" w:hAnsiTheme="minorHAnsi" w:cstheme="minorHAnsi"/>
              </w:rPr>
            </w:pPr>
          </w:p>
          <w:p w:rsidR="001D4AF5" w:rsidRPr="00357A42" w:rsidRDefault="001D4AF5" w:rsidP="00114499">
            <w:pPr>
              <w:spacing w:line="276" w:lineRule="auto"/>
              <w:rPr>
                <w:rFonts w:asciiTheme="minorHAnsi" w:hAnsiTheme="minorHAnsi" w:cstheme="minorHAnsi"/>
              </w:rPr>
            </w:pPr>
          </w:p>
          <w:p w:rsidR="001D4AF5" w:rsidRPr="00357A42" w:rsidRDefault="001D4AF5" w:rsidP="00114499">
            <w:pPr>
              <w:spacing w:line="276" w:lineRule="auto"/>
              <w:rPr>
                <w:rFonts w:asciiTheme="minorHAnsi" w:hAnsiTheme="minorHAnsi" w:cstheme="minorHAnsi"/>
              </w:rPr>
            </w:pPr>
          </w:p>
          <w:p w:rsidR="001D4AF5" w:rsidRPr="00357A42" w:rsidRDefault="001D4AF5" w:rsidP="00114499">
            <w:pPr>
              <w:spacing w:line="276" w:lineRule="auto"/>
              <w:rPr>
                <w:rFonts w:asciiTheme="minorHAnsi" w:hAnsiTheme="minorHAnsi" w:cstheme="minorHAnsi"/>
              </w:rPr>
            </w:pPr>
          </w:p>
        </w:tc>
      </w:tr>
      <w:tr w:rsidR="00C40BFC" w:rsidRPr="00357A42" w:rsidTr="00EE023C">
        <w:trPr>
          <w:trHeight w:val="70"/>
        </w:trPr>
        <w:tc>
          <w:tcPr>
            <w:tcW w:w="1017" w:type="dxa"/>
          </w:tcPr>
          <w:p w:rsidR="008402FC" w:rsidRPr="00357A42" w:rsidRDefault="008402FC" w:rsidP="00114499">
            <w:pPr>
              <w:spacing w:line="276" w:lineRule="auto"/>
              <w:rPr>
                <w:rFonts w:asciiTheme="minorHAnsi" w:hAnsiTheme="minorHAnsi" w:cstheme="minorHAnsi"/>
              </w:rPr>
            </w:pPr>
          </w:p>
        </w:tc>
        <w:tc>
          <w:tcPr>
            <w:tcW w:w="7630" w:type="dxa"/>
          </w:tcPr>
          <w:p w:rsidR="00BA5BD7" w:rsidRPr="009D0A9F" w:rsidRDefault="00BA5BD7" w:rsidP="009D0A9F">
            <w:pPr>
              <w:pStyle w:val="NormalWeb"/>
              <w:spacing w:before="0" w:beforeAutospacing="0" w:after="0" w:afterAutospacing="0"/>
              <w:rPr>
                <w:rFonts w:asciiTheme="minorHAnsi" w:hAnsiTheme="minorHAnsi" w:cstheme="minorHAnsi"/>
                <w:bCs/>
                <w:sz w:val="22"/>
                <w:szCs w:val="22"/>
              </w:rPr>
            </w:pPr>
            <w:r w:rsidRPr="00357A42">
              <w:rPr>
                <w:rFonts w:asciiTheme="minorHAnsi" w:hAnsiTheme="minorHAnsi" w:cstheme="minorHAnsi"/>
                <w:b/>
                <w:color w:val="000000"/>
              </w:rPr>
              <w:t>2.</w:t>
            </w:r>
            <w:r w:rsidR="009D0A9F">
              <w:rPr>
                <w:rFonts w:asciiTheme="minorHAnsi" w:hAnsiTheme="minorHAnsi" w:cstheme="minorHAnsi"/>
                <w:b/>
                <w:color w:val="000000"/>
              </w:rPr>
              <w:t xml:space="preserve"> </w:t>
            </w:r>
            <w:r w:rsidRPr="00357A42">
              <w:rPr>
                <w:rFonts w:asciiTheme="minorHAnsi" w:hAnsiTheme="minorHAnsi" w:cstheme="minorHAnsi"/>
                <w:b/>
                <w:bCs/>
              </w:rPr>
              <w:t>MINUTES OF THE LAST MEETING</w:t>
            </w:r>
          </w:p>
          <w:p w:rsidR="00BA5BD7" w:rsidRPr="00357A42" w:rsidRDefault="00BA5BD7" w:rsidP="00BA5BD7">
            <w:pPr>
              <w:pStyle w:val="ListParagraph"/>
              <w:numPr>
                <w:ilvl w:val="0"/>
                <w:numId w:val="5"/>
              </w:numPr>
              <w:spacing w:line="276" w:lineRule="auto"/>
              <w:rPr>
                <w:rFonts w:asciiTheme="minorHAnsi" w:hAnsiTheme="minorHAnsi" w:cstheme="minorHAnsi"/>
              </w:rPr>
            </w:pPr>
            <w:r w:rsidRPr="00357A42">
              <w:rPr>
                <w:rFonts w:asciiTheme="minorHAnsi" w:hAnsiTheme="minorHAnsi" w:cstheme="minorHAnsi"/>
              </w:rPr>
              <w:t xml:space="preserve">No amendments identified and minutes of the last meeting were agreed by </w:t>
            </w:r>
            <w:r w:rsidR="005642D0">
              <w:rPr>
                <w:rFonts w:asciiTheme="minorHAnsi" w:hAnsiTheme="minorHAnsi" w:cstheme="minorHAnsi"/>
              </w:rPr>
              <w:t xml:space="preserve">the </w:t>
            </w:r>
            <w:r w:rsidRPr="00357A42">
              <w:rPr>
                <w:rFonts w:asciiTheme="minorHAnsi" w:hAnsiTheme="minorHAnsi" w:cstheme="minorHAnsi"/>
              </w:rPr>
              <w:t>RPB.</w:t>
            </w:r>
          </w:p>
          <w:p w:rsidR="00BA5BD7" w:rsidRPr="00357A42" w:rsidRDefault="00BA5BD7" w:rsidP="00BA5BD7">
            <w:pPr>
              <w:spacing w:line="276" w:lineRule="auto"/>
              <w:rPr>
                <w:rFonts w:asciiTheme="minorHAnsi" w:hAnsiTheme="minorHAnsi" w:cstheme="minorHAnsi"/>
              </w:rPr>
            </w:pPr>
          </w:p>
          <w:p w:rsidR="00BA5BD7" w:rsidRPr="00357A42" w:rsidRDefault="00BA5BD7" w:rsidP="00BA5BD7">
            <w:pPr>
              <w:spacing w:line="276" w:lineRule="auto"/>
              <w:rPr>
                <w:rFonts w:asciiTheme="minorHAnsi" w:hAnsiTheme="minorHAnsi" w:cstheme="minorHAnsi"/>
                <w:b/>
                <w:bCs/>
              </w:rPr>
            </w:pPr>
            <w:r w:rsidRPr="00357A42">
              <w:rPr>
                <w:rFonts w:asciiTheme="minorHAnsi" w:hAnsiTheme="minorHAnsi" w:cstheme="minorHAnsi"/>
                <w:b/>
                <w:bCs/>
              </w:rPr>
              <w:t>ACTION LOG REVIEW</w:t>
            </w:r>
          </w:p>
          <w:p w:rsidR="009D0A9F" w:rsidRPr="005642D0" w:rsidRDefault="00BA5BD7" w:rsidP="00E85C8A">
            <w:pPr>
              <w:pStyle w:val="ListParagraph"/>
              <w:numPr>
                <w:ilvl w:val="0"/>
                <w:numId w:val="5"/>
              </w:numPr>
              <w:spacing w:line="276" w:lineRule="auto"/>
              <w:rPr>
                <w:rFonts w:asciiTheme="minorHAnsi" w:hAnsiTheme="minorHAnsi" w:cstheme="minorHAnsi"/>
              </w:rPr>
            </w:pPr>
            <w:r w:rsidRPr="005642D0">
              <w:rPr>
                <w:rFonts w:asciiTheme="minorHAnsi" w:hAnsiTheme="minorHAnsi" w:cstheme="minorHAnsi"/>
              </w:rPr>
              <w:t>All actions completed. No actions are outstanding.</w:t>
            </w:r>
          </w:p>
          <w:p w:rsidR="009D0A9F" w:rsidRPr="009D0A9F" w:rsidRDefault="009D0A9F" w:rsidP="009D0A9F">
            <w:pPr>
              <w:spacing w:line="276" w:lineRule="auto"/>
              <w:rPr>
                <w:rFonts w:asciiTheme="minorHAnsi" w:hAnsiTheme="minorHAnsi" w:cstheme="minorHAnsi"/>
              </w:rPr>
            </w:pPr>
          </w:p>
        </w:tc>
        <w:tc>
          <w:tcPr>
            <w:tcW w:w="1701" w:type="dxa"/>
          </w:tcPr>
          <w:p w:rsidR="00AC63AC" w:rsidRPr="00357A42" w:rsidRDefault="00AC63AC" w:rsidP="00114499">
            <w:pPr>
              <w:spacing w:line="276" w:lineRule="auto"/>
              <w:rPr>
                <w:rFonts w:asciiTheme="minorHAnsi" w:hAnsiTheme="minorHAnsi" w:cstheme="minorHAnsi"/>
              </w:rPr>
            </w:pPr>
          </w:p>
          <w:p w:rsidR="00AC63AC" w:rsidRPr="00357A42" w:rsidRDefault="00AC63AC" w:rsidP="00114499">
            <w:pPr>
              <w:spacing w:line="276" w:lineRule="auto"/>
              <w:rPr>
                <w:rFonts w:asciiTheme="minorHAnsi" w:hAnsiTheme="minorHAnsi" w:cstheme="minorHAnsi"/>
              </w:rPr>
            </w:pPr>
          </w:p>
          <w:p w:rsidR="00AC63AC" w:rsidRPr="00357A42" w:rsidRDefault="00AC63AC" w:rsidP="00114499">
            <w:pPr>
              <w:spacing w:line="276" w:lineRule="auto"/>
              <w:rPr>
                <w:rFonts w:asciiTheme="minorHAnsi" w:hAnsiTheme="minorHAnsi" w:cstheme="minorHAnsi"/>
              </w:rPr>
            </w:pPr>
          </w:p>
          <w:p w:rsidR="00AC63AC" w:rsidRPr="00357A42" w:rsidRDefault="00AC63AC" w:rsidP="00114499">
            <w:pPr>
              <w:spacing w:line="276" w:lineRule="auto"/>
              <w:rPr>
                <w:rFonts w:asciiTheme="minorHAnsi" w:hAnsiTheme="minorHAnsi" w:cstheme="minorHAnsi"/>
              </w:rPr>
            </w:pPr>
          </w:p>
          <w:p w:rsidR="003F1A9F" w:rsidRDefault="003F1A9F" w:rsidP="00114499">
            <w:pPr>
              <w:spacing w:line="276" w:lineRule="auto"/>
              <w:rPr>
                <w:rFonts w:asciiTheme="minorHAnsi" w:hAnsiTheme="minorHAnsi" w:cstheme="minorHAnsi"/>
              </w:rPr>
            </w:pPr>
          </w:p>
          <w:p w:rsidR="00B15A0E" w:rsidRDefault="00B15A0E" w:rsidP="00114499">
            <w:pPr>
              <w:spacing w:line="276" w:lineRule="auto"/>
              <w:rPr>
                <w:rFonts w:asciiTheme="minorHAnsi" w:hAnsiTheme="minorHAnsi" w:cstheme="minorHAnsi"/>
              </w:rPr>
            </w:pPr>
          </w:p>
          <w:p w:rsidR="00B15A0E" w:rsidRPr="00357A42" w:rsidRDefault="00B15A0E" w:rsidP="00114499">
            <w:pPr>
              <w:spacing w:line="276" w:lineRule="auto"/>
              <w:rPr>
                <w:rFonts w:asciiTheme="minorHAnsi" w:hAnsiTheme="minorHAnsi" w:cstheme="minorHAnsi"/>
              </w:rPr>
            </w:pPr>
          </w:p>
        </w:tc>
      </w:tr>
      <w:tr w:rsidR="00C40BFC" w:rsidRPr="00357A42" w:rsidTr="007F6119">
        <w:tc>
          <w:tcPr>
            <w:tcW w:w="1017" w:type="dxa"/>
          </w:tcPr>
          <w:p w:rsidR="00B04112" w:rsidRPr="00357A42" w:rsidRDefault="009D0A9F" w:rsidP="00114499">
            <w:pPr>
              <w:spacing w:line="276" w:lineRule="auto"/>
              <w:rPr>
                <w:rFonts w:asciiTheme="minorHAnsi" w:hAnsiTheme="minorHAnsi" w:cstheme="minorHAnsi"/>
              </w:rPr>
            </w:pPr>
            <w:r>
              <w:rPr>
                <w:rFonts w:asciiTheme="minorHAnsi" w:hAnsiTheme="minorHAnsi" w:cstheme="minorHAnsi"/>
              </w:rPr>
              <w:t>288</w:t>
            </w:r>
          </w:p>
        </w:tc>
        <w:tc>
          <w:tcPr>
            <w:tcW w:w="7630" w:type="dxa"/>
          </w:tcPr>
          <w:p w:rsidR="00BA5BD7" w:rsidRDefault="00357A42" w:rsidP="00BA5BD7">
            <w:pPr>
              <w:pStyle w:val="NormalWeb"/>
              <w:spacing w:before="0" w:beforeAutospacing="0" w:after="0" w:afterAutospacing="0"/>
              <w:ind w:left="14"/>
              <w:rPr>
                <w:rFonts w:asciiTheme="minorHAnsi" w:hAnsiTheme="minorHAnsi" w:cstheme="minorHAnsi"/>
                <w:bCs/>
                <w:sz w:val="22"/>
                <w:szCs w:val="22"/>
              </w:rPr>
            </w:pPr>
            <w:r w:rsidRPr="00357A42">
              <w:rPr>
                <w:rFonts w:asciiTheme="minorHAnsi" w:hAnsiTheme="minorHAnsi" w:cstheme="minorHAnsi"/>
                <w:b/>
                <w:color w:val="000000"/>
              </w:rPr>
              <w:t>3.</w:t>
            </w:r>
            <w:r w:rsidR="00BA5BD7">
              <w:rPr>
                <w:rFonts w:asciiTheme="minorHAnsi" w:hAnsiTheme="minorHAnsi" w:cstheme="minorHAnsi"/>
                <w:b/>
                <w:color w:val="000000"/>
              </w:rPr>
              <w:t xml:space="preserve"> </w:t>
            </w:r>
            <w:r w:rsidR="00BA5BD7" w:rsidRPr="009D0A9F">
              <w:rPr>
                <w:rFonts w:asciiTheme="minorHAnsi" w:hAnsiTheme="minorHAnsi" w:cstheme="minorHAnsi"/>
                <w:b/>
                <w:bCs/>
                <w:sz w:val="22"/>
                <w:szCs w:val="22"/>
              </w:rPr>
              <w:t>Film: Ageing Well in Cardiff and Vale</w:t>
            </w:r>
          </w:p>
          <w:p w:rsidR="00520B32" w:rsidRDefault="00520B32" w:rsidP="00114499">
            <w:pPr>
              <w:spacing w:line="276" w:lineRule="auto"/>
              <w:rPr>
                <w:rFonts w:asciiTheme="minorHAnsi" w:hAnsiTheme="minorHAnsi" w:cstheme="minorHAnsi"/>
                <w:b/>
                <w:color w:val="000000"/>
              </w:rPr>
            </w:pPr>
          </w:p>
          <w:p w:rsidR="00712318" w:rsidRDefault="00712318" w:rsidP="00114499">
            <w:pPr>
              <w:spacing w:line="276" w:lineRule="auto"/>
              <w:rPr>
                <w:rFonts w:asciiTheme="minorHAnsi" w:hAnsiTheme="minorHAnsi" w:cstheme="minorHAnsi"/>
                <w:b/>
                <w:sz w:val="22"/>
                <w:szCs w:val="22"/>
              </w:rPr>
            </w:pPr>
          </w:p>
          <w:p w:rsidR="00712318" w:rsidRPr="00357A42" w:rsidRDefault="009D0A9F" w:rsidP="00712318">
            <w:pPr>
              <w:spacing w:line="276" w:lineRule="auto"/>
              <w:rPr>
                <w:rFonts w:asciiTheme="minorHAnsi" w:hAnsiTheme="minorHAnsi" w:cstheme="minorHAnsi"/>
                <w:b/>
              </w:rPr>
            </w:pPr>
            <w:r>
              <w:rPr>
                <w:rFonts w:asciiTheme="minorHAnsi" w:hAnsiTheme="minorHAnsi" w:cstheme="minorHAnsi"/>
              </w:rPr>
              <w:t>Cath Doman</w:t>
            </w:r>
            <w:r w:rsidR="00712318" w:rsidRPr="00357A42">
              <w:rPr>
                <w:rFonts w:asciiTheme="minorHAnsi" w:hAnsiTheme="minorHAnsi" w:cstheme="minorHAnsi"/>
              </w:rPr>
              <w:t xml:space="preserve"> introduced the item</w:t>
            </w:r>
            <w:r>
              <w:rPr>
                <w:rFonts w:asciiTheme="minorHAnsi" w:hAnsiTheme="minorHAnsi" w:cstheme="minorHAnsi"/>
              </w:rPr>
              <w:t>, explaining that the RPB is beginning to develop a library of short films that tell the story of the work we’re doing.</w:t>
            </w:r>
          </w:p>
          <w:p w:rsidR="00712318" w:rsidRDefault="00712318" w:rsidP="00712318">
            <w:pPr>
              <w:spacing w:line="276" w:lineRule="auto"/>
              <w:rPr>
                <w:rFonts w:asciiTheme="minorHAnsi" w:hAnsiTheme="minorHAnsi" w:cstheme="minorHAnsi"/>
              </w:rPr>
            </w:pPr>
          </w:p>
          <w:p w:rsidR="00712318" w:rsidRDefault="00712318" w:rsidP="00712318">
            <w:pPr>
              <w:spacing w:line="276" w:lineRule="auto"/>
              <w:ind w:left="360"/>
              <w:rPr>
                <w:rFonts w:asciiTheme="minorHAnsi" w:hAnsiTheme="minorHAnsi" w:cstheme="minorHAnsi"/>
                <w:b/>
                <w:bCs/>
                <w:color w:val="000000" w:themeColor="text1"/>
                <w:u w:val="single"/>
              </w:rPr>
            </w:pPr>
            <w:r w:rsidRPr="00357A42">
              <w:rPr>
                <w:rFonts w:asciiTheme="minorHAnsi" w:hAnsiTheme="minorHAnsi" w:cstheme="minorHAnsi"/>
                <w:b/>
                <w:bCs/>
                <w:color w:val="000000" w:themeColor="text1"/>
                <w:u w:val="single"/>
              </w:rPr>
              <w:t>Key points</w:t>
            </w:r>
          </w:p>
          <w:p w:rsidR="00712318" w:rsidRPr="00BE5EB3" w:rsidRDefault="00BE5EB3" w:rsidP="00BE5EB3">
            <w:pPr>
              <w:spacing w:line="276" w:lineRule="auto"/>
              <w:rPr>
                <w:rFonts w:asciiTheme="minorHAnsi" w:hAnsiTheme="minorHAnsi" w:cstheme="minorHAnsi"/>
                <w:bCs/>
                <w:color w:val="000000" w:themeColor="text1"/>
              </w:rPr>
            </w:pPr>
            <w:r w:rsidRPr="00BE5EB3">
              <w:rPr>
                <w:rFonts w:asciiTheme="minorHAnsi" w:hAnsiTheme="minorHAnsi" w:cstheme="minorHAnsi"/>
                <w:bCs/>
                <w:color w:val="000000" w:themeColor="text1"/>
              </w:rPr>
              <w:t xml:space="preserve">The film focused on Moss Rose Cottage in the Rumney area of Cardiff, which offers people of working age with ‘invisible barriers’ the opportunity to make connections with others, try new things and support existing local community groups. </w:t>
            </w:r>
          </w:p>
          <w:p w:rsidR="00712318" w:rsidRPr="00357A42" w:rsidRDefault="00712318" w:rsidP="00712318">
            <w:pPr>
              <w:pStyle w:val="NormalWeb"/>
              <w:spacing w:before="0" w:beforeAutospacing="0" w:after="0" w:afterAutospacing="0" w:line="276" w:lineRule="auto"/>
              <w:rPr>
                <w:rFonts w:asciiTheme="minorHAnsi" w:hAnsiTheme="minorHAnsi" w:cstheme="minorHAnsi"/>
                <w:bCs/>
                <w:color w:val="FF0000"/>
              </w:rPr>
            </w:pPr>
          </w:p>
          <w:p w:rsidR="00712318" w:rsidRPr="00357A42" w:rsidRDefault="00712318" w:rsidP="00712318">
            <w:pPr>
              <w:pStyle w:val="NormalWeb"/>
              <w:spacing w:before="0" w:beforeAutospacing="0" w:after="0" w:afterAutospacing="0" w:line="276" w:lineRule="auto"/>
              <w:ind w:left="360"/>
              <w:rPr>
                <w:rFonts w:asciiTheme="minorHAnsi" w:hAnsiTheme="minorHAnsi" w:cstheme="minorHAnsi"/>
                <w:b/>
                <w:bCs/>
                <w:color w:val="000000" w:themeColor="text1"/>
                <w:u w:val="single"/>
              </w:rPr>
            </w:pPr>
            <w:r w:rsidRPr="00357A42">
              <w:rPr>
                <w:rFonts w:asciiTheme="minorHAnsi" w:hAnsiTheme="minorHAnsi" w:cstheme="minorHAnsi"/>
                <w:b/>
                <w:bCs/>
                <w:color w:val="000000" w:themeColor="text1"/>
                <w:u w:val="single"/>
              </w:rPr>
              <w:t xml:space="preserve">Discussion </w:t>
            </w:r>
          </w:p>
          <w:p w:rsidR="00712318" w:rsidRDefault="00712318" w:rsidP="00712318">
            <w:pPr>
              <w:spacing w:line="276" w:lineRule="auto"/>
              <w:rPr>
                <w:rFonts w:asciiTheme="minorHAnsi" w:hAnsiTheme="minorHAnsi" w:cstheme="minorHAnsi"/>
              </w:rPr>
            </w:pPr>
          </w:p>
          <w:p w:rsidR="004B71BA" w:rsidRPr="004B71BA" w:rsidRDefault="004B71BA" w:rsidP="004B71BA">
            <w:pPr>
              <w:pStyle w:val="ListParagraph"/>
              <w:numPr>
                <w:ilvl w:val="0"/>
                <w:numId w:val="31"/>
              </w:numPr>
              <w:spacing w:line="276" w:lineRule="auto"/>
              <w:rPr>
                <w:rFonts w:asciiTheme="minorHAnsi" w:hAnsiTheme="minorHAnsi" w:cstheme="minorHAnsi"/>
              </w:rPr>
            </w:pPr>
            <w:r w:rsidRPr="004B71BA">
              <w:rPr>
                <w:rFonts w:asciiTheme="minorHAnsi" w:hAnsiTheme="minorHAnsi" w:cstheme="minorHAnsi"/>
              </w:rPr>
              <w:t>The film was met with a positive response from all RPB members.</w:t>
            </w:r>
          </w:p>
          <w:p w:rsidR="004B71BA" w:rsidRPr="004B71BA" w:rsidRDefault="004B71BA" w:rsidP="004B71BA">
            <w:pPr>
              <w:pStyle w:val="ListParagraph"/>
              <w:numPr>
                <w:ilvl w:val="0"/>
                <w:numId w:val="31"/>
              </w:numPr>
              <w:spacing w:line="276" w:lineRule="auto"/>
              <w:rPr>
                <w:rFonts w:asciiTheme="minorHAnsi" w:hAnsiTheme="minorHAnsi" w:cstheme="minorHAnsi"/>
              </w:rPr>
            </w:pPr>
            <w:r w:rsidRPr="004B71BA">
              <w:rPr>
                <w:rFonts w:asciiTheme="minorHAnsi" w:hAnsiTheme="minorHAnsi" w:cstheme="minorHAnsi"/>
              </w:rPr>
              <w:t>Abi Harris felt that the film could have mentioned where Moss Rose Cottage is based.</w:t>
            </w:r>
          </w:p>
          <w:p w:rsidR="004B71BA" w:rsidRPr="004B71BA" w:rsidRDefault="004B71BA" w:rsidP="004B71BA">
            <w:pPr>
              <w:pStyle w:val="ListParagraph"/>
              <w:numPr>
                <w:ilvl w:val="0"/>
                <w:numId w:val="31"/>
              </w:numPr>
              <w:spacing w:line="276" w:lineRule="auto"/>
              <w:rPr>
                <w:rFonts w:asciiTheme="minorHAnsi" w:hAnsiTheme="minorHAnsi" w:cstheme="minorHAnsi"/>
              </w:rPr>
            </w:pPr>
            <w:r w:rsidRPr="004B71BA">
              <w:rPr>
                <w:rFonts w:asciiTheme="minorHAnsi" w:hAnsiTheme="minorHAnsi" w:cstheme="minorHAnsi"/>
              </w:rPr>
              <w:t>Helen White said that is would be useful to know how the service is accessed.</w:t>
            </w:r>
          </w:p>
          <w:p w:rsidR="00B15A0E" w:rsidRDefault="004B71BA" w:rsidP="004B71BA">
            <w:pPr>
              <w:pStyle w:val="ListParagraph"/>
              <w:numPr>
                <w:ilvl w:val="0"/>
                <w:numId w:val="31"/>
              </w:numPr>
              <w:spacing w:line="276" w:lineRule="auto"/>
              <w:rPr>
                <w:rFonts w:asciiTheme="minorHAnsi" w:hAnsiTheme="minorHAnsi" w:cstheme="minorHAnsi"/>
              </w:rPr>
            </w:pPr>
            <w:r w:rsidRPr="004B71BA">
              <w:rPr>
                <w:rFonts w:asciiTheme="minorHAnsi" w:hAnsiTheme="minorHAnsi" w:cstheme="minorHAnsi"/>
              </w:rPr>
              <w:t>Sheila Hendrickson-Brown and the RPB Team agreed to send further information on the service to Helen and the rest of the RPB.</w:t>
            </w:r>
          </w:p>
          <w:p w:rsidR="00905546" w:rsidRPr="00B15A0E" w:rsidRDefault="00905546" w:rsidP="00905546">
            <w:pPr>
              <w:pStyle w:val="RPB"/>
              <w:spacing w:line="276" w:lineRule="auto"/>
              <w:rPr>
                <w:rFonts w:cstheme="minorHAnsi"/>
                <w:b/>
              </w:rPr>
            </w:pPr>
            <w:r w:rsidRPr="00B15A0E">
              <w:rPr>
                <w:rFonts w:cstheme="minorHAnsi"/>
                <w:b/>
              </w:rPr>
              <w:t>ACTION:</w:t>
            </w:r>
          </w:p>
          <w:p w:rsidR="00905546" w:rsidRPr="00905546" w:rsidRDefault="00905546" w:rsidP="00905546">
            <w:pPr>
              <w:pStyle w:val="ListParagraph"/>
              <w:numPr>
                <w:ilvl w:val="0"/>
                <w:numId w:val="34"/>
              </w:numPr>
              <w:spacing w:line="276" w:lineRule="auto"/>
              <w:rPr>
                <w:rFonts w:asciiTheme="minorHAnsi" w:hAnsiTheme="minorHAnsi" w:cstheme="minorHAnsi"/>
              </w:rPr>
            </w:pPr>
            <w:r>
              <w:rPr>
                <w:rFonts w:asciiTheme="minorHAnsi" w:hAnsiTheme="minorHAnsi" w:cstheme="minorHAnsi"/>
              </w:rPr>
              <w:t xml:space="preserve">Share information on how the service is accessed. </w:t>
            </w:r>
          </w:p>
          <w:p w:rsidR="00BB184F" w:rsidRPr="00BB184F" w:rsidRDefault="00BB184F" w:rsidP="00BB184F">
            <w:pPr>
              <w:spacing w:line="276" w:lineRule="auto"/>
              <w:rPr>
                <w:rFonts w:asciiTheme="minorHAnsi" w:hAnsiTheme="minorHAnsi" w:cstheme="minorHAnsi"/>
                <w:b/>
                <w:bCs/>
              </w:rPr>
            </w:pPr>
          </w:p>
        </w:tc>
        <w:tc>
          <w:tcPr>
            <w:tcW w:w="1701" w:type="dxa"/>
          </w:tcPr>
          <w:p w:rsidR="007F6119" w:rsidRPr="00357A42" w:rsidRDefault="009D0A9F" w:rsidP="00712318">
            <w:pPr>
              <w:pStyle w:val="NormalWeb"/>
              <w:spacing w:before="0" w:beforeAutospacing="0" w:after="0" w:afterAutospacing="0"/>
              <w:rPr>
                <w:rFonts w:asciiTheme="minorHAnsi" w:hAnsiTheme="minorHAnsi" w:cstheme="minorHAnsi"/>
              </w:rPr>
            </w:pPr>
            <w:r>
              <w:rPr>
                <w:rFonts w:asciiTheme="minorHAnsi" w:hAnsiTheme="minorHAnsi" w:cstheme="minorHAnsi"/>
              </w:rPr>
              <w:lastRenderedPageBreak/>
              <w:t>Cath Doman</w:t>
            </w:r>
          </w:p>
        </w:tc>
      </w:tr>
      <w:tr w:rsidR="00C40BFC" w:rsidRPr="00357A42" w:rsidTr="007F6119">
        <w:tc>
          <w:tcPr>
            <w:tcW w:w="1017" w:type="dxa"/>
          </w:tcPr>
          <w:p w:rsidR="00B36985" w:rsidRPr="00357A42" w:rsidRDefault="00BB184F" w:rsidP="00114499">
            <w:pPr>
              <w:spacing w:line="276" w:lineRule="auto"/>
              <w:rPr>
                <w:rFonts w:asciiTheme="minorHAnsi" w:hAnsiTheme="minorHAnsi" w:cstheme="minorHAnsi"/>
              </w:rPr>
            </w:pPr>
            <w:r>
              <w:rPr>
                <w:rFonts w:asciiTheme="minorHAnsi" w:hAnsiTheme="minorHAnsi" w:cstheme="minorHAnsi"/>
              </w:rPr>
              <w:t>28</w:t>
            </w:r>
            <w:r w:rsidR="009D0A9F">
              <w:rPr>
                <w:rFonts w:asciiTheme="minorHAnsi" w:hAnsiTheme="minorHAnsi" w:cstheme="minorHAnsi"/>
              </w:rPr>
              <w:t>9</w:t>
            </w:r>
          </w:p>
        </w:tc>
        <w:tc>
          <w:tcPr>
            <w:tcW w:w="7630" w:type="dxa"/>
          </w:tcPr>
          <w:p w:rsidR="00BA5BD7" w:rsidRPr="00BB067B" w:rsidRDefault="00357A42" w:rsidP="00BA5BD7">
            <w:pPr>
              <w:rPr>
                <w:rFonts w:asciiTheme="minorHAnsi" w:hAnsiTheme="minorHAnsi" w:cstheme="minorHAnsi"/>
                <w:b/>
                <w:color w:val="000000"/>
                <w:sz w:val="22"/>
                <w:szCs w:val="22"/>
              </w:rPr>
            </w:pPr>
            <w:r w:rsidRPr="00357A42">
              <w:rPr>
                <w:rFonts w:asciiTheme="minorHAnsi" w:hAnsiTheme="minorHAnsi" w:cstheme="minorHAnsi"/>
                <w:b/>
                <w:color w:val="000000"/>
              </w:rPr>
              <w:t xml:space="preserve">4. </w:t>
            </w:r>
            <w:r w:rsidR="00BA5BD7" w:rsidRPr="00BB067B">
              <w:rPr>
                <w:rFonts w:asciiTheme="minorHAnsi" w:hAnsiTheme="minorHAnsi" w:cstheme="minorHAnsi"/>
                <w:b/>
                <w:color w:val="000000"/>
                <w:sz w:val="22"/>
                <w:szCs w:val="22"/>
              </w:rPr>
              <w:t>Joint Area Plan</w:t>
            </w:r>
            <w:r w:rsidR="005642D0">
              <w:rPr>
                <w:rFonts w:asciiTheme="minorHAnsi" w:hAnsiTheme="minorHAnsi" w:cstheme="minorHAnsi"/>
                <w:b/>
                <w:color w:val="000000"/>
                <w:sz w:val="22"/>
                <w:szCs w:val="22"/>
              </w:rPr>
              <w:t xml:space="preserve"> 2023-28</w:t>
            </w:r>
          </w:p>
          <w:p w:rsidR="00712318" w:rsidRDefault="00712318" w:rsidP="00712318">
            <w:pPr>
              <w:spacing w:line="276" w:lineRule="auto"/>
              <w:rPr>
                <w:rFonts w:asciiTheme="minorHAnsi" w:hAnsiTheme="minorHAnsi" w:cstheme="minorHAnsi"/>
                <w:b/>
                <w:color w:val="000000"/>
              </w:rPr>
            </w:pPr>
          </w:p>
          <w:p w:rsidR="00712318" w:rsidRPr="00357A42" w:rsidRDefault="009D0A9F" w:rsidP="00712318">
            <w:pPr>
              <w:spacing w:line="276" w:lineRule="auto"/>
              <w:rPr>
                <w:rFonts w:asciiTheme="minorHAnsi" w:hAnsiTheme="minorHAnsi" w:cstheme="minorHAnsi"/>
                <w:b/>
              </w:rPr>
            </w:pPr>
            <w:r>
              <w:rPr>
                <w:rFonts w:asciiTheme="minorHAnsi" w:hAnsiTheme="minorHAnsi" w:cstheme="minorHAnsi"/>
              </w:rPr>
              <w:t>Cath Doman</w:t>
            </w:r>
            <w:r w:rsidR="00712318" w:rsidRPr="00357A42">
              <w:rPr>
                <w:rFonts w:asciiTheme="minorHAnsi" w:hAnsiTheme="minorHAnsi" w:cstheme="minorHAnsi"/>
              </w:rPr>
              <w:t xml:space="preserve"> introduced the item which had been circulated previously as </w:t>
            </w:r>
            <w:r w:rsidR="00712318" w:rsidRPr="00CE72D9">
              <w:rPr>
                <w:rFonts w:asciiTheme="minorHAnsi" w:hAnsiTheme="minorHAnsi" w:cstheme="minorHAnsi"/>
                <w:b/>
                <w:i/>
              </w:rPr>
              <w:t xml:space="preserve">Items </w:t>
            </w:r>
            <w:r>
              <w:rPr>
                <w:rFonts w:asciiTheme="minorHAnsi" w:hAnsiTheme="minorHAnsi" w:cstheme="minorHAnsi"/>
                <w:b/>
                <w:i/>
              </w:rPr>
              <w:t>4.1 and 4.2</w:t>
            </w:r>
          </w:p>
          <w:p w:rsidR="00712318" w:rsidRDefault="00712318" w:rsidP="00712318">
            <w:pPr>
              <w:spacing w:line="276" w:lineRule="auto"/>
              <w:rPr>
                <w:rFonts w:asciiTheme="minorHAnsi" w:hAnsiTheme="minorHAnsi" w:cstheme="minorHAnsi"/>
              </w:rPr>
            </w:pPr>
          </w:p>
          <w:p w:rsidR="00712318" w:rsidRDefault="00712318" w:rsidP="00712318">
            <w:pPr>
              <w:spacing w:line="276" w:lineRule="auto"/>
              <w:ind w:left="360"/>
              <w:rPr>
                <w:rFonts w:asciiTheme="minorHAnsi" w:hAnsiTheme="minorHAnsi" w:cstheme="minorHAnsi"/>
                <w:b/>
                <w:bCs/>
                <w:color w:val="000000" w:themeColor="text1"/>
                <w:u w:val="single"/>
              </w:rPr>
            </w:pPr>
            <w:r w:rsidRPr="00357A42">
              <w:rPr>
                <w:rFonts w:asciiTheme="minorHAnsi" w:hAnsiTheme="minorHAnsi" w:cstheme="minorHAnsi"/>
                <w:b/>
                <w:bCs/>
                <w:color w:val="000000" w:themeColor="text1"/>
                <w:u w:val="single"/>
              </w:rPr>
              <w:t>Key points</w:t>
            </w:r>
          </w:p>
          <w:p w:rsidR="00712318" w:rsidRPr="009D0A9F" w:rsidRDefault="009D0A9F" w:rsidP="00712318">
            <w:pPr>
              <w:spacing w:line="276" w:lineRule="auto"/>
              <w:rPr>
                <w:rFonts w:asciiTheme="minorHAnsi" w:hAnsiTheme="minorHAnsi" w:cstheme="minorHAnsi"/>
                <w:bCs/>
                <w:color w:val="000000" w:themeColor="text1"/>
              </w:rPr>
            </w:pPr>
            <w:r w:rsidRPr="009D0A9F">
              <w:rPr>
                <w:rFonts w:asciiTheme="minorHAnsi" w:hAnsiTheme="minorHAnsi" w:cstheme="minorHAnsi"/>
                <w:bCs/>
                <w:color w:val="000000" w:themeColor="text1"/>
              </w:rPr>
              <w:t xml:space="preserve">Cath explained that this </w:t>
            </w:r>
            <w:r w:rsidR="00ED25CC">
              <w:rPr>
                <w:rFonts w:asciiTheme="minorHAnsi" w:hAnsiTheme="minorHAnsi" w:cstheme="minorHAnsi"/>
                <w:bCs/>
                <w:color w:val="000000" w:themeColor="text1"/>
              </w:rPr>
              <w:t>was</w:t>
            </w:r>
            <w:r w:rsidRPr="009D0A9F">
              <w:rPr>
                <w:rFonts w:asciiTheme="minorHAnsi" w:hAnsiTheme="minorHAnsi" w:cstheme="minorHAnsi"/>
                <w:bCs/>
                <w:color w:val="000000" w:themeColor="text1"/>
              </w:rPr>
              <w:t xml:space="preserve"> the final draft of the Joint Area Plan for 2023-2028</w:t>
            </w:r>
            <w:r w:rsidR="00ED25CC">
              <w:rPr>
                <w:rFonts w:asciiTheme="minorHAnsi" w:hAnsiTheme="minorHAnsi" w:cstheme="minorHAnsi"/>
                <w:bCs/>
                <w:color w:val="000000" w:themeColor="text1"/>
              </w:rPr>
              <w:t>, and that t</w:t>
            </w:r>
            <w:r w:rsidR="00E329C1">
              <w:rPr>
                <w:rFonts w:asciiTheme="minorHAnsi" w:hAnsiTheme="minorHAnsi" w:cstheme="minorHAnsi"/>
                <w:bCs/>
                <w:color w:val="000000" w:themeColor="text1"/>
              </w:rPr>
              <w:t>he</w:t>
            </w:r>
            <w:r w:rsidR="005642D0">
              <w:rPr>
                <w:rFonts w:asciiTheme="minorHAnsi" w:hAnsiTheme="minorHAnsi" w:cstheme="minorHAnsi"/>
                <w:bCs/>
                <w:color w:val="000000" w:themeColor="text1"/>
              </w:rPr>
              <w:t xml:space="preserve"> draft</w:t>
            </w:r>
            <w:r w:rsidR="00E329C1">
              <w:rPr>
                <w:rFonts w:asciiTheme="minorHAnsi" w:hAnsiTheme="minorHAnsi" w:cstheme="minorHAnsi"/>
                <w:bCs/>
                <w:color w:val="000000" w:themeColor="text1"/>
              </w:rPr>
              <w:t xml:space="preserve"> Joint Area Plan w</w:t>
            </w:r>
            <w:r w:rsidR="00ED25CC">
              <w:rPr>
                <w:rFonts w:asciiTheme="minorHAnsi" w:hAnsiTheme="minorHAnsi" w:cstheme="minorHAnsi"/>
                <w:bCs/>
                <w:color w:val="000000" w:themeColor="text1"/>
              </w:rPr>
              <w:t>ould</w:t>
            </w:r>
            <w:r w:rsidR="00E329C1">
              <w:rPr>
                <w:rFonts w:asciiTheme="minorHAnsi" w:hAnsiTheme="minorHAnsi" w:cstheme="minorHAnsi"/>
                <w:bCs/>
                <w:color w:val="000000" w:themeColor="text1"/>
              </w:rPr>
              <w:t xml:space="preserve"> be submitted to Welsh Government after approval from the RPB.</w:t>
            </w:r>
          </w:p>
          <w:p w:rsidR="00712318" w:rsidRPr="00357A42" w:rsidRDefault="00712318" w:rsidP="00712318">
            <w:pPr>
              <w:pStyle w:val="NormalWeb"/>
              <w:spacing w:before="0" w:beforeAutospacing="0" w:after="0" w:afterAutospacing="0" w:line="276" w:lineRule="auto"/>
              <w:rPr>
                <w:rFonts w:asciiTheme="minorHAnsi" w:hAnsiTheme="minorHAnsi" w:cstheme="minorHAnsi"/>
                <w:bCs/>
                <w:color w:val="FF0000"/>
              </w:rPr>
            </w:pPr>
          </w:p>
          <w:p w:rsidR="00712318" w:rsidRPr="00357A42" w:rsidRDefault="00712318" w:rsidP="00712318">
            <w:pPr>
              <w:pStyle w:val="NormalWeb"/>
              <w:spacing w:before="0" w:beforeAutospacing="0" w:after="0" w:afterAutospacing="0" w:line="276" w:lineRule="auto"/>
              <w:ind w:left="360"/>
              <w:rPr>
                <w:rFonts w:asciiTheme="minorHAnsi" w:hAnsiTheme="minorHAnsi" w:cstheme="minorHAnsi"/>
                <w:b/>
                <w:bCs/>
                <w:color w:val="000000" w:themeColor="text1"/>
                <w:u w:val="single"/>
              </w:rPr>
            </w:pPr>
            <w:r w:rsidRPr="00357A42">
              <w:rPr>
                <w:rFonts w:asciiTheme="minorHAnsi" w:hAnsiTheme="minorHAnsi" w:cstheme="minorHAnsi"/>
                <w:b/>
                <w:bCs/>
                <w:color w:val="000000" w:themeColor="text1"/>
                <w:u w:val="single"/>
              </w:rPr>
              <w:t xml:space="preserve">Discussion </w:t>
            </w:r>
          </w:p>
          <w:p w:rsidR="00712318" w:rsidRDefault="004B71BA" w:rsidP="004B71BA">
            <w:pPr>
              <w:pStyle w:val="ListParagraph"/>
              <w:numPr>
                <w:ilvl w:val="0"/>
                <w:numId w:val="30"/>
              </w:numPr>
              <w:spacing w:line="276" w:lineRule="auto"/>
              <w:rPr>
                <w:rFonts w:asciiTheme="minorHAnsi" w:hAnsiTheme="minorHAnsi" w:cstheme="minorHAnsi"/>
              </w:rPr>
            </w:pPr>
            <w:r>
              <w:rPr>
                <w:rFonts w:asciiTheme="minorHAnsi" w:hAnsiTheme="minorHAnsi" w:cstheme="minorHAnsi"/>
              </w:rPr>
              <w:t xml:space="preserve">Helen White said that the Joint Area Plan was enjoyable, and that is captures everything. Her only criticism was that there was only a brief mention of voluntary groups, saying that the Third Sector needs more emphasis and suggested adding a monetary value to the work of the Third Sector, in order to showcase </w:t>
            </w:r>
            <w:r w:rsidR="005642D0">
              <w:rPr>
                <w:rFonts w:asciiTheme="minorHAnsi" w:hAnsiTheme="minorHAnsi" w:cstheme="minorHAnsi"/>
              </w:rPr>
              <w:t>its</w:t>
            </w:r>
            <w:r>
              <w:rPr>
                <w:rFonts w:asciiTheme="minorHAnsi" w:hAnsiTheme="minorHAnsi" w:cstheme="minorHAnsi"/>
              </w:rPr>
              <w:t xml:space="preserve"> value.</w:t>
            </w:r>
          </w:p>
          <w:p w:rsidR="00600CDF" w:rsidRDefault="00600CDF" w:rsidP="004B71BA">
            <w:pPr>
              <w:pStyle w:val="ListParagraph"/>
              <w:numPr>
                <w:ilvl w:val="0"/>
                <w:numId w:val="30"/>
              </w:numPr>
              <w:spacing w:line="276" w:lineRule="auto"/>
              <w:rPr>
                <w:rFonts w:asciiTheme="minorHAnsi" w:hAnsiTheme="minorHAnsi" w:cstheme="minorHAnsi"/>
              </w:rPr>
            </w:pPr>
            <w:r>
              <w:rPr>
                <w:rFonts w:asciiTheme="minorHAnsi" w:hAnsiTheme="minorHAnsi" w:cstheme="minorHAnsi"/>
              </w:rPr>
              <w:t>Bobbie-Jo Haarhoff felt that we need to look at quality and engagement from a delegate perspective point of view, ensuring that inclusion and the voice of co-production ownership are reflected in the legislation.</w:t>
            </w:r>
          </w:p>
          <w:p w:rsidR="00600CDF" w:rsidRDefault="00600CDF" w:rsidP="004B71BA">
            <w:pPr>
              <w:pStyle w:val="ListParagraph"/>
              <w:numPr>
                <w:ilvl w:val="0"/>
                <w:numId w:val="30"/>
              </w:numPr>
              <w:spacing w:line="276" w:lineRule="auto"/>
              <w:rPr>
                <w:rFonts w:asciiTheme="minorHAnsi" w:hAnsiTheme="minorHAnsi" w:cstheme="minorHAnsi"/>
              </w:rPr>
            </w:pPr>
            <w:r>
              <w:rPr>
                <w:rFonts w:asciiTheme="minorHAnsi" w:hAnsiTheme="minorHAnsi" w:cstheme="minorHAnsi"/>
              </w:rPr>
              <w:t xml:space="preserve">Meredith Gardiner added that there were over 250 people </w:t>
            </w:r>
            <w:r w:rsidR="005642D0">
              <w:rPr>
                <w:rFonts w:asciiTheme="minorHAnsi" w:hAnsiTheme="minorHAnsi" w:cstheme="minorHAnsi"/>
              </w:rPr>
              <w:t>engaged in the development o</w:t>
            </w:r>
            <w:r>
              <w:rPr>
                <w:rFonts w:asciiTheme="minorHAnsi" w:hAnsiTheme="minorHAnsi" w:cstheme="minorHAnsi"/>
              </w:rPr>
              <w:t xml:space="preserve">f the Joint Area Plan, and that </w:t>
            </w:r>
            <w:r w:rsidR="005642D0">
              <w:rPr>
                <w:rFonts w:asciiTheme="minorHAnsi" w:hAnsiTheme="minorHAnsi" w:cstheme="minorHAnsi"/>
              </w:rPr>
              <w:t xml:space="preserve">the </w:t>
            </w:r>
            <w:r>
              <w:rPr>
                <w:rFonts w:asciiTheme="minorHAnsi" w:hAnsiTheme="minorHAnsi" w:cstheme="minorHAnsi"/>
              </w:rPr>
              <w:t>del</w:t>
            </w:r>
            <w:r w:rsidR="005642D0">
              <w:rPr>
                <w:rFonts w:asciiTheme="minorHAnsi" w:hAnsiTheme="minorHAnsi" w:cstheme="minorHAnsi"/>
              </w:rPr>
              <w:t>ivery</w:t>
            </w:r>
            <w:r>
              <w:rPr>
                <w:rFonts w:asciiTheme="minorHAnsi" w:hAnsiTheme="minorHAnsi" w:cstheme="minorHAnsi"/>
              </w:rPr>
              <w:t xml:space="preserve"> plans </w:t>
            </w:r>
            <w:r w:rsidR="005642D0">
              <w:rPr>
                <w:rFonts w:asciiTheme="minorHAnsi" w:hAnsiTheme="minorHAnsi" w:cstheme="minorHAnsi"/>
              </w:rPr>
              <w:t xml:space="preserve">for </w:t>
            </w:r>
            <w:r>
              <w:rPr>
                <w:rFonts w:asciiTheme="minorHAnsi" w:hAnsiTheme="minorHAnsi" w:cstheme="minorHAnsi"/>
              </w:rPr>
              <w:t xml:space="preserve">each </w:t>
            </w:r>
            <w:r w:rsidR="005642D0">
              <w:rPr>
                <w:rFonts w:asciiTheme="minorHAnsi" w:hAnsiTheme="minorHAnsi" w:cstheme="minorHAnsi"/>
              </w:rPr>
              <w:t>commitment</w:t>
            </w:r>
            <w:r>
              <w:rPr>
                <w:rFonts w:asciiTheme="minorHAnsi" w:hAnsiTheme="minorHAnsi" w:cstheme="minorHAnsi"/>
              </w:rPr>
              <w:t xml:space="preserve"> area </w:t>
            </w:r>
            <w:r w:rsidR="005642D0">
              <w:rPr>
                <w:rFonts w:asciiTheme="minorHAnsi" w:hAnsiTheme="minorHAnsi" w:cstheme="minorHAnsi"/>
              </w:rPr>
              <w:t>will</w:t>
            </w:r>
            <w:r>
              <w:rPr>
                <w:rFonts w:asciiTheme="minorHAnsi" w:hAnsiTheme="minorHAnsi" w:cstheme="minorHAnsi"/>
              </w:rPr>
              <w:t xml:space="preserve"> identify how to continue </w:t>
            </w:r>
            <w:r w:rsidR="005642D0">
              <w:rPr>
                <w:rFonts w:asciiTheme="minorHAnsi" w:hAnsiTheme="minorHAnsi" w:cstheme="minorHAnsi"/>
              </w:rPr>
              <w:t>to improve engagement.</w:t>
            </w:r>
          </w:p>
          <w:p w:rsidR="00600CDF" w:rsidRDefault="00600CDF" w:rsidP="004B71BA">
            <w:pPr>
              <w:pStyle w:val="ListParagraph"/>
              <w:numPr>
                <w:ilvl w:val="0"/>
                <w:numId w:val="30"/>
              </w:numPr>
              <w:spacing w:line="276" w:lineRule="auto"/>
              <w:rPr>
                <w:rFonts w:asciiTheme="minorHAnsi" w:hAnsiTheme="minorHAnsi" w:cstheme="minorHAnsi"/>
              </w:rPr>
            </w:pPr>
            <w:r>
              <w:rPr>
                <w:rFonts w:asciiTheme="minorHAnsi" w:hAnsiTheme="minorHAnsi" w:cstheme="minorHAnsi"/>
              </w:rPr>
              <w:t xml:space="preserve">Cllr Lister felt that having only two pages on Children’s Services in the plan was not enough, as everything begins with Starting Well. </w:t>
            </w:r>
            <w:r>
              <w:rPr>
                <w:rFonts w:asciiTheme="minorHAnsi" w:hAnsiTheme="minorHAnsi" w:cstheme="minorHAnsi"/>
              </w:rPr>
              <w:lastRenderedPageBreak/>
              <w:t xml:space="preserve">He said that there needs to be more on preventative starts and more from the Starting Well Partnership in order to help people to live and age well. </w:t>
            </w:r>
          </w:p>
          <w:p w:rsidR="00600CDF" w:rsidRDefault="00600CDF" w:rsidP="004B71BA">
            <w:pPr>
              <w:pStyle w:val="ListParagraph"/>
              <w:numPr>
                <w:ilvl w:val="0"/>
                <w:numId w:val="30"/>
              </w:numPr>
              <w:spacing w:line="276" w:lineRule="auto"/>
              <w:rPr>
                <w:rFonts w:asciiTheme="minorHAnsi" w:hAnsiTheme="minorHAnsi" w:cstheme="minorHAnsi"/>
              </w:rPr>
            </w:pPr>
            <w:r>
              <w:rPr>
                <w:rFonts w:asciiTheme="minorHAnsi" w:hAnsiTheme="minorHAnsi" w:cstheme="minorHAnsi"/>
              </w:rPr>
              <w:t>Mike O</w:t>
            </w:r>
            <w:r w:rsidR="00977113">
              <w:rPr>
                <w:rFonts w:asciiTheme="minorHAnsi" w:hAnsiTheme="minorHAnsi" w:cstheme="minorHAnsi"/>
              </w:rPr>
              <w:t>’Brien</w:t>
            </w:r>
            <w:r>
              <w:rPr>
                <w:rFonts w:asciiTheme="minorHAnsi" w:hAnsiTheme="minorHAnsi" w:cstheme="minorHAnsi"/>
              </w:rPr>
              <w:t xml:space="preserve"> said that Cardiff and Vale had made an effective co-production with people suffering from long-term health conditions. He explained that </w:t>
            </w:r>
            <w:r w:rsidR="00DD7E2F">
              <w:rPr>
                <w:rFonts w:asciiTheme="minorHAnsi" w:hAnsiTheme="minorHAnsi" w:cstheme="minorHAnsi"/>
              </w:rPr>
              <w:t xml:space="preserve">they provided online updates so that people could follow the progress. </w:t>
            </w:r>
          </w:p>
          <w:p w:rsidR="00DD7E2F" w:rsidRDefault="00DD7E2F" w:rsidP="004B71BA">
            <w:pPr>
              <w:pStyle w:val="ListParagraph"/>
              <w:numPr>
                <w:ilvl w:val="0"/>
                <w:numId w:val="30"/>
              </w:numPr>
              <w:spacing w:line="276" w:lineRule="auto"/>
              <w:rPr>
                <w:rFonts w:asciiTheme="minorHAnsi" w:hAnsiTheme="minorHAnsi" w:cstheme="minorHAnsi"/>
              </w:rPr>
            </w:pPr>
            <w:r>
              <w:rPr>
                <w:rFonts w:asciiTheme="minorHAnsi" w:hAnsiTheme="minorHAnsi" w:cstheme="minorHAnsi"/>
              </w:rPr>
              <w:t>Abi Harris said that the Joint Area Plan was very good, as it was clear and transparent. She also felt that we need to know what the data source is, how we track it, and what the bas</w:t>
            </w:r>
            <w:r w:rsidR="005642D0">
              <w:rPr>
                <w:rFonts w:asciiTheme="minorHAnsi" w:hAnsiTheme="minorHAnsi" w:cstheme="minorHAnsi"/>
              </w:rPr>
              <w:t>e</w:t>
            </w:r>
            <w:r>
              <w:rPr>
                <w:rFonts w:asciiTheme="minorHAnsi" w:hAnsiTheme="minorHAnsi" w:cstheme="minorHAnsi"/>
              </w:rPr>
              <w:t>line is that we’re starting from in 2023.</w:t>
            </w:r>
          </w:p>
          <w:p w:rsidR="00DD7E2F" w:rsidRDefault="00DD7E2F" w:rsidP="004B71BA">
            <w:pPr>
              <w:pStyle w:val="ListParagraph"/>
              <w:numPr>
                <w:ilvl w:val="0"/>
                <w:numId w:val="30"/>
              </w:numPr>
              <w:spacing w:line="276" w:lineRule="auto"/>
              <w:rPr>
                <w:rFonts w:asciiTheme="minorHAnsi" w:hAnsiTheme="minorHAnsi" w:cstheme="minorHAnsi"/>
              </w:rPr>
            </w:pPr>
            <w:r>
              <w:rPr>
                <w:rFonts w:asciiTheme="minorHAnsi" w:hAnsiTheme="minorHAnsi" w:cstheme="minorHAnsi"/>
              </w:rPr>
              <w:t>Cath Doman explained that the Regional Outcomes Framework will be launched soon, and that we will be able to see all of the data that sits behind the Joint Area Plan.</w:t>
            </w:r>
          </w:p>
          <w:p w:rsidR="00DD7E2F" w:rsidRDefault="00DD7E2F" w:rsidP="004B71BA">
            <w:pPr>
              <w:pStyle w:val="ListParagraph"/>
              <w:numPr>
                <w:ilvl w:val="0"/>
                <w:numId w:val="30"/>
              </w:numPr>
              <w:spacing w:line="276" w:lineRule="auto"/>
              <w:rPr>
                <w:rFonts w:asciiTheme="minorHAnsi" w:hAnsiTheme="minorHAnsi" w:cstheme="minorHAnsi"/>
              </w:rPr>
            </w:pPr>
            <w:r>
              <w:rPr>
                <w:rFonts w:asciiTheme="minorHAnsi" w:hAnsiTheme="minorHAnsi" w:cstheme="minorHAnsi"/>
              </w:rPr>
              <w:t>Sheila Hendrickson-Brown mentioned the Engagement piece, asking how we will continue to engage people. She expressed that there was a need to capture that we are a uniquely diverse community within Cardiff and Vale, and for more volume on how integral the Third Sector are.</w:t>
            </w:r>
          </w:p>
          <w:p w:rsidR="00DD7E2F" w:rsidRPr="004B71BA" w:rsidRDefault="00DD7E2F" w:rsidP="004B71BA">
            <w:pPr>
              <w:pStyle w:val="ListParagraph"/>
              <w:numPr>
                <w:ilvl w:val="0"/>
                <w:numId w:val="30"/>
              </w:numPr>
              <w:spacing w:line="276" w:lineRule="auto"/>
              <w:rPr>
                <w:rFonts w:asciiTheme="minorHAnsi" w:hAnsiTheme="minorHAnsi" w:cstheme="minorHAnsi"/>
              </w:rPr>
            </w:pPr>
            <w:r>
              <w:rPr>
                <w:rFonts w:asciiTheme="minorHAnsi" w:hAnsiTheme="minorHAnsi" w:cstheme="minorHAnsi"/>
              </w:rPr>
              <w:t>Sarah McCarty said that she was very pleased with the plan, and that she agreed with the comments regarding more emphasis on the Third Sector.</w:t>
            </w:r>
            <w:r w:rsidR="0072666D">
              <w:rPr>
                <w:rFonts w:asciiTheme="minorHAnsi" w:hAnsiTheme="minorHAnsi" w:cstheme="minorHAnsi"/>
              </w:rPr>
              <w:t xml:space="preserve"> She also said that there needs to be more emphasis on WAST.</w:t>
            </w:r>
          </w:p>
          <w:p w:rsidR="00712318" w:rsidRDefault="00712318" w:rsidP="00712318">
            <w:pPr>
              <w:spacing w:line="276" w:lineRule="auto"/>
              <w:rPr>
                <w:rFonts w:asciiTheme="minorHAnsi" w:hAnsiTheme="minorHAnsi" w:cstheme="minorHAnsi"/>
                <w:b/>
                <w:bCs/>
                <w:u w:val="single"/>
              </w:rPr>
            </w:pPr>
          </w:p>
          <w:p w:rsidR="00712318" w:rsidRPr="00357A42" w:rsidRDefault="005642D0" w:rsidP="00712318">
            <w:pPr>
              <w:spacing w:line="276" w:lineRule="auto"/>
              <w:rPr>
                <w:rFonts w:asciiTheme="minorHAnsi" w:hAnsiTheme="minorHAnsi" w:cstheme="minorHAnsi"/>
                <w:b/>
                <w:bCs/>
                <w:u w:val="single"/>
              </w:rPr>
            </w:pPr>
            <w:r>
              <w:rPr>
                <w:rFonts w:asciiTheme="minorHAnsi" w:hAnsiTheme="minorHAnsi" w:cstheme="minorHAnsi"/>
                <w:b/>
                <w:bCs/>
                <w:u w:val="single"/>
              </w:rPr>
              <w:t>D</w:t>
            </w:r>
            <w:r w:rsidR="00712318" w:rsidRPr="00357A42">
              <w:rPr>
                <w:rFonts w:asciiTheme="minorHAnsi" w:hAnsiTheme="minorHAnsi" w:cstheme="minorHAnsi"/>
                <w:b/>
                <w:bCs/>
                <w:u w:val="single"/>
              </w:rPr>
              <w:t>ecision</w:t>
            </w:r>
          </w:p>
          <w:p w:rsidR="00712318" w:rsidRPr="00357A42" w:rsidRDefault="00712318" w:rsidP="00712318">
            <w:pPr>
              <w:spacing w:line="276" w:lineRule="auto"/>
              <w:rPr>
                <w:rFonts w:asciiTheme="minorHAnsi" w:hAnsiTheme="minorHAnsi" w:cstheme="minorHAnsi"/>
                <w:bCs/>
              </w:rPr>
            </w:pPr>
            <w:r w:rsidRPr="00357A42">
              <w:rPr>
                <w:rFonts w:asciiTheme="minorHAnsi" w:hAnsiTheme="minorHAnsi" w:cstheme="minorHAnsi"/>
                <w:bCs/>
              </w:rPr>
              <w:t>The RPB:</w:t>
            </w:r>
          </w:p>
          <w:p w:rsidR="00712318" w:rsidRPr="00DD7E2F" w:rsidRDefault="00712318" w:rsidP="00DD7E2F">
            <w:pPr>
              <w:pStyle w:val="RPB"/>
              <w:numPr>
                <w:ilvl w:val="0"/>
                <w:numId w:val="22"/>
              </w:numPr>
              <w:spacing w:line="276" w:lineRule="auto"/>
              <w:rPr>
                <w:rFonts w:cstheme="minorHAnsi"/>
              </w:rPr>
            </w:pPr>
            <w:r w:rsidRPr="0014028C">
              <w:rPr>
                <w:rFonts w:cstheme="minorHAnsi"/>
                <w:b/>
              </w:rPr>
              <w:t>APPROVED</w:t>
            </w:r>
            <w:r w:rsidR="00DD7E2F">
              <w:rPr>
                <w:rFonts w:cstheme="minorHAnsi"/>
                <w:b/>
              </w:rPr>
              <w:t xml:space="preserve"> </w:t>
            </w:r>
            <w:r w:rsidR="00DD7E2F" w:rsidRPr="00DD7E2F">
              <w:rPr>
                <w:rFonts w:cstheme="minorHAnsi"/>
              </w:rPr>
              <w:t>the final draft of the Joint Area Plan for submission to Welsh Government.</w:t>
            </w:r>
          </w:p>
          <w:p w:rsidR="00712318" w:rsidRDefault="00712318" w:rsidP="00712318">
            <w:pPr>
              <w:pStyle w:val="RPB"/>
              <w:spacing w:line="276" w:lineRule="auto"/>
              <w:rPr>
                <w:rFonts w:cstheme="minorHAnsi"/>
              </w:rPr>
            </w:pPr>
          </w:p>
          <w:p w:rsidR="00712318" w:rsidRDefault="00712318" w:rsidP="00712318">
            <w:pPr>
              <w:pStyle w:val="RPB"/>
              <w:spacing w:line="276" w:lineRule="auto"/>
              <w:rPr>
                <w:rFonts w:cstheme="minorHAnsi"/>
                <w:b/>
              </w:rPr>
            </w:pPr>
            <w:r w:rsidRPr="00B15A0E">
              <w:rPr>
                <w:rFonts w:cstheme="minorHAnsi"/>
                <w:b/>
              </w:rPr>
              <w:t>ACTION:</w:t>
            </w:r>
          </w:p>
          <w:p w:rsidR="005642D0" w:rsidRDefault="005642D0" w:rsidP="00905546">
            <w:pPr>
              <w:pStyle w:val="RPB"/>
              <w:numPr>
                <w:ilvl w:val="0"/>
                <w:numId w:val="22"/>
              </w:numPr>
              <w:spacing w:line="276" w:lineRule="auto"/>
              <w:rPr>
                <w:rFonts w:cstheme="minorHAnsi"/>
              </w:rPr>
            </w:pPr>
            <w:r>
              <w:rPr>
                <w:rFonts w:cstheme="minorHAnsi"/>
              </w:rPr>
              <w:t>Ensure that the associated delivery plans include:</w:t>
            </w:r>
          </w:p>
          <w:p w:rsidR="00905546" w:rsidRDefault="005642D0" w:rsidP="005642D0">
            <w:pPr>
              <w:pStyle w:val="RPB"/>
              <w:numPr>
                <w:ilvl w:val="1"/>
                <w:numId w:val="22"/>
              </w:numPr>
              <w:spacing w:line="276" w:lineRule="auto"/>
              <w:rPr>
                <w:rFonts w:cstheme="minorHAnsi"/>
              </w:rPr>
            </w:pPr>
            <w:r>
              <w:rPr>
                <w:rFonts w:cstheme="minorHAnsi"/>
              </w:rPr>
              <w:t>An</w:t>
            </w:r>
            <w:r w:rsidR="0072666D" w:rsidRPr="0072666D">
              <w:rPr>
                <w:rFonts w:cstheme="minorHAnsi"/>
              </w:rPr>
              <w:t xml:space="preserve"> emphasis to the integral role the Third Sector plays </w:t>
            </w:r>
          </w:p>
          <w:p w:rsidR="0072666D" w:rsidRDefault="005642D0" w:rsidP="005642D0">
            <w:pPr>
              <w:pStyle w:val="RPB"/>
              <w:numPr>
                <w:ilvl w:val="1"/>
                <w:numId w:val="22"/>
              </w:numPr>
              <w:spacing w:line="276" w:lineRule="auto"/>
              <w:rPr>
                <w:rFonts w:cstheme="minorHAnsi"/>
              </w:rPr>
            </w:pPr>
            <w:r>
              <w:rPr>
                <w:rFonts w:cstheme="minorHAnsi"/>
              </w:rPr>
              <w:t xml:space="preserve">Co-production and </w:t>
            </w:r>
            <w:r w:rsidR="00235EFD">
              <w:rPr>
                <w:rFonts w:cstheme="minorHAnsi"/>
              </w:rPr>
              <w:t>engagement</w:t>
            </w:r>
          </w:p>
          <w:p w:rsidR="00235EFD" w:rsidRDefault="00235EFD" w:rsidP="005642D0">
            <w:pPr>
              <w:pStyle w:val="RPB"/>
              <w:numPr>
                <w:ilvl w:val="1"/>
                <w:numId w:val="22"/>
              </w:numPr>
              <w:spacing w:line="276" w:lineRule="auto"/>
              <w:rPr>
                <w:rFonts w:cstheme="minorHAnsi"/>
              </w:rPr>
            </w:pPr>
            <w:r>
              <w:rPr>
                <w:rFonts w:cstheme="minorHAnsi"/>
              </w:rPr>
              <w:t>Reflect the diverse communities in Cardiff and Vale</w:t>
            </w:r>
          </w:p>
          <w:p w:rsidR="0072666D" w:rsidRDefault="005642D0" w:rsidP="005642D0">
            <w:pPr>
              <w:pStyle w:val="RPB"/>
              <w:numPr>
                <w:ilvl w:val="1"/>
                <w:numId w:val="22"/>
              </w:numPr>
              <w:spacing w:line="276" w:lineRule="auto"/>
              <w:rPr>
                <w:rFonts w:cstheme="minorHAnsi"/>
              </w:rPr>
            </w:pPr>
            <w:r>
              <w:rPr>
                <w:rFonts w:cstheme="minorHAnsi"/>
              </w:rPr>
              <w:t xml:space="preserve">Clear metrics and </w:t>
            </w:r>
            <w:r w:rsidR="00235EFD">
              <w:rPr>
                <w:rFonts w:cstheme="minorHAnsi"/>
              </w:rPr>
              <w:t>the 2023 baseline</w:t>
            </w:r>
          </w:p>
          <w:p w:rsidR="00235EFD" w:rsidRDefault="00235EFD" w:rsidP="005642D0">
            <w:pPr>
              <w:pStyle w:val="RPB"/>
              <w:numPr>
                <w:ilvl w:val="1"/>
                <w:numId w:val="22"/>
              </w:numPr>
              <w:spacing w:line="276" w:lineRule="auto"/>
              <w:rPr>
                <w:rFonts w:cstheme="minorHAnsi"/>
              </w:rPr>
            </w:pPr>
            <w:r>
              <w:rPr>
                <w:rFonts w:cstheme="minorHAnsi"/>
              </w:rPr>
              <w:t>Reflect the role of all partners</w:t>
            </w:r>
          </w:p>
          <w:p w:rsidR="00F21223" w:rsidRDefault="00F21223" w:rsidP="00235EFD">
            <w:pPr>
              <w:pStyle w:val="RPB"/>
              <w:spacing w:line="276" w:lineRule="auto"/>
              <w:ind w:left="720"/>
              <w:rPr>
                <w:rFonts w:cstheme="minorHAnsi"/>
                <w:color w:val="000000" w:themeColor="text1"/>
              </w:rPr>
            </w:pPr>
          </w:p>
          <w:p w:rsidR="00235EFD" w:rsidRDefault="00235EFD" w:rsidP="00235EFD">
            <w:pPr>
              <w:pStyle w:val="RPB"/>
              <w:spacing w:line="276" w:lineRule="auto"/>
              <w:ind w:left="720"/>
              <w:rPr>
                <w:rFonts w:cstheme="minorHAnsi"/>
                <w:color w:val="000000" w:themeColor="text1"/>
              </w:rPr>
            </w:pPr>
          </w:p>
          <w:p w:rsidR="00235EFD" w:rsidRPr="00357A42" w:rsidRDefault="00235EFD" w:rsidP="00235EFD">
            <w:pPr>
              <w:pStyle w:val="RPB"/>
              <w:spacing w:line="276" w:lineRule="auto"/>
              <w:ind w:left="720"/>
              <w:rPr>
                <w:rFonts w:cstheme="minorHAnsi"/>
                <w:color w:val="000000" w:themeColor="text1"/>
              </w:rPr>
            </w:pPr>
          </w:p>
        </w:tc>
        <w:tc>
          <w:tcPr>
            <w:tcW w:w="1701" w:type="dxa"/>
          </w:tcPr>
          <w:p w:rsidR="00B36985" w:rsidRPr="00FF03EC" w:rsidRDefault="009D0A9F" w:rsidP="000341D1">
            <w:pPr>
              <w:spacing w:line="276" w:lineRule="auto"/>
              <w:rPr>
                <w:rFonts w:asciiTheme="minorHAnsi" w:hAnsiTheme="minorHAnsi" w:cstheme="minorHAnsi"/>
              </w:rPr>
            </w:pPr>
            <w:r w:rsidRPr="00BB067B">
              <w:rPr>
                <w:rFonts w:asciiTheme="minorHAnsi" w:hAnsiTheme="minorHAnsi" w:cstheme="minorHAnsi"/>
                <w:sz w:val="22"/>
                <w:szCs w:val="22"/>
              </w:rPr>
              <w:lastRenderedPageBreak/>
              <w:t>Cath Doman</w:t>
            </w:r>
            <w:r>
              <w:rPr>
                <w:rFonts w:asciiTheme="minorHAnsi" w:hAnsiTheme="minorHAnsi" w:cstheme="minorHAnsi"/>
                <w:sz w:val="22"/>
                <w:szCs w:val="22"/>
              </w:rPr>
              <w:t xml:space="preserve"> </w:t>
            </w:r>
            <w:r w:rsidRPr="009D0A9F">
              <w:rPr>
                <w:rFonts w:asciiTheme="minorHAnsi" w:hAnsiTheme="minorHAnsi" w:cstheme="minorHAnsi"/>
                <w:color w:val="000000" w:themeColor="text1"/>
                <w:sz w:val="22"/>
                <w:szCs w:val="22"/>
              </w:rPr>
              <w:t>Meredith Gardiner</w:t>
            </w:r>
          </w:p>
        </w:tc>
      </w:tr>
      <w:tr w:rsidR="00C40BFC" w:rsidRPr="00357A42" w:rsidTr="007F6119">
        <w:tc>
          <w:tcPr>
            <w:tcW w:w="1017" w:type="dxa"/>
          </w:tcPr>
          <w:p w:rsidR="00B36985" w:rsidRPr="00357A42" w:rsidRDefault="00B36985" w:rsidP="00114499">
            <w:pPr>
              <w:spacing w:line="276" w:lineRule="auto"/>
              <w:rPr>
                <w:rFonts w:asciiTheme="minorHAnsi" w:hAnsiTheme="minorHAnsi" w:cstheme="minorHAnsi"/>
              </w:rPr>
            </w:pPr>
            <w:r w:rsidRPr="00357A42">
              <w:rPr>
                <w:rFonts w:asciiTheme="minorHAnsi" w:hAnsiTheme="minorHAnsi" w:cstheme="minorHAnsi"/>
              </w:rPr>
              <w:lastRenderedPageBreak/>
              <w:t>2</w:t>
            </w:r>
            <w:r w:rsidR="009D0A9F">
              <w:rPr>
                <w:rFonts w:asciiTheme="minorHAnsi" w:hAnsiTheme="minorHAnsi" w:cstheme="minorHAnsi"/>
              </w:rPr>
              <w:t>90</w:t>
            </w:r>
          </w:p>
        </w:tc>
        <w:tc>
          <w:tcPr>
            <w:tcW w:w="7630" w:type="dxa"/>
          </w:tcPr>
          <w:p w:rsidR="00BA5BD7" w:rsidRDefault="00C40BFC" w:rsidP="00BA5BD7">
            <w:pPr>
              <w:rPr>
                <w:rFonts w:asciiTheme="minorHAnsi" w:hAnsiTheme="minorHAnsi" w:cstheme="minorHAnsi"/>
                <w:b/>
                <w:color w:val="000000" w:themeColor="text1"/>
                <w:sz w:val="22"/>
                <w:szCs w:val="22"/>
              </w:rPr>
            </w:pPr>
            <w:r w:rsidRPr="00357A42">
              <w:rPr>
                <w:rFonts w:asciiTheme="minorHAnsi" w:hAnsiTheme="minorHAnsi" w:cstheme="minorHAnsi"/>
                <w:b/>
                <w:bCs/>
              </w:rPr>
              <w:t xml:space="preserve">5. </w:t>
            </w:r>
            <w:r w:rsidR="00BA5BD7" w:rsidRPr="002A3FB9">
              <w:rPr>
                <w:rFonts w:asciiTheme="minorHAnsi" w:hAnsiTheme="minorHAnsi" w:cstheme="minorHAnsi"/>
                <w:b/>
                <w:color w:val="000000" w:themeColor="text1"/>
                <w:sz w:val="22"/>
                <w:szCs w:val="22"/>
              </w:rPr>
              <w:t xml:space="preserve">Deep dive: </w:t>
            </w:r>
            <w:r w:rsidR="00BA5BD7">
              <w:rPr>
                <w:rFonts w:asciiTheme="minorHAnsi" w:hAnsiTheme="minorHAnsi" w:cstheme="minorHAnsi"/>
                <w:b/>
                <w:color w:val="000000" w:themeColor="text1"/>
                <w:sz w:val="22"/>
                <w:szCs w:val="22"/>
              </w:rPr>
              <w:t>@home</w:t>
            </w:r>
          </w:p>
          <w:p w:rsidR="00B36985" w:rsidRPr="000341D1" w:rsidRDefault="00B36985" w:rsidP="000341D1">
            <w:pPr>
              <w:rPr>
                <w:rFonts w:asciiTheme="minorHAnsi" w:hAnsiTheme="minorHAnsi" w:cstheme="minorHAnsi"/>
                <w:b/>
                <w:sz w:val="22"/>
                <w:szCs w:val="22"/>
              </w:rPr>
            </w:pPr>
          </w:p>
          <w:p w:rsidR="00C40BFC" w:rsidRPr="00357A42" w:rsidRDefault="00C40BFC" w:rsidP="00114499">
            <w:pPr>
              <w:spacing w:line="276" w:lineRule="auto"/>
              <w:rPr>
                <w:rFonts w:asciiTheme="minorHAnsi" w:hAnsiTheme="minorHAnsi" w:cstheme="minorHAnsi"/>
                <w:b/>
                <w:bCs/>
              </w:rPr>
            </w:pPr>
          </w:p>
          <w:p w:rsidR="00712318" w:rsidRPr="00357A42" w:rsidRDefault="00E329C1" w:rsidP="00712318">
            <w:pPr>
              <w:spacing w:line="276" w:lineRule="auto"/>
              <w:rPr>
                <w:rFonts w:asciiTheme="minorHAnsi" w:hAnsiTheme="minorHAnsi" w:cstheme="minorHAnsi"/>
                <w:b/>
              </w:rPr>
            </w:pPr>
            <w:r>
              <w:rPr>
                <w:rFonts w:asciiTheme="minorHAnsi" w:hAnsiTheme="minorHAnsi" w:cstheme="minorHAnsi"/>
              </w:rPr>
              <w:t>Cath Doman</w:t>
            </w:r>
            <w:r w:rsidR="00712318" w:rsidRPr="00357A42">
              <w:rPr>
                <w:rFonts w:asciiTheme="minorHAnsi" w:hAnsiTheme="minorHAnsi" w:cstheme="minorHAnsi"/>
              </w:rPr>
              <w:t xml:space="preserve"> introduced the item which ha</w:t>
            </w:r>
            <w:r>
              <w:rPr>
                <w:rFonts w:asciiTheme="minorHAnsi" w:hAnsiTheme="minorHAnsi" w:cstheme="minorHAnsi"/>
              </w:rPr>
              <w:t xml:space="preserve">d not been circulated previously. She </w:t>
            </w:r>
            <w:r w:rsidR="007061A7">
              <w:rPr>
                <w:rFonts w:asciiTheme="minorHAnsi" w:hAnsiTheme="minorHAnsi" w:cstheme="minorHAnsi"/>
              </w:rPr>
              <w:t>then introduced Dr Katja Empson</w:t>
            </w:r>
            <w:r w:rsidR="00235EFD">
              <w:rPr>
                <w:rFonts w:asciiTheme="minorHAnsi" w:hAnsiTheme="minorHAnsi" w:cstheme="minorHAnsi"/>
              </w:rPr>
              <w:t>, Clinical Lead for Six Goals for Urgent and Emergency Care and Consultant in Emergency Medicine.</w:t>
            </w:r>
          </w:p>
          <w:p w:rsidR="00712318" w:rsidRDefault="00712318" w:rsidP="00712318">
            <w:pPr>
              <w:spacing w:line="276" w:lineRule="auto"/>
              <w:rPr>
                <w:rFonts w:asciiTheme="minorHAnsi" w:hAnsiTheme="minorHAnsi" w:cstheme="minorHAnsi"/>
              </w:rPr>
            </w:pPr>
          </w:p>
          <w:p w:rsidR="00712318" w:rsidRDefault="00712318" w:rsidP="00712318">
            <w:pPr>
              <w:spacing w:line="276" w:lineRule="auto"/>
              <w:ind w:left="360"/>
              <w:rPr>
                <w:rFonts w:asciiTheme="minorHAnsi" w:hAnsiTheme="minorHAnsi" w:cstheme="minorHAnsi"/>
                <w:b/>
                <w:bCs/>
                <w:color w:val="000000" w:themeColor="text1"/>
                <w:u w:val="single"/>
              </w:rPr>
            </w:pPr>
            <w:r w:rsidRPr="00357A42">
              <w:rPr>
                <w:rFonts w:asciiTheme="minorHAnsi" w:hAnsiTheme="minorHAnsi" w:cstheme="minorHAnsi"/>
                <w:b/>
                <w:bCs/>
                <w:color w:val="000000" w:themeColor="text1"/>
                <w:u w:val="single"/>
              </w:rPr>
              <w:t>Key points</w:t>
            </w:r>
          </w:p>
          <w:p w:rsidR="00712318" w:rsidRPr="007061A7" w:rsidRDefault="00ED25CC" w:rsidP="00712318">
            <w:pPr>
              <w:spacing w:line="276" w:lineRule="auto"/>
              <w:rPr>
                <w:rFonts w:asciiTheme="minorHAnsi" w:hAnsiTheme="minorHAnsi" w:cstheme="minorHAnsi"/>
                <w:bCs/>
                <w:color w:val="000000" w:themeColor="text1"/>
              </w:rPr>
            </w:pPr>
            <w:r>
              <w:rPr>
                <w:rFonts w:asciiTheme="minorHAnsi" w:hAnsiTheme="minorHAnsi" w:cstheme="minorHAnsi"/>
                <w:bCs/>
                <w:color w:val="000000" w:themeColor="text1"/>
              </w:rPr>
              <w:t>The item provided an opportunity for the RPB to feedback on the progress made and plans.</w:t>
            </w:r>
          </w:p>
          <w:p w:rsidR="00712318" w:rsidRPr="00BB184F" w:rsidRDefault="00712318" w:rsidP="00712318">
            <w:pPr>
              <w:spacing w:line="276" w:lineRule="auto"/>
              <w:rPr>
                <w:rFonts w:asciiTheme="minorHAnsi" w:hAnsiTheme="minorHAnsi" w:cstheme="minorHAnsi"/>
                <w:b/>
                <w:bCs/>
                <w:color w:val="000000" w:themeColor="text1"/>
                <w:u w:val="single"/>
              </w:rPr>
            </w:pPr>
          </w:p>
          <w:p w:rsidR="00712318" w:rsidRPr="00357A42" w:rsidRDefault="00712318" w:rsidP="00712318">
            <w:pPr>
              <w:pStyle w:val="NormalWeb"/>
              <w:spacing w:before="0" w:beforeAutospacing="0" w:after="0" w:afterAutospacing="0" w:line="276" w:lineRule="auto"/>
              <w:rPr>
                <w:rFonts w:asciiTheme="minorHAnsi" w:hAnsiTheme="minorHAnsi" w:cstheme="minorHAnsi"/>
                <w:bCs/>
                <w:color w:val="FF0000"/>
              </w:rPr>
            </w:pPr>
          </w:p>
          <w:p w:rsidR="00712318" w:rsidRPr="00357A42" w:rsidRDefault="00712318" w:rsidP="00712318">
            <w:pPr>
              <w:pStyle w:val="NormalWeb"/>
              <w:spacing w:before="0" w:beforeAutospacing="0" w:after="0" w:afterAutospacing="0" w:line="276" w:lineRule="auto"/>
              <w:ind w:left="360"/>
              <w:rPr>
                <w:rFonts w:asciiTheme="minorHAnsi" w:hAnsiTheme="minorHAnsi" w:cstheme="minorHAnsi"/>
                <w:b/>
                <w:bCs/>
                <w:color w:val="000000" w:themeColor="text1"/>
                <w:u w:val="single"/>
              </w:rPr>
            </w:pPr>
            <w:r w:rsidRPr="00357A42">
              <w:rPr>
                <w:rFonts w:asciiTheme="minorHAnsi" w:hAnsiTheme="minorHAnsi" w:cstheme="minorHAnsi"/>
                <w:b/>
                <w:bCs/>
                <w:color w:val="000000" w:themeColor="text1"/>
                <w:u w:val="single"/>
              </w:rPr>
              <w:t xml:space="preserve">Discussion </w:t>
            </w:r>
          </w:p>
          <w:p w:rsidR="00712318" w:rsidRDefault="0072666D" w:rsidP="0072666D">
            <w:pPr>
              <w:pStyle w:val="ListParagraph"/>
              <w:numPr>
                <w:ilvl w:val="0"/>
                <w:numId w:val="30"/>
              </w:numPr>
              <w:spacing w:line="276" w:lineRule="auto"/>
              <w:rPr>
                <w:rFonts w:asciiTheme="minorHAnsi" w:hAnsiTheme="minorHAnsi" w:cstheme="minorHAnsi"/>
              </w:rPr>
            </w:pPr>
            <w:r>
              <w:rPr>
                <w:rFonts w:asciiTheme="minorHAnsi" w:hAnsiTheme="minorHAnsi" w:cstheme="minorHAnsi"/>
              </w:rPr>
              <w:t xml:space="preserve">Fiona Kinghorn said that it would be good to see earlier intervention statistics included in the falls example. She felt that there was a lot of work to be done on prevention and early intervention, subject of spread and scale. Fiona said that this would require work and support in order to get the population reach required. </w:t>
            </w:r>
          </w:p>
          <w:p w:rsidR="0072666D" w:rsidRDefault="0072666D" w:rsidP="0072666D">
            <w:pPr>
              <w:pStyle w:val="ListParagraph"/>
              <w:numPr>
                <w:ilvl w:val="0"/>
                <w:numId w:val="30"/>
              </w:numPr>
              <w:spacing w:line="276" w:lineRule="auto"/>
              <w:rPr>
                <w:rFonts w:asciiTheme="minorHAnsi" w:hAnsiTheme="minorHAnsi" w:cstheme="minorHAnsi"/>
              </w:rPr>
            </w:pPr>
            <w:r>
              <w:rPr>
                <w:rFonts w:asciiTheme="minorHAnsi" w:hAnsiTheme="minorHAnsi" w:cstheme="minorHAnsi"/>
              </w:rPr>
              <w:t xml:space="preserve">Estelle Hitchon asked for the slides to be shared with the RPB, and for the Cardiff and Vale ambulance handover work to be translated into an outcome. </w:t>
            </w:r>
          </w:p>
          <w:p w:rsidR="0072666D" w:rsidRDefault="0072666D" w:rsidP="0072666D">
            <w:pPr>
              <w:pStyle w:val="ListParagraph"/>
              <w:numPr>
                <w:ilvl w:val="0"/>
                <w:numId w:val="30"/>
              </w:numPr>
              <w:spacing w:line="276" w:lineRule="auto"/>
              <w:rPr>
                <w:rFonts w:asciiTheme="minorHAnsi" w:hAnsiTheme="minorHAnsi" w:cstheme="minorHAnsi"/>
              </w:rPr>
            </w:pPr>
            <w:r>
              <w:rPr>
                <w:rFonts w:asciiTheme="minorHAnsi" w:hAnsiTheme="minorHAnsi" w:cstheme="minorHAnsi"/>
              </w:rPr>
              <w:t xml:space="preserve">Claire Beynon asked if </w:t>
            </w:r>
            <w:r w:rsidR="00235EFD">
              <w:rPr>
                <w:rFonts w:asciiTheme="minorHAnsi" w:hAnsiTheme="minorHAnsi" w:cstheme="minorHAnsi"/>
              </w:rPr>
              <w:t>s</w:t>
            </w:r>
            <w:r>
              <w:rPr>
                <w:rFonts w:asciiTheme="minorHAnsi" w:hAnsiTheme="minorHAnsi" w:cstheme="minorHAnsi"/>
              </w:rPr>
              <w:t>ocioeconomic groups, sex, disabilities and ethnicity could be added into the work in terms of looking at where we are now so that we can see the improvement over time, as usage will be boosted for these groups.</w:t>
            </w:r>
          </w:p>
          <w:p w:rsidR="0072666D" w:rsidRDefault="0072666D" w:rsidP="0072666D">
            <w:pPr>
              <w:pStyle w:val="ListParagraph"/>
              <w:numPr>
                <w:ilvl w:val="0"/>
                <w:numId w:val="30"/>
              </w:numPr>
              <w:spacing w:line="276" w:lineRule="auto"/>
              <w:rPr>
                <w:rFonts w:asciiTheme="minorHAnsi" w:hAnsiTheme="minorHAnsi" w:cstheme="minorHAnsi"/>
              </w:rPr>
            </w:pPr>
            <w:r>
              <w:rPr>
                <w:rFonts w:asciiTheme="minorHAnsi" w:hAnsiTheme="minorHAnsi" w:cstheme="minorHAnsi"/>
              </w:rPr>
              <w:t xml:space="preserve">Bobbie-Jo Haarhoff </w:t>
            </w:r>
            <w:r w:rsidR="00D53FE7">
              <w:rPr>
                <w:rFonts w:asciiTheme="minorHAnsi" w:hAnsiTheme="minorHAnsi" w:cstheme="minorHAnsi"/>
              </w:rPr>
              <w:t>requested that she and Mike O</w:t>
            </w:r>
            <w:r w:rsidR="00977113">
              <w:rPr>
                <w:rFonts w:asciiTheme="minorHAnsi" w:hAnsiTheme="minorHAnsi" w:cstheme="minorHAnsi"/>
              </w:rPr>
              <w:t>’Brien</w:t>
            </w:r>
            <w:r w:rsidR="00D53FE7">
              <w:rPr>
                <w:rFonts w:asciiTheme="minorHAnsi" w:hAnsiTheme="minorHAnsi" w:cstheme="minorHAnsi"/>
              </w:rPr>
              <w:t xml:space="preserve"> are involved in developing the strategy, due to their roles within the RPB as Unpaid Carers Representatives. </w:t>
            </w:r>
          </w:p>
          <w:p w:rsidR="00D53FE7" w:rsidRDefault="00D53FE7" w:rsidP="0072666D">
            <w:pPr>
              <w:pStyle w:val="ListParagraph"/>
              <w:numPr>
                <w:ilvl w:val="0"/>
                <w:numId w:val="30"/>
              </w:numPr>
              <w:spacing w:line="276" w:lineRule="auto"/>
              <w:rPr>
                <w:rFonts w:asciiTheme="minorHAnsi" w:hAnsiTheme="minorHAnsi" w:cstheme="minorHAnsi"/>
              </w:rPr>
            </w:pPr>
            <w:r>
              <w:rPr>
                <w:rFonts w:asciiTheme="minorHAnsi" w:hAnsiTheme="minorHAnsi" w:cstheme="minorHAnsi"/>
              </w:rPr>
              <w:t>Sheila Hendrickson-Brown said that there needs to be m</w:t>
            </w:r>
            <w:r w:rsidRPr="00D53FE7">
              <w:rPr>
                <w:rFonts w:asciiTheme="minorHAnsi" w:hAnsiTheme="minorHAnsi" w:cstheme="minorHAnsi"/>
              </w:rPr>
              <w:t>ore on evidence-based intervention that could be made around prevention</w:t>
            </w:r>
            <w:r>
              <w:rPr>
                <w:rFonts w:asciiTheme="minorHAnsi" w:hAnsiTheme="minorHAnsi" w:cstheme="minorHAnsi"/>
              </w:rPr>
              <w:t>, for example i</w:t>
            </w:r>
            <w:r w:rsidRPr="00D53FE7">
              <w:rPr>
                <w:rFonts w:asciiTheme="minorHAnsi" w:hAnsiTheme="minorHAnsi" w:cstheme="minorHAnsi"/>
              </w:rPr>
              <w:t xml:space="preserve">nformation and self-management to support people to not be in an urgent care </w:t>
            </w:r>
            <w:r>
              <w:rPr>
                <w:rFonts w:asciiTheme="minorHAnsi" w:hAnsiTheme="minorHAnsi" w:cstheme="minorHAnsi"/>
              </w:rPr>
              <w:t xml:space="preserve">or </w:t>
            </w:r>
            <w:r w:rsidRPr="00D53FE7">
              <w:rPr>
                <w:rFonts w:asciiTheme="minorHAnsi" w:hAnsiTheme="minorHAnsi" w:cstheme="minorHAnsi"/>
              </w:rPr>
              <w:t>admission situation in the first place.</w:t>
            </w:r>
          </w:p>
          <w:p w:rsidR="00D53FE7" w:rsidRDefault="00D53FE7" w:rsidP="0072666D">
            <w:pPr>
              <w:pStyle w:val="ListParagraph"/>
              <w:numPr>
                <w:ilvl w:val="0"/>
                <w:numId w:val="30"/>
              </w:numPr>
              <w:spacing w:line="276" w:lineRule="auto"/>
              <w:rPr>
                <w:rFonts w:asciiTheme="minorHAnsi" w:hAnsiTheme="minorHAnsi" w:cstheme="minorHAnsi"/>
              </w:rPr>
            </w:pPr>
            <w:r>
              <w:rPr>
                <w:rFonts w:asciiTheme="minorHAnsi" w:hAnsiTheme="minorHAnsi" w:cstheme="minorHAnsi"/>
              </w:rPr>
              <w:t xml:space="preserve">Lance Carver felt that the work was very hospital-orientated and that the focus needs to be on the bulk of the population in the communities. He said that it would be nice to see some work on prevention and early access services in communities. </w:t>
            </w:r>
            <w:r w:rsidR="00235EFD">
              <w:rPr>
                <w:rFonts w:asciiTheme="minorHAnsi" w:hAnsiTheme="minorHAnsi" w:cstheme="minorHAnsi"/>
              </w:rPr>
              <w:t>CD confirmed that was addressed across the entirety of the programme.</w:t>
            </w:r>
          </w:p>
          <w:p w:rsidR="00D53FE7" w:rsidRDefault="00D53FE7" w:rsidP="0072666D">
            <w:pPr>
              <w:pStyle w:val="ListParagraph"/>
              <w:numPr>
                <w:ilvl w:val="0"/>
                <w:numId w:val="30"/>
              </w:numPr>
              <w:spacing w:line="276" w:lineRule="auto"/>
              <w:rPr>
                <w:rFonts w:asciiTheme="minorHAnsi" w:hAnsiTheme="minorHAnsi" w:cstheme="minorHAnsi"/>
              </w:rPr>
            </w:pPr>
            <w:r>
              <w:rPr>
                <w:rFonts w:asciiTheme="minorHAnsi" w:hAnsiTheme="minorHAnsi" w:cstheme="minorHAnsi"/>
              </w:rPr>
              <w:lastRenderedPageBreak/>
              <w:t xml:space="preserve">Abi Harris said that the work was great, and that it was the first time she had seen joined-up data being used in this way so that we have evidence to inform our actions. </w:t>
            </w:r>
          </w:p>
          <w:p w:rsidR="00D53FE7" w:rsidRDefault="00D53FE7" w:rsidP="0072666D">
            <w:pPr>
              <w:pStyle w:val="ListParagraph"/>
              <w:numPr>
                <w:ilvl w:val="0"/>
                <w:numId w:val="30"/>
              </w:numPr>
              <w:spacing w:line="276" w:lineRule="auto"/>
              <w:rPr>
                <w:rFonts w:asciiTheme="minorHAnsi" w:hAnsiTheme="minorHAnsi" w:cstheme="minorHAnsi"/>
              </w:rPr>
            </w:pPr>
            <w:r>
              <w:rPr>
                <w:rFonts w:asciiTheme="minorHAnsi" w:hAnsiTheme="minorHAnsi" w:cstheme="minorHAnsi"/>
              </w:rPr>
              <w:t>Rachel Connor said that shifting our resources to prevention is key, alongside having a holistic/cross department approach in order to future-proof ourselves and our homes.</w:t>
            </w:r>
          </w:p>
          <w:p w:rsidR="00D53FE7" w:rsidRDefault="00D53FE7" w:rsidP="0072666D">
            <w:pPr>
              <w:pStyle w:val="ListParagraph"/>
              <w:numPr>
                <w:ilvl w:val="0"/>
                <w:numId w:val="30"/>
              </w:numPr>
              <w:spacing w:line="276" w:lineRule="auto"/>
              <w:rPr>
                <w:rFonts w:asciiTheme="minorHAnsi" w:hAnsiTheme="minorHAnsi" w:cstheme="minorHAnsi"/>
              </w:rPr>
            </w:pPr>
            <w:r>
              <w:rPr>
                <w:rFonts w:asciiTheme="minorHAnsi" w:hAnsiTheme="minorHAnsi" w:cstheme="minorHAnsi"/>
              </w:rPr>
              <w:t xml:space="preserve">Sarah McCarty expressed that this was a really good example of how varied policy approaches interact, but that there wasn’t mention of how we plan to shift the culture to support the approach. She also said that she was happy to share a piece of work that was done with the Gwent on how to shift to a ‘what matters’ </w:t>
            </w:r>
            <w:r w:rsidR="0000186C">
              <w:rPr>
                <w:rFonts w:asciiTheme="minorHAnsi" w:hAnsiTheme="minorHAnsi" w:cstheme="minorHAnsi"/>
              </w:rPr>
              <w:t>conversation.</w:t>
            </w:r>
          </w:p>
          <w:p w:rsidR="009E2B8D" w:rsidRDefault="009E2B8D" w:rsidP="0072666D">
            <w:pPr>
              <w:pStyle w:val="ListParagraph"/>
              <w:numPr>
                <w:ilvl w:val="0"/>
                <w:numId w:val="30"/>
              </w:numPr>
              <w:spacing w:line="276" w:lineRule="auto"/>
              <w:rPr>
                <w:rFonts w:asciiTheme="minorHAnsi" w:hAnsiTheme="minorHAnsi" w:cstheme="minorHAnsi"/>
              </w:rPr>
            </w:pPr>
            <w:r>
              <w:rPr>
                <w:rFonts w:asciiTheme="minorHAnsi" w:hAnsiTheme="minorHAnsi" w:cstheme="minorHAnsi"/>
              </w:rPr>
              <w:t xml:space="preserve">Cath Doman proposed </w:t>
            </w:r>
            <w:r w:rsidRPr="009E2B8D">
              <w:rPr>
                <w:rFonts w:asciiTheme="minorHAnsi" w:hAnsiTheme="minorHAnsi" w:cstheme="minorHAnsi"/>
              </w:rPr>
              <w:t>an extended Board Development session on @Home, covering the entirety of the programme from community connectedness through to mediated intervention, to</w:t>
            </w:r>
            <w:r>
              <w:rPr>
                <w:rFonts w:asciiTheme="minorHAnsi" w:hAnsiTheme="minorHAnsi" w:cstheme="minorHAnsi"/>
              </w:rPr>
              <w:t xml:space="preserve"> </w:t>
            </w:r>
            <w:r w:rsidRPr="009E2B8D">
              <w:rPr>
                <w:rFonts w:asciiTheme="minorHAnsi" w:hAnsiTheme="minorHAnsi" w:cstheme="minorHAnsi"/>
              </w:rPr>
              <w:t>enable people to stay at home.</w:t>
            </w:r>
          </w:p>
          <w:p w:rsidR="00712318" w:rsidRDefault="009E2B8D" w:rsidP="00712318">
            <w:pPr>
              <w:pStyle w:val="ListParagraph"/>
              <w:numPr>
                <w:ilvl w:val="0"/>
                <w:numId w:val="30"/>
              </w:numPr>
              <w:spacing w:line="276" w:lineRule="auto"/>
              <w:rPr>
                <w:rFonts w:asciiTheme="minorHAnsi" w:hAnsiTheme="minorHAnsi" w:cstheme="minorHAnsi"/>
              </w:rPr>
            </w:pPr>
            <w:r>
              <w:rPr>
                <w:rFonts w:asciiTheme="minorHAnsi" w:hAnsiTheme="minorHAnsi" w:cstheme="minorHAnsi"/>
              </w:rPr>
              <w:t>Sheila Hendrickson-Brown said that p</w:t>
            </w:r>
            <w:r w:rsidRPr="009E2B8D">
              <w:rPr>
                <w:rFonts w:asciiTheme="minorHAnsi" w:hAnsiTheme="minorHAnsi" w:cstheme="minorHAnsi"/>
              </w:rPr>
              <w:t xml:space="preserve">revention at both ends of Clinical intervention </w:t>
            </w:r>
            <w:r>
              <w:rPr>
                <w:rFonts w:asciiTheme="minorHAnsi" w:hAnsiTheme="minorHAnsi" w:cstheme="minorHAnsi"/>
              </w:rPr>
              <w:t xml:space="preserve">is </w:t>
            </w:r>
            <w:r w:rsidRPr="009E2B8D">
              <w:rPr>
                <w:rFonts w:asciiTheme="minorHAnsi" w:hAnsiTheme="minorHAnsi" w:cstheme="minorHAnsi"/>
              </w:rPr>
              <w:t xml:space="preserve">needed, both avoiding admission. Data </w:t>
            </w:r>
            <w:r>
              <w:rPr>
                <w:rFonts w:asciiTheme="minorHAnsi" w:hAnsiTheme="minorHAnsi" w:cstheme="minorHAnsi"/>
              </w:rPr>
              <w:t xml:space="preserve">and </w:t>
            </w:r>
            <w:r w:rsidRPr="009E2B8D">
              <w:rPr>
                <w:rFonts w:asciiTheme="minorHAnsi" w:hAnsiTheme="minorHAnsi" w:cstheme="minorHAnsi"/>
              </w:rPr>
              <w:t>evidence of interventions that reduce the likelihood of re-admission</w:t>
            </w:r>
            <w:r>
              <w:rPr>
                <w:rFonts w:asciiTheme="minorHAnsi" w:hAnsiTheme="minorHAnsi" w:cstheme="minorHAnsi"/>
              </w:rPr>
              <w:t xml:space="preserve"> would be required.</w:t>
            </w:r>
          </w:p>
          <w:p w:rsidR="00E426DA" w:rsidRPr="00E426DA" w:rsidRDefault="00E426DA" w:rsidP="00E426DA">
            <w:pPr>
              <w:pStyle w:val="ListParagraph"/>
              <w:spacing w:line="276" w:lineRule="auto"/>
              <w:rPr>
                <w:rFonts w:asciiTheme="minorHAnsi" w:hAnsiTheme="minorHAnsi" w:cstheme="minorHAnsi"/>
              </w:rPr>
            </w:pPr>
          </w:p>
          <w:p w:rsidR="00712318" w:rsidRDefault="00712318" w:rsidP="00712318">
            <w:pPr>
              <w:pStyle w:val="RPB"/>
              <w:spacing w:line="276" w:lineRule="auto"/>
              <w:rPr>
                <w:rFonts w:cstheme="minorHAnsi"/>
              </w:rPr>
            </w:pPr>
          </w:p>
          <w:p w:rsidR="00712318" w:rsidRDefault="00712318" w:rsidP="00712318">
            <w:pPr>
              <w:pStyle w:val="RPB"/>
              <w:spacing w:line="276" w:lineRule="auto"/>
              <w:rPr>
                <w:rFonts w:cstheme="minorHAnsi"/>
                <w:b/>
              </w:rPr>
            </w:pPr>
            <w:r w:rsidRPr="00B15A0E">
              <w:rPr>
                <w:rFonts w:cstheme="minorHAnsi"/>
                <w:b/>
              </w:rPr>
              <w:t>ACTION:</w:t>
            </w:r>
          </w:p>
          <w:p w:rsidR="00E426DA" w:rsidRDefault="00235EFD" w:rsidP="00235EFD">
            <w:pPr>
              <w:pStyle w:val="RPB"/>
              <w:numPr>
                <w:ilvl w:val="0"/>
                <w:numId w:val="35"/>
              </w:numPr>
              <w:spacing w:line="276" w:lineRule="auto"/>
              <w:rPr>
                <w:rFonts w:cstheme="minorHAnsi"/>
              </w:rPr>
            </w:pPr>
            <w:r>
              <w:rPr>
                <w:rFonts w:cstheme="minorHAnsi"/>
              </w:rPr>
              <w:t>The programme team to note and include the advice of RPB members as the programme develops.</w:t>
            </w:r>
          </w:p>
          <w:p w:rsidR="00E426DA" w:rsidRPr="00235EFD" w:rsidRDefault="00E426DA" w:rsidP="00E426DA">
            <w:pPr>
              <w:pStyle w:val="RPB"/>
              <w:numPr>
                <w:ilvl w:val="0"/>
                <w:numId w:val="35"/>
              </w:numPr>
              <w:spacing w:line="276" w:lineRule="auto"/>
              <w:rPr>
                <w:rFonts w:cstheme="minorHAnsi"/>
              </w:rPr>
            </w:pPr>
            <w:r w:rsidRPr="00235EFD">
              <w:rPr>
                <w:rFonts w:ascii="Calibri" w:hAnsi="Calibri" w:cs="Calibri"/>
                <w:color w:val="000000"/>
              </w:rPr>
              <w:t>Share slides with the RPB.</w:t>
            </w:r>
          </w:p>
          <w:p w:rsidR="00E426DA" w:rsidRDefault="00E426DA" w:rsidP="00E426DA">
            <w:pPr>
              <w:pStyle w:val="RPB"/>
              <w:numPr>
                <w:ilvl w:val="0"/>
                <w:numId w:val="35"/>
              </w:numPr>
              <w:spacing w:line="276" w:lineRule="auto"/>
              <w:rPr>
                <w:rFonts w:cstheme="minorHAnsi"/>
              </w:rPr>
            </w:pPr>
            <w:r w:rsidRPr="00E426DA">
              <w:rPr>
                <w:rFonts w:cstheme="minorHAnsi"/>
              </w:rPr>
              <w:t xml:space="preserve">Arrange an extended </w:t>
            </w:r>
            <w:r w:rsidR="00235EFD">
              <w:rPr>
                <w:rFonts w:cstheme="minorHAnsi"/>
              </w:rPr>
              <w:t>RPB</w:t>
            </w:r>
            <w:r w:rsidRPr="00E426DA">
              <w:rPr>
                <w:rFonts w:cstheme="minorHAnsi"/>
              </w:rPr>
              <w:t xml:space="preserve"> Development session on @Home, covering the entirety of the programme from community connectedness through to mediated intervention, to enable people to stay at home.</w:t>
            </w:r>
          </w:p>
          <w:p w:rsidR="00AC63AC" w:rsidRPr="00357A42" w:rsidRDefault="00AC63AC" w:rsidP="00235EFD">
            <w:pPr>
              <w:pStyle w:val="RPB"/>
              <w:spacing w:line="276" w:lineRule="auto"/>
              <w:ind w:left="720"/>
              <w:rPr>
                <w:rFonts w:cstheme="minorHAnsi"/>
                <w:color w:val="000000" w:themeColor="text1"/>
              </w:rPr>
            </w:pPr>
          </w:p>
        </w:tc>
        <w:tc>
          <w:tcPr>
            <w:tcW w:w="1701" w:type="dxa"/>
          </w:tcPr>
          <w:p w:rsidR="00E329C1" w:rsidRDefault="00E329C1" w:rsidP="00E329C1">
            <w:pPr>
              <w:pStyle w:val="NormalWeb"/>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Cath Doman</w:t>
            </w:r>
          </w:p>
          <w:p w:rsidR="00B36985" w:rsidRPr="00357A42" w:rsidRDefault="00E329C1" w:rsidP="00E329C1">
            <w:pPr>
              <w:spacing w:line="276" w:lineRule="auto"/>
              <w:rPr>
                <w:rFonts w:asciiTheme="minorHAnsi" w:hAnsiTheme="minorHAnsi" w:cstheme="minorHAnsi"/>
              </w:rPr>
            </w:pPr>
            <w:r>
              <w:rPr>
                <w:rFonts w:asciiTheme="minorHAnsi" w:hAnsiTheme="minorHAnsi" w:cstheme="minorHAnsi"/>
                <w:color w:val="000000" w:themeColor="text1"/>
                <w:sz w:val="22"/>
                <w:szCs w:val="22"/>
              </w:rPr>
              <w:t>Katja Empson</w:t>
            </w:r>
          </w:p>
        </w:tc>
      </w:tr>
      <w:tr w:rsidR="00C40BFC" w:rsidRPr="00357A42" w:rsidTr="007F6119">
        <w:trPr>
          <w:trHeight w:val="863"/>
        </w:trPr>
        <w:tc>
          <w:tcPr>
            <w:tcW w:w="1017" w:type="dxa"/>
          </w:tcPr>
          <w:p w:rsidR="00B36985" w:rsidRPr="00357A42" w:rsidRDefault="00B36985" w:rsidP="00114499">
            <w:pPr>
              <w:spacing w:line="276" w:lineRule="auto"/>
              <w:rPr>
                <w:rFonts w:asciiTheme="minorHAnsi" w:hAnsiTheme="minorHAnsi" w:cstheme="minorHAnsi"/>
              </w:rPr>
            </w:pPr>
            <w:r w:rsidRPr="00357A42">
              <w:rPr>
                <w:rFonts w:asciiTheme="minorHAnsi" w:hAnsiTheme="minorHAnsi" w:cstheme="minorHAnsi"/>
              </w:rPr>
              <w:t>2</w:t>
            </w:r>
            <w:r w:rsidR="009D0A9F">
              <w:rPr>
                <w:rFonts w:asciiTheme="minorHAnsi" w:hAnsiTheme="minorHAnsi" w:cstheme="minorHAnsi"/>
              </w:rPr>
              <w:t>91</w:t>
            </w:r>
          </w:p>
          <w:p w:rsidR="00D67D85" w:rsidRPr="00357A42" w:rsidRDefault="00D67D85" w:rsidP="00114499">
            <w:pPr>
              <w:spacing w:line="276" w:lineRule="auto"/>
              <w:rPr>
                <w:rFonts w:asciiTheme="minorHAnsi" w:hAnsiTheme="minorHAnsi" w:cstheme="minorHAnsi"/>
              </w:rPr>
            </w:pPr>
          </w:p>
          <w:p w:rsidR="00D67D85" w:rsidRPr="00357A42" w:rsidRDefault="00D67D85" w:rsidP="00114499">
            <w:pPr>
              <w:spacing w:line="276" w:lineRule="auto"/>
              <w:rPr>
                <w:rFonts w:asciiTheme="minorHAnsi" w:hAnsiTheme="minorHAnsi" w:cstheme="minorHAnsi"/>
              </w:rPr>
            </w:pPr>
          </w:p>
          <w:p w:rsidR="00D67D85" w:rsidRPr="00357A42" w:rsidRDefault="00D67D85" w:rsidP="00114499">
            <w:pPr>
              <w:spacing w:line="276" w:lineRule="auto"/>
              <w:rPr>
                <w:rFonts w:asciiTheme="minorHAnsi" w:hAnsiTheme="minorHAnsi" w:cstheme="minorHAnsi"/>
              </w:rPr>
            </w:pPr>
          </w:p>
          <w:p w:rsidR="00D67D85" w:rsidRPr="00357A42" w:rsidRDefault="00D67D85" w:rsidP="00114499">
            <w:pPr>
              <w:spacing w:line="276" w:lineRule="auto"/>
              <w:rPr>
                <w:rFonts w:asciiTheme="minorHAnsi" w:hAnsiTheme="minorHAnsi" w:cstheme="minorHAnsi"/>
              </w:rPr>
            </w:pPr>
          </w:p>
          <w:p w:rsidR="00D67D85" w:rsidRPr="00357A42" w:rsidRDefault="00D67D85" w:rsidP="00114499">
            <w:pPr>
              <w:spacing w:line="276" w:lineRule="auto"/>
              <w:rPr>
                <w:rFonts w:asciiTheme="minorHAnsi" w:hAnsiTheme="minorHAnsi" w:cstheme="minorHAnsi"/>
              </w:rPr>
            </w:pPr>
          </w:p>
          <w:p w:rsidR="00D67D85" w:rsidRPr="00357A42" w:rsidRDefault="00D67D85" w:rsidP="00114499">
            <w:pPr>
              <w:spacing w:line="276" w:lineRule="auto"/>
              <w:rPr>
                <w:rFonts w:asciiTheme="minorHAnsi" w:hAnsiTheme="minorHAnsi" w:cstheme="minorHAnsi"/>
              </w:rPr>
            </w:pPr>
          </w:p>
          <w:p w:rsidR="00D67D85" w:rsidRPr="00357A42" w:rsidRDefault="00D67D85" w:rsidP="00114499">
            <w:pPr>
              <w:spacing w:line="276" w:lineRule="auto"/>
              <w:rPr>
                <w:rFonts w:asciiTheme="minorHAnsi" w:hAnsiTheme="minorHAnsi" w:cstheme="minorHAnsi"/>
              </w:rPr>
            </w:pPr>
          </w:p>
          <w:p w:rsidR="00D67D85" w:rsidRPr="00357A42" w:rsidRDefault="00D67D85" w:rsidP="00114499">
            <w:pPr>
              <w:spacing w:line="276" w:lineRule="auto"/>
              <w:rPr>
                <w:rFonts w:asciiTheme="minorHAnsi" w:hAnsiTheme="minorHAnsi" w:cstheme="minorHAnsi"/>
              </w:rPr>
            </w:pPr>
          </w:p>
          <w:p w:rsidR="00D67D85" w:rsidRPr="00357A42" w:rsidRDefault="00D67D85" w:rsidP="00114499">
            <w:pPr>
              <w:spacing w:line="276" w:lineRule="auto"/>
              <w:rPr>
                <w:rFonts w:asciiTheme="minorHAnsi" w:hAnsiTheme="minorHAnsi" w:cstheme="minorHAnsi"/>
              </w:rPr>
            </w:pPr>
          </w:p>
          <w:p w:rsidR="00D67D85" w:rsidRPr="00357A42" w:rsidRDefault="00D67D85" w:rsidP="00114499">
            <w:pPr>
              <w:spacing w:line="276" w:lineRule="auto"/>
              <w:rPr>
                <w:rFonts w:asciiTheme="minorHAnsi" w:hAnsiTheme="minorHAnsi" w:cstheme="minorHAnsi"/>
              </w:rPr>
            </w:pPr>
          </w:p>
          <w:p w:rsidR="00D67D85" w:rsidRPr="00357A42" w:rsidRDefault="00D67D85" w:rsidP="00114499">
            <w:pPr>
              <w:spacing w:line="276" w:lineRule="auto"/>
              <w:rPr>
                <w:rFonts w:asciiTheme="minorHAnsi" w:hAnsiTheme="minorHAnsi" w:cstheme="minorHAnsi"/>
              </w:rPr>
            </w:pPr>
          </w:p>
          <w:p w:rsidR="00D67D85" w:rsidRPr="00357A42" w:rsidRDefault="00D67D85" w:rsidP="00114499">
            <w:pPr>
              <w:spacing w:line="276" w:lineRule="auto"/>
              <w:rPr>
                <w:rFonts w:asciiTheme="minorHAnsi" w:hAnsiTheme="minorHAnsi" w:cstheme="minorHAnsi"/>
              </w:rPr>
            </w:pPr>
          </w:p>
          <w:p w:rsidR="00D67D85" w:rsidRPr="00357A42" w:rsidRDefault="00D67D85" w:rsidP="00114499">
            <w:pPr>
              <w:spacing w:line="276" w:lineRule="auto"/>
              <w:rPr>
                <w:rFonts w:asciiTheme="minorHAnsi" w:hAnsiTheme="minorHAnsi" w:cstheme="minorHAnsi"/>
              </w:rPr>
            </w:pPr>
          </w:p>
          <w:p w:rsidR="00D67D85" w:rsidRPr="00357A42" w:rsidRDefault="00D67D85" w:rsidP="00114499">
            <w:pPr>
              <w:spacing w:line="276" w:lineRule="auto"/>
              <w:rPr>
                <w:rFonts w:asciiTheme="minorHAnsi" w:hAnsiTheme="minorHAnsi" w:cstheme="minorHAnsi"/>
              </w:rPr>
            </w:pPr>
          </w:p>
        </w:tc>
        <w:tc>
          <w:tcPr>
            <w:tcW w:w="7630" w:type="dxa"/>
          </w:tcPr>
          <w:p w:rsidR="00BA5BD7" w:rsidRPr="00BA5BD7" w:rsidRDefault="00BA5BD7" w:rsidP="00BA5BD7">
            <w:pPr>
              <w:rPr>
                <w:rFonts w:asciiTheme="minorHAnsi" w:hAnsiTheme="minorHAnsi" w:cstheme="minorHAnsi"/>
                <w:b/>
                <w:color w:val="000000" w:themeColor="text1"/>
                <w:sz w:val="22"/>
                <w:szCs w:val="22"/>
              </w:rPr>
            </w:pPr>
            <w:r>
              <w:rPr>
                <w:rFonts w:asciiTheme="minorHAnsi" w:hAnsiTheme="minorHAnsi" w:cstheme="minorHAnsi"/>
                <w:b/>
                <w:bCs/>
                <w:color w:val="000000" w:themeColor="text1"/>
              </w:rPr>
              <w:lastRenderedPageBreak/>
              <w:t xml:space="preserve">6.1 </w:t>
            </w:r>
            <w:r w:rsidRPr="00BA5BD7">
              <w:rPr>
                <w:rFonts w:asciiTheme="minorHAnsi" w:hAnsiTheme="minorHAnsi" w:cstheme="minorHAnsi"/>
                <w:b/>
                <w:color w:val="000000" w:themeColor="text1"/>
                <w:sz w:val="22"/>
                <w:szCs w:val="22"/>
              </w:rPr>
              <w:t>DPH Annual Report 2021</w:t>
            </w:r>
          </w:p>
          <w:p w:rsidR="000C239D" w:rsidRPr="00FC025B" w:rsidRDefault="000C239D" w:rsidP="00FC025B">
            <w:pPr>
              <w:rPr>
                <w:rFonts w:asciiTheme="minorHAnsi" w:hAnsiTheme="minorHAnsi" w:cstheme="minorHAnsi"/>
                <w:b/>
                <w:color w:val="000000"/>
                <w:sz w:val="22"/>
                <w:szCs w:val="22"/>
              </w:rPr>
            </w:pPr>
          </w:p>
          <w:p w:rsidR="00712318" w:rsidRPr="00357A42" w:rsidRDefault="00A52D14" w:rsidP="00712318">
            <w:pPr>
              <w:spacing w:line="276" w:lineRule="auto"/>
              <w:rPr>
                <w:rFonts w:asciiTheme="minorHAnsi" w:hAnsiTheme="minorHAnsi" w:cstheme="minorHAnsi"/>
                <w:b/>
              </w:rPr>
            </w:pPr>
            <w:r>
              <w:rPr>
                <w:rFonts w:asciiTheme="minorHAnsi" w:hAnsiTheme="minorHAnsi" w:cstheme="minorHAnsi"/>
              </w:rPr>
              <w:t>Claire Beynon</w:t>
            </w:r>
            <w:r w:rsidR="00712318" w:rsidRPr="00357A42">
              <w:rPr>
                <w:rFonts w:asciiTheme="minorHAnsi" w:hAnsiTheme="minorHAnsi" w:cstheme="minorHAnsi"/>
              </w:rPr>
              <w:t xml:space="preserve"> introduced the item which had been circulated previously as </w:t>
            </w:r>
            <w:r w:rsidR="00712318" w:rsidRPr="00CE72D9">
              <w:rPr>
                <w:rFonts w:asciiTheme="minorHAnsi" w:hAnsiTheme="minorHAnsi" w:cstheme="minorHAnsi"/>
                <w:b/>
                <w:i/>
              </w:rPr>
              <w:t>Item</w:t>
            </w:r>
            <w:r>
              <w:rPr>
                <w:rFonts w:asciiTheme="minorHAnsi" w:hAnsiTheme="minorHAnsi" w:cstheme="minorHAnsi"/>
                <w:b/>
                <w:i/>
              </w:rPr>
              <w:t xml:space="preserve"> 6.1</w:t>
            </w:r>
          </w:p>
          <w:p w:rsidR="00712318" w:rsidRDefault="00712318" w:rsidP="00712318">
            <w:pPr>
              <w:spacing w:line="276" w:lineRule="auto"/>
              <w:rPr>
                <w:rFonts w:asciiTheme="minorHAnsi" w:hAnsiTheme="minorHAnsi" w:cstheme="minorHAnsi"/>
              </w:rPr>
            </w:pPr>
          </w:p>
          <w:p w:rsidR="00712318" w:rsidRDefault="00712318" w:rsidP="00712318">
            <w:pPr>
              <w:spacing w:line="276" w:lineRule="auto"/>
              <w:ind w:left="360"/>
              <w:rPr>
                <w:rFonts w:asciiTheme="minorHAnsi" w:hAnsiTheme="minorHAnsi" w:cstheme="minorHAnsi"/>
                <w:b/>
                <w:bCs/>
                <w:color w:val="000000" w:themeColor="text1"/>
                <w:u w:val="single"/>
              </w:rPr>
            </w:pPr>
            <w:r w:rsidRPr="00357A42">
              <w:rPr>
                <w:rFonts w:asciiTheme="minorHAnsi" w:hAnsiTheme="minorHAnsi" w:cstheme="minorHAnsi"/>
                <w:b/>
                <w:bCs/>
                <w:color w:val="000000" w:themeColor="text1"/>
                <w:u w:val="single"/>
              </w:rPr>
              <w:t>Key points</w:t>
            </w:r>
          </w:p>
          <w:p w:rsidR="00712318" w:rsidRPr="00ED25CC" w:rsidRDefault="00ED25CC" w:rsidP="00712318">
            <w:pPr>
              <w:spacing w:line="276" w:lineRule="auto"/>
              <w:rPr>
                <w:rFonts w:asciiTheme="minorHAnsi" w:hAnsiTheme="minorHAnsi" w:cstheme="minorHAnsi"/>
                <w:bCs/>
                <w:color w:val="000000" w:themeColor="text1"/>
              </w:rPr>
            </w:pPr>
            <w:r w:rsidRPr="00ED25CC">
              <w:rPr>
                <w:rFonts w:asciiTheme="minorHAnsi" w:hAnsiTheme="minorHAnsi" w:cstheme="minorHAnsi"/>
                <w:bCs/>
                <w:color w:val="000000" w:themeColor="text1"/>
              </w:rPr>
              <w:t>The item provided an overview of the report and its approach to delivering better outcomes through a values-based approach.</w:t>
            </w:r>
          </w:p>
          <w:p w:rsidR="00712318" w:rsidRPr="00BB184F" w:rsidRDefault="00712318" w:rsidP="00712318">
            <w:pPr>
              <w:spacing w:line="276" w:lineRule="auto"/>
              <w:rPr>
                <w:rFonts w:asciiTheme="minorHAnsi" w:hAnsiTheme="minorHAnsi" w:cstheme="minorHAnsi"/>
                <w:b/>
                <w:bCs/>
                <w:color w:val="000000" w:themeColor="text1"/>
                <w:u w:val="single"/>
              </w:rPr>
            </w:pPr>
          </w:p>
          <w:p w:rsidR="00712318" w:rsidRPr="00357A42" w:rsidRDefault="00712318" w:rsidP="00712318">
            <w:pPr>
              <w:pStyle w:val="NormalWeb"/>
              <w:spacing w:before="0" w:beforeAutospacing="0" w:after="0" w:afterAutospacing="0" w:line="276" w:lineRule="auto"/>
              <w:rPr>
                <w:rFonts w:asciiTheme="minorHAnsi" w:hAnsiTheme="minorHAnsi" w:cstheme="minorHAnsi"/>
                <w:bCs/>
                <w:color w:val="FF0000"/>
              </w:rPr>
            </w:pPr>
          </w:p>
          <w:p w:rsidR="00712318" w:rsidRPr="00357A42" w:rsidRDefault="00712318" w:rsidP="00712318">
            <w:pPr>
              <w:pStyle w:val="NormalWeb"/>
              <w:spacing w:before="0" w:beforeAutospacing="0" w:after="0" w:afterAutospacing="0" w:line="276" w:lineRule="auto"/>
              <w:ind w:left="360"/>
              <w:rPr>
                <w:rFonts w:asciiTheme="minorHAnsi" w:hAnsiTheme="minorHAnsi" w:cstheme="minorHAnsi"/>
                <w:b/>
                <w:bCs/>
                <w:color w:val="000000" w:themeColor="text1"/>
                <w:u w:val="single"/>
              </w:rPr>
            </w:pPr>
            <w:r w:rsidRPr="00357A42">
              <w:rPr>
                <w:rFonts w:asciiTheme="minorHAnsi" w:hAnsiTheme="minorHAnsi" w:cstheme="minorHAnsi"/>
                <w:b/>
                <w:bCs/>
                <w:color w:val="000000" w:themeColor="text1"/>
                <w:u w:val="single"/>
              </w:rPr>
              <w:t xml:space="preserve">Discussion </w:t>
            </w:r>
          </w:p>
          <w:p w:rsidR="00F45D42" w:rsidRPr="00F45D42" w:rsidRDefault="00F45D42" w:rsidP="00F45D42">
            <w:pPr>
              <w:pStyle w:val="ListParagraph"/>
              <w:numPr>
                <w:ilvl w:val="0"/>
                <w:numId w:val="30"/>
              </w:numPr>
              <w:spacing w:line="276" w:lineRule="auto"/>
              <w:rPr>
                <w:rFonts w:asciiTheme="minorHAnsi" w:hAnsiTheme="minorHAnsi" w:cstheme="minorHAnsi"/>
              </w:rPr>
            </w:pPr>
            <w:r>
              <w:rPr>
                <w:rFonts w:asciiTheme="minorHAnsi" w:hAnsiTheme="minorHAnsi" w:cstheme="minorHAnsi"/>
              </w:rPr>
              <w:t>Helen White commented that figure-costing the cost of homelessness gives an amount that is lower than the real cost.</w:t>
            </w:r>
          </w:p>
          <w:p w:rsidR="00BA5BD7" w:rsidRDefault="00BA5BD7" w:rsidP="00712318">
            <w:pPr>
              <w:pStyle w:val="RPB"/>
              <w:spacing w:line="276" w:lineRule="auto"/>
              <w:rPr>
                <w:rFonts w:cstheme="minorHAnsi"/>
                <w:b/>
              </w:rPr>
            </w:pPr>
          </w:p>
          <w:p w:rsidR="00BA5BD7" w:rsidRDefault="00BA5BD7" w:rsidP="00712318">
            <w:pPr>
              <w:pStyle w:val="RPB"/>
              <w:spacing w:line="276" w:lineRule="auto"/>
              <w:rPr>
                <w:rFonts w:cstheme="minorHAnsi"/>
                <w:b/>
              </w:rPr>
            </w:pPr>
          </w:p>
          <w:p w:rsidR="00BA5BD7" w:rsidRPr="00D56101" w:rsidRDefault="00BA5BD7" w:rsidP="00BA5BD7">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6.2 </w:t>
            </w:r>
            <w:r w:rsidRPr="00D56101">
              <w:rPr>
                <w:rFonts w:asciiTheme="minorHAnsi" w:hAnsiTheme="minorHAnsi" w:cstheme="minorHAnsi"/>
                <w:b/>
                <w:color w:val="000000" w:themeColor="text1"/>
                <w:sz w:val="22"/>
                <w:szCs w:val="22"/>
              </w:rPr>
              <w:t>Health Inclusion</w:t>
            </w:r>
          </w:p>
          <w:p w:rsidR="00BA5BD7" w:rsidRPr="00357A42" w:rsidRDefault="00A52D14" w:rsidP="00BA5BD7">
            <w:pPr>
              <w:spacing w:line="276" w:lineRule="auto"/>
              <w:rPr>
                <w:rFonts w:asciiTheme="minorHAnsi" w:hAnsiTheme="minorHAnsi" w:cstheme="minorHAnsi"/>
                <w:b/>
              </w:rPr>
            </w:pPr>
            <w:r>
              <w:rPr>
                <w:rFonts w:asciiTheme="minorHAnsi" w:hAnsiTheme="minorHAnsi" w:cstheme="minorHAnsi"/>
              </w:rPr>
              <w:t>Fiona Kinghorn</w:t>
            </w:r>
            <w:r w:rsidR="00BA5BD7" w:rsidRPr="00357A42">
              <w:rPr>
                <w:rFonts w:asciiTheme="minorHAnsi" w:hAnsiTheme="minorHAnsi" w:cstheme="minorHAnsi"/>
              </w:rPr>
              <w:t xml:space="preserve"> introduced the item which had been circulated previously as </w:t>
            </w:r>
            <w:r w:rsidR="00BA5BD7" w:rsidRPr="00CE72D9">
              <w:rPr>
                <w:rFonts w:asciiTheme="minorHAnsi" w:hAnsiTheme="minorHAnsi" w:cstheme="minorHAnsi"/>
                <w:b/>
                <w:i/>
              </w:rPr>
              <w:t>Item</w:t>
            </w:r>
            <w:r>
              <w:rPr>
                <w:rFonts w:asciiTheme="minorHAnsi" w:hAnsiTheme="minorHAnsi" w:cstheme="minorHAnsi"/>
                <w:b/>
                <w:i/>
              </w:rPr>
              <w:t xml:space="preserve"> 6.2</w:t>
            </w:r>
          </w:p>
          <w:p w:rsidR="00BA5BD7" w:rsidRDefault="00BA5BD7" w:rsidP="00BA5BD7">
            <w:pPr>
              <w:spacing w:line="276" w:lineRule="auto"/>
              <w:rPr>
                <w:rFonts w:asciiTheme="minorHAnsi" w:hAnsiTheme="minorHAnsi" w:cstheme="minorHAnsi"/>
              </w:rPr>
            </w:pPr>
          </w:p>
          <w:p w:rsidR="00BA5BD7" w:rsidRDefault="00BA5BD7" w:rsidP="00BA5BD7">
            <w:pPr>
              <w:spacing w:line="276" w:lineRule="auto"/>
              <w:ind w:left="360"/>
              <w:rPr>
                <w:rFonts w:asciiTheme="minorHAnsi" w:hAnsiTheme="minorHAnsi" w:cstheme="minorHAnsi"/>
                <w:b/>
                <w:bCs/>
                <w:color w:val="000000" w:themeColor="text1"/>
                <w:u w:val="single"/>
              </w:rPr>
            </w:pPr>
            <w:r w:rsidRPr="00357A42">
              <w:rPr>
                <w:rFonts w:asciiTheme="minorHAnsi" w:hAnsiTheme="minorHAnsi" w:cstheme="minorHAnsi"/>
                <w:b/>
                <w:bCs/>
                <w:color w:val="000000" w:themeColor="text1"/>
                <w:u w:val="single"/>
              </w:rPr>
              <w:t>Key points</w:t>
            </w:r>
          </w:p>
          <w:p w:rsidR="00BA5BD7" w:rsidRPr="00A52D14" w:rsidRDefault="00A52D14" w:rsidP="00BA5BD7">
            <w:pPr>
              <w:spacing w:line="276" w:lineRule="auto"/>
              <w:rPr>
                <w:rFonts w:asciiTheme="minorHAnsi" w:hAnsiTheme="minorHAnsi" w:cstheme="minorHAnsi"/>
                <w:bCs/>
                <w:color w:val="000000" w:themeColor="text1"/>
              </w:rPr>
            </w:pPr>
            <w:r w:rsidRPr="00A52D14">
              <w:rPr>
                <w:rFonts w:asciiTheme="minorHAnsi" w:hAnsiTheme="minorHAnsi" w:cstheme="minorHAnsi"/>
                <w:bCs/>
                <w:color w:val="000000" w:themeColor="text1"/>
              </w:rPr>
              <w:t xml:space="preserve">The </w:t>
            </w:r>
            <w:r>
              <w:rPr>
                <w:rFonts w:asciiTheme="minorHAnsi" w:hAnsiTheme="minorHAnsi" w:cstheme="minorHAnsi"/>
                <w:bCs/>
                <w:color w:val="000000" w:themeColor="text1"/>
              </w:rPr>
              <w:t>item introduced the findings of the Health Inclusion Needs Assessment</w:t>
            </w:r>
            <w:r w:rsidR="00ED25CC">
              <w:rPr>
                <w:rFonts w:asciiTheme="minorHAnsi" w:hAnsiTheme="minorHAnsi" w:cstheme="minorHAnsi"/>
                <w:bCs/>
                <w:color w:val="000000" w:themeColor="text1"/>
              </w:rPr>
              <w:t>, which was also accompanied by an action plan.</w:t>
            </w:r>
          </w:p>
          <w:p w:rsidR="00BA5BD7" w:rsidRPr="00BB184F" w:rsidRDefault="00BA5BD7" w:rsidP="00BA5BD7">
            <w:pPr>
              <w:spacing w:line="276" w:lineRule="auto"/>
              <w:rPr>
                <w:rFonts w:asciiTheme="minorHAnsi" w:hAnsiTheme="minorHAnsi" w:cstheme="minorHAnsi"/>
                <w:b/>
                <w:bCs/>
                <w:color w:val="000000" w:themeColor="text1"/>
                <w:u w:val="single"/>
              </w:rPr>
            </w:pPr>
          </w:p>
          <w:p w:rsidR="00BA5BD7" w:rsidRPr="00357A42" w:rsidRDefault="00BA5BD7" w:rsidP="00BA5BD7">
            <w:pPr>
              <w:pStyle w:val="NormalWeb"/>
              <w:spacing w:before="0" w:beforeAutospacing="0" w:after="0" w:afterAutospacing="0" w:line="276" w:lineRule="auto"/>
              <w:rPr>
                <w:rFonts w:asciiTheme="minorHAnsi" w:hAnsiTheme="minorHAnsi" w:cstheme="minorHAnsi"/>
                <w:bCs/>
                <w:color w:val="FF0000"/>
              </w:rPr>
            </w:pPr>
          </w:p>
          <w:p w:rsidR="00BA5BD7" w:rsidRDefault="00BA5BD7" w:rsidP="00BA5BD7">
            <w:pPr>
              <w:pStyle w:val="NormalWeb"/>
              <w:spacing w:before="0" w:beforeAutospacing="0" w:after="0" w:afterAutospacing="0" w:line="276" w:lineRule="auto"/>
              <w:ind w:left="360"/>
              <w:rPr>
                <w:rFonts w:asciiTheme="minorHAnsi" w:hAnsiTheme="minorHAnsi" w:cstheme="minorHAnsi"/>
                <w:b/>
                <w:bCs/>
                <w:color w:val="000000" w:themeColor="text1"/>
                <w:u w:val="single"/>
              </w:rPr>
            </w:pPr>
            <w:r w:rsidRPr="00357A42">
              <w:rPr>
                <w:rFonts w:asciiTheme="minorHAnsi" w:hAnsiTheme="minorHAnsi" w:cstheme="minorHAnsi"/>
                <w:b/>
                <w:bCs/>
                <w:color w:val="000000" w:themeColor="text1"/>
                <w:u w:val="single"/>
              </w:rPr>
              <w:t xml:space="preserve">Discussion </w:t>
            </w:r>
          </w:p>
          <w:p w:rsidR="00F45D42" w:rsidRDefault="00F45D42" w:rsidP="00F45D42">
            <w:pPr>
              <w:pStyle w:val="NormalWeb"/>
              <w:spacing w:before="0" w:beforeAutospacing="0" w:after="0" w:afterAutospacing="0" w:line="276" w:lineRule="auto"/>
              <w:ind w:left="720"/>
              <w:rPr>
                <w:rFonts w:asciiTheme="minorHAnsi" w:hAnsiTheme="minorHAnsi" w:cstheme="minorHAnsi"/>
                <w:b/>
                <w:bCs/>
                <w:color w:val="000000" w:themeColor="text1"/>
                <w:u w:val="single"/>
              </w:rPr>
            </w:pPr>
          </w:p>
          <w:p w:rsidR="00F45D42" w:rsidRDefault="00F45D42" w:rsidP="00F45D42">
            <w:pPr>
              <w:pStyle w:val="NormalWeb"/>
              <w:numPr>
                <w:ilvl w:val="0"/>
                <w:numId w:val="37"/>
              </w:numPr>
              <w:spacing w:before="0" w:beforeAutospacing="0" w:after="0" w:afterAutospacing="0" w:line="276" w:lineRule="auto"/>
              <w:rPr>
                <w:rFonts w:asciiTheme="minorHAnsi" w:hAnsiTheme="minorHAnsi" w:cstheme="minorHAnsi"/>
                <w:bCs/>
                <w:color w:val="000000" w:themeColor="text1"/>
              </w:rPr>
            </w:pPr>
            <w:r w:rsidRPr="00F45D42">
              <w:rPr>
                <w:rFonts w:asciiTheme="minorHAnsi" w:hAnsiTheme="minorHAnsi" w:cstheme="minorHAnsi"/>
                <w:bCs/>
                <w:color w:val="000000" w:themeColor="text1"/>
              </w:rPr>
              <w:t xml:space="preserve">Sam Austin </w:t>
            </w:r>
            <w:r>
              <w:rPr>
                <w:rFonts w:asciiTheme="minorHAnsi" w:hAnsiTheme="minorHAnsi" w:cstheme="minorHAnsi"/>
                <w:bCs/>
                <w:color w:val="000000" w:themeColor="text1"/>
              </w:rPr>
              <w:t>said that due to time, she would</w:t>
            </w:r>
            <w:r w:rsidRPr="00F45D42">
              <w:rPr>
                <w:rFonts w:asciiTheme="minorHAnsi" w:hAnsiTheme="minorHAnsi" w:cstheme="minorHAnsi"/>
                <w:bCs/>
                <w:color w:val="000000" w:themeColor="text1"/>
              </w:rPr>
              <w:t xml:space="preserve"> send her questions for Fiona Kinghorn and Ayla Cosh through Cath Doman for noting purposes. </w:t>
            </w:r>
          </w:p>
          <w:p w:rsidR="00F45D42" w:rsidRPr="00F45D42" w:rsidRDefault="00F45D42" w:rsidP="00F45D42">
            <w:pPr>
              <w:pStyle w:val="NormalWeb"/>
              <w:numPr>
                <w:ilvl w:val="0"/>
                <w:numId w:val="37"/>
              </w:numPr>
              <w:spacing w:before="0" w:beforeAutospacing="0" w:after="0" w:afterAutospacing="0" w:line="276" w:lineRule="auto"/>
              <w:rPr>
                <w:rFonts w:asciiTheme="minorHAnsi" w:hAnsiTheme="minorHAnsi" w:cstheme="minorHAnsi"/>
                <w:bCs/>
                <w:color w:val="000000" w:themeColor="text1"/>
              </w:rPr>
            </w:pPr>
            <w:r>
              <w:rPr>
                <w:rFonts w:asciiTheme="minorHAnsi" w:hAnsiTheme="minorHAnsi" w:cstheme="minorHAnsi"/>
                <w:bCs/>
                <w:color w:val="000000" w:themeColor="text1"/>
              </w:rPr>
              <w:t>Fiona Kinghorn stated that this is a partnership endeavour, and that it may be helpful for the RPB to support problem solving.</w:t>
            </w:r>
          </w:p>
          <w:p w:rsidR="00BA5BD7" w:rsidRPr="0014028C" w:rsidRDefault="00BA5BD7" w:rsidP="00BA5BD7">
            <w:pPr>
              <w:spacing w:line="276" w:lineRule="auto"/>
              <w:rPr>
                <w:rFonts w:asciiTheme="minorHAnsi" w:hAnsiTheme="minorHAnsi" w:cstheme="minorHAnsi"/>
              </w:rPr>
            </w:pPr>
          </w:p>
          <w:p w:rsidR="00BA5BD7" w:rsidRPr="00357A42" w:rsidRDefault="00BA5BD7" w:rsidP="00BA5BD7">
            <w:pPr>
              <w:spacing w:line="276" w:lineRule="auto"/>
              <w:rPr>
                <w:rFonts w:asciiTheme="minorHAnsi" w:hAnsiTheme="minorHAnsi" w:cstheme="minorHAnsi"/>
                <w:b/>
                <w:bCs/>
                <w:u w:val="single"/>
              </w:rPr>
            </w:pPr>
          </w:p>
          <w:p w:rsidR="00BA5BD7" w:rsidRPr="00357A42" w:rsidRDefault="00BA5BD7" w:rsidP="00BA5BD7">
            <w:pPr>
              <w:spacing w:line="276" w:lineRule="auto"/>
              <w:rPr>
                <w:rFonts w:asciiTheme="minorHAnsi" w:hAnsiTheme="minorHAnsi" w:cstheme="minorHAnsi"/>
                <w:b/>
                <w:bCs/>
                <w:u w:val="single"/>
              </w:rPr>
            </w:pPr>
            <w:r w:rsidRPr="00357A42">
              <w:rPr>
                <w:rFonts w:asciiTheme="minorHAnsi" w:hAnsiTheme="minorHAnsi" w:cstheme="minorHAnsi"/>
                <w:b/>
                <w:bCs/>
                <w:u w:val="single"/>
              </w:rPr>
              <w:t>Decision</w:t>
            </w:r>
          </w:p>
          <w:p w:rsidR="00BA5BD7" w:rsidRPr="00357A42" w:rsidRDefault="00BA5BD7" w:rsidP="00BA5BD7">
            <w:pPr>
              <w:spacing w:line="276" w:lineRule="auto"/>
              <w:rPr>
                <w:rFonts w:asciiTheme="minorHAnsi" w:hAnsiTheme="minorHAnsi" w:cstheme="minorHAnsi"/>
                <w:bCs/>
              </w:rPr>
            </w:pPr>
            <w:r w:rsidRPr="00357A42">
              <w:rPr>
                <w:rFonts w:asciiTheme="minorHAnsi" w:hAnsiTheme="minorHAnsi" w:cstheme="minorHAnsi"/>
                <w:bCs/>
              </w:rPr>
              <w:t>The RPB:</w:t>
            </w:r>
          </w:p>
          <w:p w:rsidR="00BA5BD7" w:rsidRDefault="00BA5BD7" w:rsidP="00BA5BD7">
            <w:pPr>
              <w:pStyle w:val="ListParagraph"/>
              <w:numPr>
                <w:ilvl w:val="0"/>
                <w:numId w:val="22"/>
              </w:numPr>
              <w:spacing w:line="276" w:lineRule="auto"/>
              <w:rPr>
                <w:rFonts w:asciiTheme="minorHAnsi" w:hAnsiTheme="minorHAnsi" w:cstheme="minorHAnsi"/>
                <w:color w:val="000000" w:themeColor="text1"/>
              </w:rPr>
            </w:pPr>
            <w:r w:rsidRPr="00502888">
              <w:rPr>
                <w:rFonts w:asciiTheme="minorHAnsi" w:hAnsiTheme="minorHAnsi" w:cstheme="minorHAnsi"/>
                <w:b/>
                <w:color w:val="000000" w:themeColor="text1"/>
              </w:rPr>
              <w:t>NOTED</w:t>
            </w:r>
            <w:r w:rsidRPr="00502888">
              <w:rPr>
                <w:rFonts w:asciiTheme="minorHAnsi" w:hAnsiTheme="minorHAnsi" w:cstheme="minorHAnsi"/>
                <w:color w:val="000000" w:themeColor="text1"/>
              </w:rPr>
              <w:t xml:space="preserve"> </w:t>
            </w:r>
            <w:r w:rsidR="00F45D42">
              <w:rPr>
                <w:rFonts w:asciiTheme="minorHAnsi" w:hAnsiTheme="minorHAnsi" w:cstheme="minorHAnsi"/>
                <w:color w:val="000000" w:themeColor="text1"/>
              </w:rPr>
              <w:t>the findings in the Health Needs Assessment.</w:t>
            </w:r>
          </w:p>
          <w:p w:rsidR="00F45D42" w:rsidRDefault="00F45D42" w:rsidP="00BA5BD7">
            <w:pPr>
              <w:pStyle w:val="ListParagraph"/>
              <w:numPr>
                <w:ilvl w:val="0"/>
                <w:numId w:val="22"/>
              </w:numPr>
              <w:spacing w:line="276" w:lineRule="auto"/>
              <w:rPr>
                <w:rFonts w:asciiTheme="minorHAnsi" w:hAnsiTheme="minorHAnsi" w:cstheme="minorHAnsi"/>
                <w:color w:val="000000" w:themeColor="text1"/>
              </w:rPr>
            </w:pPr>
            <w:r>
              <w:rPr>
                <w:rFonts w:asciiTheme="minorHAnsi" w:hAnsiTheme="minorHAnsi" w:cstheme="minorHAnsi"/>
                <w:b/>
                <w:color w:val="000000" w:themeColor="text1"/>
              </w:rPr>
              <w:t xml:space="preserve">NOTED </w:t>
            </w:r>
            <w:r>
              <w:rPr>
                <w:rFonts w:asciiTheme="minorHAnsi" w:hAnsiTheme="minorHAnsi" w:cstheme="minorHAnsi"/>
                <w:color w:val="000000" w:themeColor="text1"/>
              </w:rPr>
              <w:t xml:space="preserve">the progress </w:t>
            </w:r>
            <w:r w:rsidR="00A01DFE">
              <w:rPr>
                <w:rFonts w:asciiTheme="minorHAnsi" w:hAnsiTheme="minorHAnsi" w:cstheme="minorHAnsi"/>
                <w:color w:val="000000" w:themeColor="text1"/>
              </w:rPr>
              <w:t>to date.</w:t>
            </w:r>
          </w:p>
          <w:p w:rsidR="00A01DFE" w:rsidRPr="00502888" w:rsidRDefault="00A01DFE" w:rsidP="00BA5BD7">
            <w:pPr>
              <w:pStyle w:val="ListParagraph"/>
              <w:numPr>
                <w:ilvl w:val="0"/>
                <w:numId w:val="22"/>
              </w:numPr>
              <w:spacing w:line="276" w:lineRule="auto"/>
              <w:rPr>
                <w:rFonts w:asciiTheme="minorHAnsi" w:hAnsiTheme="minorHAnsi" w:cstheme="minorHAnsi"/>
                <w:color w:val="000000" w:themeColor="text1"/>
              </w:rPr>
            </w:pPr>
            <w:r>
              <w:rPr>
                <w:rFonts w:asciiTheme="minorHAnsi" w:hAnsiTheme="minorHAnsi" w:cstheme="minorHAnsi"/>
                <w:b/>
                <w:color w:val="000000" w:themeColor="text1"/>
              </w:rPr>
              <w:t xml:space="preserve">APPROVED </w:t>
            </w:r>
            <w:r>
              <w:rPr>
                <w:rFonts w:asciiTheme="minorHAnsi" w:hAnsiTheme="minorHAnsi" w:cstheme="minorHAnsi"/>
                <w:color w:val="000000" w:themeColor="text1"/>
              </w:rPr>
              <w:t>the action plan for implementation.</w:t>
            </w:r>
          </w:p>
          <w:p w:rsidR="00BA5BD7" w:rsidRDefault="00BA5BD7" w:rsidP="00BA5BD7">
            <w:pPr>
              <w:pStyle w:val="RPB"/>
              <w:spacing w:line="276" w:lineRule="auto"/>
              <w:rPr>
                <w:rFonts w:cstheme="minorHAnsi"/>
              </w:rPr>
            </w:pPr>
          </w:p>
          <w:p w:rsidR="00BA5BD7" w:rsidRDefault="00BA5BD7" w:rsidP="00BA5BD7">
            <w:pPr>
              <w:pStyle w:val="RPB"/>
              <w:spacing w:line="276" w:lineRule="auto"/>
              <w:rPr>
                <w:rFonts w:cstheme="minorHAnsi"/>
              </w:rPr>
            </w:pPr>
          </w:p>
          <w:p w:rsidR="00BA5BD7" w:rsidRDefault="00BA5BD7" w:rsidP="00BA5BD7">
            <w:pPr>
              <w:pStyle w:val="RPB"/>
              <w:spacing w:line="276" w:lineRule="auto"/>
              <w:rPr>
                <w:rFonts w:cstheme="minorHAnsi"/>
                <w:b/>
              </w:rPr>
            </w:pPr>
            <w:r w:rsidRPr="00B15A0E">
              <w:rPr>
                <w:rFonts w:cstheme="minorHAnsi"/>
                <w:b/>
              </w:rPr>
              <w:t>ACTION:</w:t>
            </w:r>
          </w:p>
          <w:p w:rsidR="00F45D42" w:rsidRDefault="00F45D42" w:rsidP="00F45D42">
            <w:pPr>
              <w:pStyle w:val="ListParagraph"/>
              <w:numPr>
                <w:ilvl w:val="0"/>
                <w:numId w:val="36"/>
              </w:numPr>
              <w:rPr>
                <w:rFonts w:ascii="Calibri" w:hAnsi="Calibri" w:cs="Calibri"/>
                <w:color w:val="000000"/>
                <w:sz w:val="22"/>
                <w:szCs w:val="22"/>
              </w:rPr>
            </w:pPr>
            <w:r>
              <w:rPr>
                <w:rFonts w:ascii="Calibri" w:hAnsi="Calibri" w:cs="Calibri"/>
                <w:color w:val="000000"/>
                <w:sz w:val="22"/>
                <w:szCs w:val="22"/>
              </w:rPr>
              <w:t>Sam Austin to e</w:t>
            </w:r>
            <w:r w:rsidRPr="00F45D42">
              <w:rPr>
                <w:rFonts w:ascii="Calibri" w:hAnsi="Calibri" w:cs="Calibri"/>
                <w:color w:val="000000"/>
                <w:sz w:val="22"/>
                <w:szCs w:val="22"/>
              </w:rPr>
              <w:t>mail questions for Fiona / Ayla through Cath Doman.</w:t>
            </w:r>
          </w:p>
          <w:p w:rsidR="00F45D42" w:rsidRPr="00F45D42" w:rsidRDefault="00F45D42" w:rsidP="00F45D42">
            <w:pPr>
              <w:pStyle w:val="ListParagraph"/>
              <w:numPr>
                <w:ilvl w:val="0"/>
                <w:numId w:val="36"/>
              </w:numPr>
              <w:rPr>
                <w:rFonts w:ascii="Calibri" w:hAnsi="Calibri" w:cs="Calibri"/>
                <w:color w:val="000000"/>
                <w:sz w:val="22"/>
                <w:szCs w:val="22"/>
              </w:rPr>
            </w:pPr>
            <w:r>
              <w:rPr>
                <w:rFonts w:ascii="Calibri" w:hAnsi="Calibri" w:cs="Calibri"/>
                <w:color w:val="000000"/>
                <w:sz w:val="22"/>
                <w:szCs w:val="22"/>
              </w:rPr>
              <w:t xml:space="preserve">Questions and responses to be noted once received. </w:t>
            </w:r>
          </w:p>
          <w:p w:rsidR="00F45D42" w:rsidRPr="00F45D42" w:rsidRDefault="00F45D42" w:rsidP="00F45D42">
            <w:pPr>
              <w:pStyle w:val="RPB"/>
              <w:numPr>
                <w:ilvl w:val="0"/>
                <w:numId w:val="30"/>
              </w:numPr>
              <w:spacing w:line="276" w:lineRule="auto"/>
              <w:rPr>
                <w:rFonts w:cstheme="minorHAnsi"/>
              </w:rPr>
            </w:pPr>
            <w:r w:rsidRPr="00F45D42">
              <w:rPr>
                <w:rFonts w:cstheme="minorHAnsi"/>
              </w:rPr>
              <w:t>RPB to support problem-solving if required.</w:t>
            </w:r>
          </w:p>
          <w:p w:rsidR="00BA5BD7" w:rsidRPr="00B15A0E" w:rsidRDefault="00BA5BD7" w:rsidP="00712318">
            <w:pPr>
              <w:pStyle w:val="RPB"/>
              <w:spacing w:line="276" w:lineRule="auto"/>
              <w:rPr>
                <w:rFonts w:cstheme="minorHAnsi"/>
                <w:b/>
              </w:rPr>
            </w:pPr>
          </w:p>
          <w:p w:rsidR="00B36985" w:rsidRDefault="00B36985" w:rsidP="00FC025B">
            <w:pPr>
              <w:spacing w:line="276" w:lineRule="auto"/>
              <w:rPr>
                <w:rFonts w:cstheme="minorHAnsi"/>
                <w:color w:val="000000" w:themeColor="text1"/>
              </w:rPr>
            </w:pPr>
          </w:p>
          <w:p w:rsidR="00235EFD" w:rsidRDefault="00235EFD" w:rsidP="00FC025B">
            <w:pPr>
              <w:spacing w:line="276" w:lineRule="auto"/>
              <w:rPr>
                <w:rFonts w:cstheme="minorHAnsi"/>
                <w:color w:val="000000" w:themeColor="text1"/>
              </w:rPr>
            </w:pPr>
          </w:p>
          <w:p w:rsidR="00235EFD" w:rsidRPr="00357A42" w:rsidRDefault="00235EFD" w:rsidP="00FC025B">
            <w:pPr>
              <w:spacing w:line="276" w:lineRule="auto"/>
              <w:rPr>
                <w:rFonts w:cstheme="minorHAnsi"/>
                <w:color w:val="000000" w:themeColor="text1"/>
              </w:rPr>
            </w:pPr>
          </w:p>
        </w:tc>
        <w:tc>
          <w:tcPr>
            <w:tcW w:w="1701" w:type="dxa"/>
          </w:tcPr>
          <w:p w:rsidR="00FF7143" w:rsidRDefault="00FF7143" w:rsidP="00FF7143">
            <w:pPr>
              <w:pStyle w:val="NormalWeb"/>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Claire Beynon</w:t>
            </w:r>
          </w:p>
          <w:p w:rsidR="001B7BCD" w:rsidRDefault="001B7BCD" w:rsidP="00114499">
            <w:pPr>
              <w:spacing w:line="276" w:lineRule="auto"/>
              <w:rPr>
                <w:rFonts w:asciiTheme="minorHAnsi" w:hAnsiTheme="minorHAnsi" w:cstheme="minorHAnsi"/>
              </w:rPr>
            </w:pPr>
          </w:p>
          <w:p w:rsidR="001B7BCD" w:rsidRDefault="001B7BCD" w:rsidP="00114499">
            <w:pPr>
              <w:spacing w:line="276" w:lineRule="auto"/>
              <w:rPr>
                <w:rFonts w:asciiTheme="minorHAnsi" w:hAnsiTheme="minorHAnsi" w:cstheme="minorHAnsi"/>
              </w:rPr>
            </w:pPr>
          </w:p>
          <w:p w:rsidR="001B7BCD" w:rsidRDefault="001B7BCD" w:rsidP="00114499">
            <w:pPr>
              <w:spacing w:line="276" w:lineRule="auto"/>
              <w:rPr>
                <w:rFonts w:asciiTheme="minorHAnsi" w:hAnsiTheme="minorHAnsi" w:cstheme="minorHAnsi"/>
              </w:rPr>
            </w:pPr>
          </w:p>
          <w:p w:rsidR="001B7BCD" w:rsidRDefault="001B7BCD" w:rsidP="00114499">
            <w:pPr>
              <w:spacing w:line="276" w:lineRule="auto"/>
              <w:rPr>
                <w:rFonts w:asciiTheme="minorHAnsi" w:hAnsiTheme="minorHAnsi" w:cstheme="minorHAnsi"/>
              </w:rPr>
            </w:pPr>
          </w:p>
          <w:p w:rsidR="001B7BCD" w:rsidRDefault="001B7BCD" w:rsidP="00114499">
            <w:pPr>
              <w:spacing w:line="276" w:lineRule="auto"/>
              <w:rPr>
                <w:rFonts w:asciiTheme="minorHAnsi" w:hAnsiTheme="minorHAnsi" w:cstheme="minorHAnsi"/>
              </w:rPr>
            </w:pPr>
          </w:p>
          <w:p w:rsidR="001B7BCD" w:rsidRDefault="001B7BCD" w:rsidP="00114499">
            <w:pPr>
              <w:spacing w:line="276" w:lineRule="auto"/>
              <w:rPr>
                <w:rFonts w:asciiTheme="minorHAnsi" w:hAnsiTheme="minorHAnsi" w:cstheme="minorHAnsi"/>
              </w:rPr>
            </w:pPr>
          </w:p>
          <w:p w:rsidR="001B7BCD" w:rsidRDefault="001B7BCD" w:rsidP="00114499">
            <w:pPr>
              <w:spacing w:line="276" w:lineRule="auto"/>
              <w:rPr>
                <w:rFonts w:asciiTheme="minorHAnsi" w:hAnsiTheme="minorHAnsi" w:cstheme="minorHAnsi"/>
              </w:rPr>
            </w:pPr>
          </w:p>
          <w:p w:rsidR="001B7BCD" w:rsidRDefault="001B7BCD" w:rsidP="00114499">
            <w:pPr>
              <w:spacing w:line="276" w:lineRule="auto"/>
              <w:rPr>
                <w:rFonts w:asciiTheme="minorHAnsi" w:hAnsiTheme="minorHAnsi" w:cstheme="minorHAnsi"/>
              </w:rPr>
            </w:pPr>
          </w:p>
          <w:p w:rsidR="001B7BCD" w:rsidRDefault="001B7BCD" w:rsidP="00114499">
            <w:pPr>
              <w:spacing w:line="276" w:lineRule="auto"/>
              <w:rPr>
                <w:rFonts w:asciiTheme="minorHAnsi" w:hAnsiTheme="minorHAnsi" w:cstheme="minorHAnsi"/>
              </w:rPr>
            </w:pPr>
          </w:p>
          <w:p w:rsidR="001B7BCD" w:rsidRDefault="001B7BCD" w:rsidP="00114499">
            <w:pPr>
              <w:spacing w:line="276" w:lineRule="auto"/>
              <w:rPr>
                <w:rFonts w:asciiTheme="minorHAnsi" w:hAnsiTheme="minorHAnsi" w:cstheme="minorHAnsi"/>
              </w:rPr>
            </w:pPr>
          </w:p>
          <w:p w:rsidR="001B7BCD" w:rsidRDefault="001B7BCD" w:rsidP="00114499">
            <w:pPr>
              <w:spacing w:line="276" w:lineRule="auto"/>
              <w:rPr>
                <w:rFonts w:asciiTheme="minorHAnsi" w:hAnsiTheme="minorHAnsi" w:cstheme="minorHAnsi"/>
              </w:rPr>
            </w:pPr>
          </w:p>
          <w:p w:rsidR="001B7BCD" w:rsidRDefault="001B7BCD" w:rsidP="00114499">
            <w:pPr>
              <w:spacing w:line="276" w:lineRule="auto"/>
              <w:rPr>
                <w:rFonts w:asciiTheme="minorHAnsi" w:hAnsiTheme="minorHAnsi" w:cstheme="minorHAnsi"/>
              </w:rPr>
            </w:pPr>
          </w:p>
          <w:p w:rsidR="001B7BCD" w:rsidRDefault="001B7BCD" w:rsidP="00114499">
            <w:pPr>
              <w:spacing w:line="276" w:lineRule="auto"/>
              <w:rPr>
                <w:rFonts w:asciiTheme="minorHAnsi" w:hAnsiTheme="minorHAnsi" w:cstheme="minorHAnsi"/>
              </w:rPr>
            </w:pPr>
          </w:p>
          <w:p w:rsidR="001B7BCD" w:rsidRDefault="001B7BCD" w:rsidP="00114499">
            <w:pPr>
              <w:spacing w:line="276" w:lineRule="auto"/>
              <w:rPr>
                <w:rFonts w:asciiTheme="minorHAnsi" w:hAnsiTheme="minorHAnsi" w:cstheme="minorHAnsi"/>
              </w:rPr>
            </w:pPr>
          </w:p>
          <w:p w:rsidR="007F6119" w:rsidRDefault="007F6119" w:rsidP="001B7BCD">
            <w:pPr>
              <w:spacing w:line="276" w:lineRule="auto"/>
              <w:rPr>
                <w:rFonts w:asciiTheme="minorHAnsi" w:hAnsiTheme="minorHAnsi" w:cstheme="minorHAnsi"/>
              </w:rPr>
            </w:pPr>
          </w:p>
          <w:p w:rsidR="00A52D14" w:rsidRDefault="00A52D14" w:rsidP="001B7BCD">
            <w:pPr>
              <w:spacing w:line="276" w:lineRule="auto"/>
              <w:rPr>
                <w:rFonts w:asciiTheme="minorHAnsi" w:hAnsiTheme="minorHAnsi" w:cstheme="minorHAnsi"/>
              </w:rPr>
            </w:pPr>
          </w:p>
          <w:p w:rsidR="00A52D14" w:rsidRDefault="00A52D14" w:rsidP="001B7BCD">
            <w:pPr>
              <w:spacing w:line="276" w:lineRule="auto"/>
              <w:rPr>
                <w:rFonts w:asciiTheme="minorHAnsi" w:hAnsiTheme="minorHAnsi" w:cstheme="minorHAnsi"/>
              </w:rPr>
            </w:pPr>
          </w:p>
          <w:p w:rsidR="00A52D14" w:rsidRDefault="00A52D14" w:rsidP="001B7BCD">
            <w:pPr>
              <w:spacing w:line="276" w:lineRule="auto"/>
              <w:rPr>
                <w:rFonts w:asciiTheme="minorHAnsi" w:hAnsiTheme="minorHAnsi" w:cstheme="minorHAnsi"/>
              </w:rPr>
            </w:pPr>
          </w:p>
          <w:p w:rsidR="00A52D14" w:rsidRDefault="00A52D14" w:rsidP="001B7BCD">
            <w:pPr>
              <w:spacing w:line="276" w:lineRule="auto"/>
              <w:rPr>
                <w:rFonts w:asciiTheme="minorHAnsi" w:hAnsiTheme="minorHAnsi" w:cstheme="minorHAnsi"/>
              </w:rPr>
            </w:pPr>
          </w:p>
          <w:p w:rsidR="00A52D14" w:rsidRDefault="00A52D14" w:rsidP="001B7BCD">
            <w:pPr>
              <w:spacing w:line="276" w:lineRule="auto"/>
              <w:rPr>
                <w:rFonts w:asciiTheme="minorHAnsi" w:hAnsiTheme="minorHAnsi" w:cstheme="minorHAnsi"/>
              </w:rPr>
            </w:pPr>
          </w:p>
          <w:p w:rsidR="00A52D14" w:rsidRDefault="00A52D14" w:rsidP="001B7BCD">
            <w:pPr>
              <w:spacing w:line="276" w:lineRule="auto"/>
              <w:rPr>
                <w:rFonts w:asciiTheme="minorHAnsi" w:hAnsiTheme="minorHAnsi" w:cstheme="minorHAnsi"/>
              </w:rPr>
            </w:pPr>
          </w:p>
          <w:p w:rsidR="00A52D14" w:rsidRDefault="00A52D14" w:rsidP="001B7BCD">
            <w:pPr>
              <w:spacing w:line="276" w:lineRule="auto"/>
              <w:rPr>
                <w:rFonts w:asciiTheme="minorHAnsi" w:hAnsiTheme="minorHAnsi" w:cstheme="minorHAnsi"/>
              </w:rPr>
            </w:pPr>
          </w:p>
          <w:p w:rsidR="00A52D14" w:rsidRDefault="00A52D14" w:rsidP="001B7BCD">
            <w:pPr>
              <w:spacing w:line="276" w:lineRule="auto"/>
              <w:rPr>
                <w:rFonts w:asciiTheme="minorHAnsi" w:hAnsiTheme="minorHAnsi" w:cstheme="minorHAnsi"/>
              </w:rPr>
            </w:pPr>
          </w:p>
          <w:p w:rsidR="00235EFD" w:rsidRDefault="00235EFD" w:rsidP="00A52D14">
            <w:pPr>
              <w:pStyle w:val="NormalWeb"/>
              <w:spacing w:before="0" w:beforeAutospacing="0" w:after="0" w:afterAutospacing="0"/>
              <w:rPr>
                <w:rFonts w:asciiTheme="minorHAnsi" w:hAnsiTheme="minorHAnsi" w:cstheme="minorHAnsi"/>
                <w:color w:val="000000" w:themeColor="text1"/>
                <w:sz w:val="22"/>
                <w:szCs w:val="22"/>
              </w:rPr>
            </w:pPr>
          </w:p>
          <w:p w:rsidR="00235EFD" w:rsidRDefault="00235EFD" w:rsidP="00A52D14">
            <w:pPr>
              <w:pStyle w:val="NormalWeb"/>
              <w:spacing w:before="0" w:beforeAutospacing="0" w:after="0" w:afterAutospacing="0"/>
              <w:rPr>
                <w:rFonts w:asciiTheme="minorHAnsi" w:hAnsiTheme="minorHAnsi" w:cstheme="minorHAnsi"/>
                <w:color w:val="000000" w:themeColor="text1"/>
                <w:sz w:val="22"/>
                <w:szCs w:val="22"/>
              </w:rPr>
            </w:pPr>
          </w:p>
          <w:p w:rsidR="00A52D14" w:rsidRDefault="00A52D14" w:rsidP="00A52D14">
            <w:pPr>
              <w:pStyle w:val="NormalWeb"/>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Fiona Kinghorn</w:t>
            </w:r>
          </w:p>
          <w:p w:rsidR="00A52D14" w:rsidRDefault="00A52D14" w:rsidP="00A52D14">
            <w:pPr>
              <w:pStyle w:val="NormalWeb"/>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Dr Ayla Cosh</w:t>
            </w:r>
          </w:p>
          <w:p w:rsidR="00A52D14" w:rsidRPr="00357A42" w:rsidRDefault="00A52D14" w:rsidP="001B7BCD">
            <w:pPr>
              <w:spacing w:line="276" w:lineRule="auto"/>
              <w:rPr>
                <w:rFonts w:asciiTheme="minorHAnsi" w:hAnsiTheme="minorHAnsi" w:cstheme="minorHAnsi"/>
              </w:rPr>
            </w:pPr>
          </w:p>
        </w:tc>
      </w:tr>
      <w:tr w:rsidR="00B15A0E" w:rsidRPr="00357A42" w:rsidTr="007F6119">
        <w:trPr>
          <w:trHeight w:val="296"/>
        </w:trPr>
        <w:tc>
          <w:tcPr>
            <w:tcW w:w="1017" w:type="dxa"/>
          </w:tcPr>
          <w:p w:rsidR="00B15A0E" w:rsidRPr="00357A42" w:rsidRDefault="00B15A0E" w:rsidP="00114499">
            <w:pPr>
              <w:spacing w:line="276" w:lineRule="auto"/>
              <w:rPr>
                <w:rFonts w:asciiTheme="minorHAnsi" w:hAnsiTheme="minorHAnsi" w:cstheme="minorHAnsi"/>
              </w:rPr>
            </w:pPr>
            <w:r>
              <w:rPr>
                <w:rFonts w:asciiTheme="minorHAnsi" w:hAnsiTheme="minorHAnsi" w:cstheme="minorHAnsi"/>
              </w:rPr>
              <w:lastRenderedPageBreak/>
              <w:t>2</w:t>
            </w:r>
            <w:r w:rsidR="009D0A9F">
              <w:rPr>
                <w:rFonts w:asciiTheme="minorHAnsi" w:hAnsiTheme="minorHAnsi" w:cstheme="minorHAnsi"/>
              </w:rPr>
              <w:t>92</w:t>
            </w:r>
          </w:p>
        </w:tc>
        <w:tc>
          <w:tcPr>
            <w:tcW w:w="7630" w:type="dxa"/>
          </w:tcPr>
          <w:p w:rsidR="00BA5BD7" w:rsidRPr="00BB067B" w:rsidRDefault="00B15A0E" w:rsidP="00BA5BD7">
            <w:pPr>
              <w:rPr>
                <w:rFonts w:asciiTheme="minorHAnsi" w:hAnsiTheme="minorHAnsi" w:cstheme="minorHAnsi"/>
                <w:b/>
                <w:color w:val="000000" w:themeColor="text1"/>
                <w:sz w:val="22"/>
                <w:szCs w:val="22"/>
              </w:rPr>
            </w:pPr>
            <w:r w:rsidRPr="00357A42">
              <w:rPr>
                <w:rFonts w:asciiTheme="minorHAnsi" w:hAnsiTheme="minorHAnsi" w:cstheme="minorHAnsi"/>
                <w:b/>
                <w:bCs/>
                <w:color w:val="000000" w:themeColor="text1"/>
              </w:rPr>
              <w:t xml:space="preserve">7. </w:t>
            </w:r>
            <w:r w:rsidR="00BA5BD7" w:rsidRPr="00BB067B">
              <w:rPr>
                <w:rFonts w:asciiTheme="minorHAnsi" w:hAnsiTheme="minorHAnsi" w:cstheme="minorHAnsi"/>
                <w:b/>
                <w:color w:val="000000" w:themeColor="text1"/>
                <w:sz w:val="22"/>
                <w:szCs w:val="22"/>
              </w:rPr>
              <w:t xml:space="preserve">RPB </w:t>
            </w:r>
            <w:r w:rsidR="00BA5BD7">
              <w:rPr>
                <w:rFonts w:asciiTheme="minorHAnsi" w:hAnsiTheme="minorHAnsi" w:cstheme="minorHAnsi"/>
                <w:b/>
                <w:color w:val="000000" w:themeColor="text1"/>
                <w:sz w:val="22"/>
                <w:szCs w:val="22"/>
              </w:rPr>
              <w:t>m</w:t>
            </w:r>
            <w:r w:rsidR="00BA5BD7" w:rsidRPr="00BB067B">
              <w:rPr>
                <w:rFonts w:asciiTheme="minorHAnsi" w:hAnsiTheme="minorHAnsi" w:cstheme="minorHAnsi"/>
                <w:b/>
                <w:color w:val="000000" w:themeColor="text1"/>
                <w:sz w:val="22"/>
                <w:szCs w:val="22"/>
              </w:rPr>
              <w:t>eeting</w:t>
            </w:r>
            <w:r w:rsidR="00BA5BD7">
              <w:rPr>
                <w:rFonts w:asciiTheme="minorHAnsi" w:hAnsiTheme="minorHAnsi" w:cstheme="minorHAnsi"/>
                <w:b/>
                <w:color w:val="000000" w:themeColor="text1"/>
                <w:sz w:val="22"/>
                <w:szCs w:val="22"/>
              </w:rPr>
              <w:t xml:space="preserve"> configuration</w:t>
            </w:r>
          </w:p>
          <w:p w:rsidR="00FC025B" w:rsidRPr="003E7A67" w:rsidRDefault="00FC025B" w:rsidP="00FC025B">
            <w:pPr>
              <w:pStyle w:val="NormalWeb"/>
              <w:spacing w:before="0" w:beforeAutospacing="0" w:after="0" w:afterAutospacing="0"/>
              <w:rPr>
                <w:rFonts w:asciiTheme="minorHAnsi" w:hAnsiTheme="minorHAnsi" w:cstheme="minorHAnsi"/>
                <w:b/>
                <w:bCs/>
                <w:sz w:val="22"/>
                <w:szCs w:val="22"/>
              </w:rPr>
            </w:pPr>
          </w:p>
          <w:p w:rsidR="00B15A0E" w:rsidRPr="00357A42" w:rsidRDefault="00B15A0E" w:rsidP="00114499">
            <w:pPr>
              <w:spacing w:line="276" w:lineRule="auto"/>
              <w:rPr>
                <w:rFonts w:asciiTheme="minorHAnsi" w:hAnsiTheme="minorHAnsi" w:cstheme="minorHAnsi"/>
                <w:b/>
                <w:color w:val="000000"/>
              </w:rPr>
            </w:pPr>
          </w:p>
          <w:p w:rsidR="00712318" w:rsidRPr="00357A42" w:rsidRDefault="00A52D14" w:rsidP="00712318">
            <w:pPr>
              <w:spacing w:line="276" w:lineRule="auto"/>
              <w:rPr>
                <w:rFonts w:asciiTheme="minorHAnsi" w:hAnsiTheme="minorHAnsi" w:cstheme="minorHAnsi"/>
                <w:b/>
              </w:rPr>
            </w:pPr>
            <w:r>
              <w:rPr>
                <w:rFonts w:asciiTheme="minorHAnsi" w:hAnsiTheme="minorHAnsi" w:cstheme="minorHAnsi"/>
              </w:rPr>
              <w:t>Cath Doman</w:t>
            </w:r>
            <w:r w:rsidR="00712318" w:rsidRPr="00357A42">
              <w:rPr>
                <w:rFonts w:asciiTheme="minorHAnsi" w:hAnsiTheme="minorHAnsi" w:cstheme="minorHAnsi"/>
              </w:rPr>
              <w:t xml:space="preserve"> introduced the item</w:t>
            </w:r>
            <w:r>
              <w:rPr>
                <w:rFonts w:asciiTheme="minorHAnsi" w:hAnsiTheme="minorHAnsi" w:cstheme="minorHAnsi"/>
              </w:rPr>
              <w:t>, which was presented verbally.</w:t>
            </w:r>
          </w:p>
          <w:p w:rsidR="00712318" w:rsidRDefault="00712318" w:rsidP="00712318">
            <w:pPr>
              <w:spacing w:line="276" w:lineRule="auto"/>
              <w:rPr>
                <w:rFonts w:asciiTheme="minorHAnsi" w:hAnsiTheme="minorHAnsi" w:cstheme="minorHAnsi"/>
              </w:rPr>
            </w:pPr>
          </w:p>
          <w:p w:rsidR="00712318" w:rsidRDefault="00712318" w:rsidP="00712318">
            <w:pPr>
              <w:spacing w:line="276" w:lineRule="auto"/>
              <w:ind w:left="360"/>
              <w:rPr>
                <w:rFonts w:asciiTheme="minorHAnsi" w:hAnsiTheme="minorHAnsi" w:cstheme="minorHAnsi"/>
                <w:b/>
                <w:bCs/>
                <w:color w:val="000000" w:themeColor="text1"/>
                <w:u w:val="single"/>
              </w:rPr>
            </w:pPr>
            <w:r w:rsidRPr="00357A42">
              <w:rPr>
                <w:rFonts w:asciiTheme="minorHAnsi" w:hAnsiTheme="minorHAnsi" w:cstheme="minorHAnsi"/>
                <w:b/>
                <w:bCs/>
                <w:color w:val="000000" w:themeColor="text1"/>
                <w:u w:val="single"/>
              </w:rPr>
              <w:t>Key points</w:t>
            </w:r>
          </w:p>
          <w:p w:rsidR="00712318" w:rsidRPr="00A52D14" w:rsidRDefault="00A52D14" w:rsidP="00712318">
            <w:pPr>
              <w:spacing w:line="276" w:lineRule="auto"/>
              <w:rPr>
                <w:rFonts w:asciiTheme="minorHAnsi" w:hAnsiTheme="minorHAnsi" w:cstheme="minorHAnsi"/>
                <w:bCs/>
                <w:color w:val="000000" w:themeColor="text1"/>
              </w:rPr>
            </w:pPr>
            <w:r w:rsidRPr="00A52D14">
              <w:rPr>
                <w:rFonts w:asciiTheme="minorHAnsi" w:hAnsiTheme="minorHAnsi" w:cstheme="minorHAnsi"/>
                <w:bCs/>
                <w:color w:val="000000" w:themeColor="text1"/>
              </w:rPr>
              <w:t xml:space="preserve">The item </w:t>
            </w:r>
            <w:r>
              <w:rPr>
                <w:rFonts w:asciiTheme="minorHAnsi" w:hAnsiTheme="minorHAnsi" w:cstheme="minorHAnsi"/>
                <w:bCs/>
                <w:color w:val="000000" w:themeColor="text1"/>
              </w:rPr>
              <w:t xml:space="preserve">reviewed </w:t>
            </w:r>
            <w:r w:rsidRPr="00A52D14">
              <w:rPr>
                <w:rFonts w:asciiTheme="minorHAnsi" w:hAnsiTheme="minorHAnsi" w:cstheme="minorHAnsi"/>
                <w:bCs/>
                <w:color w:val="000000" w:themeColor="text1"/>
              </w:rPr>
              <w:t xml:space="preserve">the results of the survey, which </w:t>
            </w:r>
            <w:r>
              <w:rPr>
                <w:rFonts w:asciiTheme="minorHAnsi" w:hAnsiTheme="minorHAnsi" w:cstheme="minorHAnsi"/>
                <w:bCs/>
                <w:color w:val="000000" w:themeColor="text1"/>
              </w:rPr>
              <w:t>was</w:t>
            </w:r>
            <w:r w:rsidRPr="00A52D14">
              <w:rPr>
                <w:rFonts w:asciiTheme="minorHAnsi" w:hAnsiTheme="minorHAnsi" w:cstheme="minorHAnsi"/>
                <w:bCs/>
                <w:color w:val="000000" w:themeColor="text1"/>
              </w:rPr>
              <w:t xml:space="preserve"> completed by RPB members over the last two weeks. The results and feedback </w:t>
            </w:r>
            <w:r>
              <w:rPr>
                <w:rFonts w:asciiTheme="minorHAnsi" w:hAnsiTheme="minorHAnsi" w:cstheme="minorHAnsi"/>
                <w:bCs/>
                <w:color w:val="000000" w:themeColor="text1"/>
              </w:rPr>
              <w:t>were</w:t>
            </w:r>
            <w:r w:rsidRPr="00A52D14">
              <w:rPr>
                <w:rFonts w:asciiTheme="minorHAnsi" w:hAnsiTheme="minorHAnsi" w:cstheme="minorHAnsi"/>
                <w:bCs/>
                <w:color w:val="000000" w:themeColor="text1"/>
              </w:rPr>
              <w:t xml:space="preserve"> discussed in order to reach an agreement on how RPB formal meeting’s will be conducted moving forward.</w:t>
            </w:r>
          </w:p>
          <w:p w:rsidR="00712318" w:rsidRPr="00357A42" w:rsidRDefault="00712318" w:rsidP="00712318">
            <w:pPr>
              <w:spacing w:line="276" w:lineRule="auto"/>
              <w:rPr>
                <w:rFonts w:asciiTheme="minorHAnsi" w:hAnsiTheme="minorHAnsi" w:cstheme="minorHAnsi"/>
                <w:b/>
                <w:bCs/>
                <w:u w:val="single"/>
              </w:rPr>
            </w:pPr>
          </w:p>
          <w:p w:rsidR="00712318" w:rsidRPr="00357A42" w:rsidRDefault="00712318" w:rsidP="00712318">
            <w:pPr>
              <w:spacing w:line="276" w:lineRule="auto"/>
              <w:rPr>
                <w:rFonts w:asciiTheme="minorHAnsi" w:hAnsiTheme="minorHAnsi" w:cstheme="minorHAnsi"/>
                <w:b/>
                <w:bCs/>
                <w:u w:val="single"/>
              </w:rPr>
            </w:pPr>
            <w:r w:rsidRPr="00357A42">
              <w:rPr>
                <w:rFonts w:asciiTheme="minorHAnsi" w:hAnsiTheme="minorHAnsi" w:cstheme="minorHAnsi"/>
                <w:b/>
                <w:bCs/>
                <w:u w:val="single"/>
              </w:rPr>
              <w:t>Decision</w:t>
            </w:r>
          </w:p>
          <w:p w:rsidR="00712318" w:rsidRPr="00357A42" w:rsidRDefault="00712318" w:rsidP="00712318">
            <w:pPr>
              <w:spacing w:line="276" w:lineRule="auto"/>
              <w:rPr>
                <w:rFonts w:asciiTheme="minorHAnsi" w:hAnsiTheme="minorHAnsi" w:cstheme="minorHAnsi"/>
                <w:bCs/>
              </w:rPr>
            </w:pPr>
            <w:r w:rsidRPr="00357A42">
              <w:rPr>
                <w:rFonts w:asciiTheme="minorHAnsi" w:hAnsiTheme="minorHAnsi" w:cstheme="minorHAnsi"/>
                <w:bCs/>
              </w:rPr>
              <w:t>The RPB:</w:t>
            </w:r>
          </w:p>
          <w:p w:rsidR="00712318" w:rsidRPr="00235EFD" w:rsidRDefault="00712318" w:rsidP="00712318">
            <w:pPr>
              <w:pStyle w:val="RPB"/>
              <w:numPr>
                <w:ilvl w:val="0"/>
                <w:numId w:val="22"/>
              </w:numPr>
              <w:spacing w:line="276" w:lineRule="auto"/>
              <w:rPr>
                <w:rFonts w:cstheme="minorHAnsi"/>
              </w:rPr>
            </w:pPr>
            <w:r w:rsidRPr="0014028C">
              <w:rPr>
                <w:rFonts w:cstheme="minorHAnsi"/>
                <w:b/>
              </w:rPr>
              <w:t>APPROVED</w:t>
            </w:r>
            <w:r w:rsidR="002026C6">
              <w:rPr>
                <w:rFonts w:cstheme="minorHAnsi"/>
                <w:b/>
              </w:rPr>
              <w:t xml:space="preserve"> </w:t>
            </w:r>
            <w:r w:rsidR="002026C6" w:rsidRPr="002026C6">
              <w:rPr>
                <w:rFonts w:cstheme="minorHAnsi"/>
              </w:rPr>
              <w:t xml:space="preserve">Charles Janczewski’s suggestion for </w:t>
            </w:r>
            <w:r w:rsidR="002026C6">
              <w:rPr>
                <w:rFonts w:cstheme="minorHAnsi"/>
              </w:rPr>
              <w:t xml:space="preserve">three </w:t>
            </w:r>
            <w:r w:rsidR="002026C6" w:rsidRPr="002026C6">
              <w:rPr>
                <w:rFonts w:cstheme="minorHAnsi"/>
              </w:rPr>
              <w:t>hour, bi-monthly RPB meetings.</w:t>
            </w:r>
            <w:r w:rsidR="002026C6">
              <w:rPr>
                <w:rFonts w:cstheme="minorHAnsi"/>
                <w:b/>
              </w:rPr>
              <w:t xml:space="preserve"> </w:t>
            </w:r>
          </w:p>
          <w:p w:rsidR="00235EFD" w:rsidRDefault="00235EFD" w:rsidP="00235EFD">
            <w:pPr>
              <w:pStyle w:val="RPB"/>
              <w:spacing w:line="276" w:lineRule="auto"/>
              <w:rPr>
                <w:rFonts w:cstheme="minorHAnsi"/>
              </w:rPr>
            </w:pPr>
            <w:r>
              <w:rPr>
                <w:rFonts w:cstheme="minorHAnsi"/>
              </w:rPr>
              <w:t>ACTION</w:t>
            </w:r>
          </w:p>
          <w:p w:rsidR="00235EFD" w:rsidRPr="002026C6" w:rsidRDefault="00235EFD" w:rsidP="00235EFD">
            <w:pPr>
              <w:pStyle w:val="RPB"/>
              <w:numPr>
                <w:ilvl w:val="0"/>
                <w:numId w:val="22"/>
              </w:numPr>
              <w:spacing w:line="276" w:lineRule="auto"/>
              <w:rPr>
                <w:rFonts w:cstheme="minorHAnsi"/>
              </w:rPr>
            </w:pPr>
            <w:r>
              <w:rPr>
                <w:rFonts w:cstheme="minorHAnsi"/>
              </w:rPr>
              <w:t>RPB Team to reconfigure RPB dates to reflect this decision</w:t>
            </w:r>
          </w:p>
          <w:p w:rsidR="0097386E" w:rsidRPr="0097386E" w:rsidRDefault="0097386E" w:rsidP="00FC025B">
            <w:pPr>
              <w:pStyle w:val="RPB"/>
              <w:spacing w:line="276" w:lineRule="auto"/>
              <w:rPr>
                <w:rFonts w:cstheme="minorHAnsi"/>
                <w:b/>
                <w:u w:val="single"/>
              </w:rPr>
            </w:pPr>
          </w:p>
        </w:tc>
        <w:tc>
          <w:tcPr>
            <w:tcW w:w="1701" w:type="dxa"/>
          </w:tcPr>
          <w:p w:rsidR="00B15A0E" w:rsidRPr="00A52D14" w:rsidRDefault="00A52D14" w:rsidP="00114499">
            <w:pPr>
              <w:spacing w:line="276" w:lineRule="auto"/>
              <w:rPr>
                <w:rFonts w:asciiTheme="minorHAnsi" w:hAnsiTheme="minorHAnsi" w:cstheme="minorHAnsi"/>
                <w:b/>
              </w:rPr>
            </w:pPr>
            <w:r w:rsidRPr="00BB067B">
              <w:rPr>
                <w:rFonts w:asciiTheme="minorHAnsi" w:hAnsiTheme="minorHAnsi" w:cstheme="minorHAnsi"/>
                <w:color w:val="000000" w:themeColor="text1"/>
                <w:sz w:val="22"/>
                <w:szCs w:val="22"/>
              </w:rPr>
              <w:t>Cath Doman</w:t>
            </w:r>
          </w:p>
          <w:p w:rsidR="00B15A0E" w:rsidRDefault="00B15A0E" w:rsidP="00114499">
            <w:pPr>
              <w:spacing w:line="276" w:lineRule="auto"/>
              <w:rPr>
                <w:rFonts w:asciiTheme="minorHAnsi" w:hAnsiTheme="minorHAnsi" w:cstheme="minorHAnsi"/>
                <w:sz w:val="22"/>
                <w:szCs w:val="22"/>
              </w:rPr>
            </w:pPr>
          </w:p>
          <w:p w:rsidR="00712318" w:rsidRDefault="00712318" w:rsidP="00114499">
            <w:pPr>
              <w:spacing w:line="276" w:lineRule="auto"/>
              <w:rPr>
                <w:rFonts w:asciiTheme="minorHAnsi" w:hAnsiTheme="minorHAnsi" w:cstheme="minorHAnsi"/>
              </w:rPr>
            </w:pPr>
          </w:p>
          <w:p w:rsidR="00B15A0E" w:rsidRDefault="00B15A0E" w:rsidP="00114499">
            <w:pPr>
              <w:spacing w:line="276" w:lineRule="auto"/>
              <w:rPr>
                <w:rFonts w:asciiTheme="minorHAnsi" w:hAnsiTheme="minorHAnsi" w:cstheme="minorHAnsi"/>
              </w:rPr>
            </w:pPr>
          </w:p>
          <w:p w:rsidR="00B15A0E" w:rsidRDefault="00B15A0E" w:rsidP="00114499">
            <w:pPr>
              <w:spacing w:line="276" w:lineRule="auto"/>
              <w:rPr>
                <w:rFonts w:asciiTheme="minorHAnsi" w:hAnsiTheme="minorHAnsi" w:cstheme="minorHAnsi"/>
              </w:rPr>
            </w:pPr>
          </w:p>
          <w:p w:rsidR="00B15A0E" w:rsidRDefault="00B15A0E" w:rsidP="00114499">
            <w:pPr>
              <w:spacing w:line="276" w:lineRule="auto"/>
              <w:rPr>
                <w:rFonts w:asciiTheme="minorHAnsi" w:hAnsiTheme="minorHAnsi" w:cstheme="minorHAnsi"/>
              </w:rPr>
            </w:pPr>
          </w:p>
          <w:p w:rsidR="00B15A0E" w:rsidRDefault="00B15A0E" w:rsidP="00114499">
            <w:pPr>
              <w:spacing w:line="276" w:lineRule="auto"/>
              <w:rPr>
                <w:rFonts w:asciiTheme="minorHAnsi" w:hAnsiTheme="minorHAnsi" w:cstheme="minorHAnsi"/>
              </w:rPr>
            </w:pPr>
          </w:p>
          <w:p w:rsidR="00B15A0E" w:rsidRDefault="00B15A0E" w:rsidP="00114499">
            <w:pPr>
              <w:spacing w:line="276" w:lineRule="auto"/>
              <w:rPr>
                <w:rFonts w:asciiTheme="minorHAnsi" w:hAnsiTheme="minorHAnsi" w:cstheme="minorHAnsi"/>
              </w:rPr>
            </w:pPr>
          </w:p>
          <w:p w:rsidR="00B15A0E" w:rsidRDefault="00B15A0E" w:rsidP="00114499">
            <w:pPr>
              <w:spacing w:line="276" w:lineRule="auto"/>
              <w:rPr>
                <w:rFonts w:asciiTheme="minorHAnsi" w:hAnsiTheme="minorHAnsi" w:cstheme="minorHAnsi"/>
              </w:rPr>
            </w:pPr>
          </w:p>
          <w:p w:rsidR="00B15A0E" w:rsidRDefault="00B15A0E" w:rsidP="00114499">
            <w:pPr>
              <w:spacing w:line="276" w:lineRule="auto"/>
              <w:rPr>
                <w:rFonts w:asciiTheme="minorHAnsi" w:hAnsiTheme="minorHAnsi" w:cstheme="minorHAnsi"/>
              </w:rPr>
            </w:pPr>
          </w:p>
          <w:p w:rsidR="00B15A0E" w:rsidRDefault="00B15A0E" w:rsidP="00114499">
            <w:pPr>
              <w:spacing w:line="276" w:lineRule="auto"/>
              <w:rPr>
                <w:rFonts w:asciiTheme="minorHAnsi" w:hAnsiTheme="minorHAnsi" w:cstheme="minorHAnsi"/>
              </w:rPr>
            </w:pPr>
          </w:p>
          <w:p w:rsidR="00B15A0E" w:rsidRDefault="00B15A0E" w:rsidP="00114499">
            <w:pPr>
              <w:spacing w:line="276" w:lineRule="auto"/>
              <w:rPr>
                <w:rFonts w:asciiTheme="minorHAnsi" w:hAnsiTheme="minorHAnsi" w:cstheme="minorHAnsi"/>
              </w:rPr>
            </w:pPr>
          </w:p>
          <w:p w:rsidR="00B15A0E" w:rsidRDefault="00B15A0E" w:rsidP="00114499">
            <w:pPr>
              <w:spacing w:line="276" w:lineRule="auto"/>
              <w:rPr>
                <w:rFonts w:asciiTheme="minorHAnsi" w:hAnsiTheme="minorHAnsi" w:cstheme="minorHAnsi"/>
              </w:rPr>
            </w:pPr>
          </w:p>
          <w:p w:rsidR="00B15A0E" w:rsidRDefault="00B15A0E" w:rsidP="00114499">
            <w:pPr>
              <w:spacing w:line="276" w:lineRule="auto"/>
              <w:rPr>
                <w:rFonts w:asciiTheme="minorHAnsi" w:hAnsiTheme="minorHAnsi" w:cstheme="minorHAnsi"/>
              </w:rPr>
            </w:pPr>
          </w:p>
          <w:p w:rsidR="00B15A0E" w:rsidRDefault="00B15A0E" w:rsidP="00114499">
            <w:pPr>
              <w:spacing w:line="276" w:lineRule="auto"/>
              <w:rPr>
                <w:rFonts w:asciiTheme="minorHAnsi" w:hAnsiTheme="minorHAnsi" w:cstheme="minorHAnsi"/>
              </w:rPr>
            </w:pPr>
          </w:p>
          <w:p w:rsidR="00B15A0E" w:rsidRPr="00357A42" w:rsidRDefault="00B15A0E" w:rsidP="00FC025B">
            <w:pPr>
              <w:spacing w:line="276" w:lineRule="auto"/>
              <w:rPr>
                <w:rFonts w:asciiTheme="minorHAnsi" w:hAnsiTheme="minorHAnsi" w:cstheme="minorHAnsi"/>
              </w:rPr>
            </w:pPr>
          </w:p>
        </w:tc>
      </w:tr>
      <w:tr w:rsidR="00BA5BD7" w:rsidRPr="00357A42" w:rsidTr="007F6119">
        <w:tc>
          <w:tcPr>
            <w:tcW w:w="1017" w:type="dxa"/>
          </w:tcPr>
          <w:p w:rsidR="00BA5BD7" w:rsidRPr="00357A42" w:rsidRDefault="009D0A9F" w:rsidP="00114499">
            <w:pPr>
              <w:spacing w:line="276" w:lineRule="auto"/>
              <w:rPr>
                <w:rFonts w:asciiTheme="minorHAnsi" w:hAnsiTheme="minorHAnsi" w:cstheme="minorHAnsi"/>
              </w:rPr>
            </w:pPr>
            <w:r>
              <w:rPr>
                <w:rFonts w:asciiTheme="minorHAnsi" w:hAnsiTheme="minorHAnsi" w:cstheme="minorHAnsi"/>
              </w:rPr>
              <w:t>293</w:t>
            </w:r>
          </w:p>
        </w:tc>
        <w:tc>
          <w:tcPr>
            <w:tcW w:w="7630" w:type="dxa"/>
          </w:tcPr>
          <w:p w:rsidR="00BA5BD7" w:rsidRPr="00B93ACA" w:rsidRDefault="00BA5BD7" w:rsidP="00BA5BD7">
            <w:pPr>
              <w:rPr>
                <w:rFonts w:asciiTheme="minorHAnsi" w:hAnsiTheme="minorHAnsi" w:cstheme="minorHAnsi"/>
                <w:b/>
                <w:bCs/>
                <w:sz w:val="22"/>
                <w:szCs w:val="22"/>
              </w:rPr>
            </w:pPr>
            <w:r>
              <w:rPr>
                <w:rFonts w:asciiTheme="minorHAnsi" w:hAnsiTheme="minorHAnsi" w:cstheme="minorHAnsi"/>
                <w:b/>
                <w:bCs/>
              </w:rPr>
              <w:t xml:space="preserve">8. </w:t>
            </w:r>
            <w:r w:rsidRPr="00B93ACA">
              <w:rPr>
                <w:rFonts w:asciiTheme="minorHAnsi" w:hAnsiTheme="minorHAnsi" w:cstheme="minorHAnsi"/>
                <w:b/>
                <w:bCs/>
                <w:sz w:val="22"/>
                <w:szCs w:val="22"/>
              </w:rPr>
              <w:t>RIF financial plan 23/24</w:t>
            </w:r>
          </w:p>
          <w:p w:rsidR="00BA5BD7" w:rsidRDefault="00BA5BD7" w:rsidP="00114499">
            <w:pPr>
              <w:spacing w:line="276" w:lineRule="auto"/>
              <w:rPr>
                <w:rFonts w:asciiTheme="minorHAnsi" w:hAnsiTheme="minorHAnsi" w:cstheme="minorHAnsi"/>
                <w:b/>
                <w:bCs/>
              </w:rPr>
            </w:pPr>
          </w:p>
          <w:p w:rsidR="00BA5BD7" w:rsidRDefault="00A52D14" w:rsidP="00BA5BD7">
            <w:pPr>
              <w:spacing w:line="276" w:lineRule="auto"/>
              <w:rPr>
                <w:rFonts w:asciiTheme="minorHAnsi" w:hAnsiTheme="minorHAnsi" w:cstheme="minorHAnsi"/>
                <w:b/>
                <w:i/>
              </w:rPr>
            </w:pPr>
            <w:r>
              <w:rPr>
                <w:rFonts w:asciiTheme="minorHAnsi" w:hAnsiTheme="minorHAnsi" w:cstheme="minorHAnsi"/>
              </w:rPr>
              <w:t>Lynne Aston</w:t>
            </w:r>
            <w:r w:rsidR="00BA5BD7" w:rsidRPr="00357A42">
              <w:rPr>
                <w:rFonts w:asciiTheme="minorHAnsi" w:hAnsiTheme="minorHAnsi" w:cstheme="minorHAnsi"/>
              </w:rPr>
              <w:t xml:space="preserve"> introduced the item which had been circulated previously as </w:t>
            </w:r>
            <w:r w:rsidR="00BA5BD7" w:rsidRPr="00CE72D9">
              <w:rPr>
                <w:rFonts w:asciiTheme="minorHAnsi" w:hAnsiTheme="minorHAnsi" w:cstheme="minorHAnsi"/>
                <w:b/>
                <w:i/>
              </w:rPr>
              <w:t>Item</w:t>
            </w:r>
            <w:r>
              <w:rPr>
                <w:rFonts w:asciiTheme="minorHAnsi" w:hAnsiTheme="minorHAnsi" w:cstheme="minorHAnsi"/>
                <w:b/>
                <w:i/>
              </w:rPr>
              <w:t xml:space="preserve"> 8</w:t>
            </w:r>
            <w:r w:rsidR="002026C6">
              <w:rPr>
                <w:rFonts w:asciiTheme="minorHAnsi" w:hAnsiTheme="minorHAnsi" w:cstheme="minorHAnsi"/>
                <w:b/>
                <w:i/>
              </w:rPr>
              <w:t>.</w:t>
            </w:r>
          </w:p>
          <w:p w:rsidR="002026C6" w:rsidRPr="00357A42" w:rsidRDefault="002026C6" w:rsidP="00BA5BD7">
            <w:pPr>
              <w:spacing w:line="276" w:lineRule="auto"/>
              <w:rPr>
                <w:rFonts w:asciiTheme="minorHAnsi" w:hAnsiTheme="minorHAnsi" w:cstheme="minorHAnsi"/>
                <w:b/>
              </w:rPr>
            </w:pPr>
          </w:p>
          <w:p w:rsidR="00BA5BD7" w:rsidRDefault="00BA5BD7" w:rsidP="00BA5BD7">
            <w:pPr>
              <w:spacing w:line="276" w:lineRule="auto"/>
              <w:rPr>
                <w:rFonts w:asciiTheme="minorHAnsi" w:hAnsiTheme="minorHAnsi" w:cstheme="minorHAnsi"/>
              </w:rPr>
            </w:pPr>
          </w:p>
          <w:p w:rsidR="00BA5BD7" w:rsidRDefault="00BA5BD7" w:rsidP="00BA5BD7">
            <w:pPr>
              <w:spacing w:line="276" w:lineRule="auto"/>
              <w:ind w:left="360"/>
              <w:rPr>
                <w:rFonts w:asciiTheme="minorHAnsi" w:hAnsiTheme="minorHAnsi" w:cstheme="minorHAnsi"/>
                <w:b/>
                <w:bCs/>
                <w:color w:val="000000" w:themeColor="text1"/>
                <w:u w:val="single"/>
              </w:rPr>
            </w:pPr>
            <w:r w:rsidRPr="00357A42">
              <w:rPr>
                <w:rFonts w:asciiTheme="minorHAnsi" w:hAnsiTheme="minorHAnsi" w:cstheme="minorHAnsi"/>
                <w:b/>
                <w:bCs/>
                <w:color w:val="000000" w:themeColor="text1"/>
                <w:u w:val="single"/>
              </w:rPr>
              <w:t>Key points</w:t>
            </w:r>
          </w:p>
          <w:p w:rsidR="00BA5BD7" w:rsidRPr="002026C6" w:rsidRDefault="00A52D14" w:rsidP="00BA5BD7">
            <w:pPr>
              <w:spacing w:line="276" w:lineRule="auto"/>
              <w:rPr>
                <w:rFonts w:asciiTheme="minorHAnsi" w:hAnsiTheme="minorHAnsi" w:cstheme="minorHAnsi"/>
                <w:bCs/>
                <w:color w:val="000000" w:themeColor="text1"/>
              </w:rPr>
            </w:pPr>
            <w:r w:rsidRPr="002026C6">
              <w:rPr>
                <w:rFonts w:asciiTheme="minorHAnsi" w:hAnsiTheme="minorHAnsi" w:cstheme="minorHAnsi"/>
                <w:bCs/>
                <w:color w:val="000000" w:themeColor="text1"/>
              </w:rPr>
              <w:t>Lynne provided an overview of the 22/23 plan and the plan for 23/24.</w:t>
            </w:r>
          </w:p>
          <w:p w:rsidR="00BA5BD7" w:rsidRPr="00BB184F" w:rsidRDefault="00BA5BD7" w:rsidP="00BA5BD7">
            <w:pPr>
              <w:spacing w:line="276" w:lineRule="auto"/>
              <w:rPr>
                <w:rFonts w:asciiTheme="minorHAnsi" w:hAnsiTheme="minorHAnsi" w:cstheme="minorHAnsi"/>
                <w:b/>
                <w:bCs/>
                <w:color w:val="000000" w:themeColor="text1"/>
                <w:u w:val="single"/>
              </w:rPr>
            </w:pPr>
          </w:p>
          <w:p w:rsidR="00BA5BD7" w:rsidRPr="00357A42" w:rsidRDefault="00BA5BD7" w:rsidP="00BA5BD7">
            <w:pPr>
              <w:pStyle w:val="NormalWeb"/>
              <w:spacing w:before="0" w:beforeAutospacing="0" w:after="0" w:afterAutospacing="0" w:line="276" w:lineRule="auto"/>
              <w:rPr>
                <w:rFonts w:asciiTheme="minorHAnsi" w:hAnsiTheme="minorHAnsi" w:cstheme="minorHAnsi"/>
                <w:bCs/>
                <w:color w:val="FF0000"/>
              </w:rPr>
            </w:pPr>
          </w:p>
          <w:p w:rsidR="00BA5BD7" w:rsidRPr="00357A42" w:rsidRDefault="00BA5BD7" w:rsidP="00BA5BD7">
            <w:pPr>
              <w:pStyle w:val="NormalWeb"/>
              <w:spacing w:before="0" w:beforeAutospacing="0" w:after="0" w:afterAutospacing="0" w:line="276" w:lineRule="auto"/>
              <w:ind w:left="360"/>
              <w:rPr>
                <w:rFonts w:asciiTheme="minorHAnsi" w:hAnsiTheme="minorHAnsi" w:cstheme="minorHAnsi"/>
                <w:b/>
                <w:bCs/>
                <w:color w:val="000000" w:themeColor="text1"/>
                <w:u w:val="single"/>
              </w:rPr>
            </w:pPr>
            <w:r w:rsidRPr="00357A42">
              <w:rPr>
                <w:rFonts w:asciiTheme="minorHAnsi" w:hAnsiTheme="minorHAnsi" w:cstheme="minorHAnsi"/>
                <w:b/>
                <w:bCs/>
                <w:color w:val="000000" w:themeColor="text1"/>
                <w:u w:val="single"/>
              </w:rPr>
              <w:t xml:space="preserve">Discussion </w:t>
            </w:r>
          </w:p>
          <w:p w:rsidR="00BA5BD7" w:rsidRPr="002026C6" w:rsidRDefault="002026C6" w:rsidP="002026C6">
            <w:pPr>
              <w:pStyle w:val="ListParagraph"/>
              <w:numPr>
                <w:ilvl w:val="0"/>
                <w:numId w:val="37"/>
              </w:numPr>
              <w:spacing w:line="276" w:lineRule="auto"/>
              <w:rPr>
                <w:rFonts w:asciiTheme="minorHAnsi" w:hAnsiTheme="minorHAnsi" w:cstheme="minorHAnsi"/>
              </w:rPr>
            </w:pPr>
            <w:r>
              <w:rPr>
                <w:rFonts w:asciiTheme="minorHAnsi" w:hAnsiTheme="minorHAnsi" w:cstheme="minorHAnsi"/>
              </w:rPr>
              <w:t>Rachel Connor said that we are currently not meeting the 20% investment requirement in the Third sector, or the 5% investment requirement in Carers. She stated that this needs to be prioritised for the future, and that if we shift towards prevention we will need to ensure that we are fulfilling on this investment.</w:t>
            </w:r>
          </w:p>
          <w:p w:rsidR="00BA5BD7" w:rsidRPr="00357A42" w:rsidRDefault="00BA5BD7" w:rsidP="00BA5BD7">
            <w:pPr>
              <w:spacing w:line="276" w:lineRule="auto"/>
              <w:rPr>
                <w:rFonts w:asciiTheme="minorHAnsi" w:hAnsiTheme="minorHAnsi" w:cstheme="minorHAnsi"/>
                <w:b/>
                <w:bCs/>
                <w:u w:val="single"/>
              </w:rPr>
            </w:pPr>
          </w:p>
          <w:p w:rsidR="00BA5BD7" w:rsidRPr="00357A42" w:rsidRDefault="00BA5BD7" w:rsidP="00BA5BD7">
            <w:pPr>
              <w:spacing w:line="276" w:lineRule="auto"/>
              <w:rPr>
                <w:rFonts w:asciiTheme="minorHAnsi" w:hAnsiTheme="minorHAnsi" w:cstheme="minorHAnsi"/>
                <w:b/>
                <w:bCs/>
                <w:u w:val="single"/>
              </w:rPr>
            </w:pPr>
            <w:r w:rsidRPr="00357A42">
              <w:rPr>
                <w:rFonts w:asciiTheme="minorHAnsi" w:hAnsiTheme="minorHAnsi" w:cstheme="minorHAnsi"/>
                <w:b/>
                <w:bCs/>
                <w:u w:val="single"/>
              </w:rPr>
              <w:t>Decision</w:t>
            </w:r>
          </w:p>
          <w:p w:rsidR="00BA5BD7" w:rsidRPr="00357A42" w:rsidRDefault="00BA5BD7" w:rsidP="00BA5BD7">
            <w:pPr>
              <w:spacing w:line="276" w:lineRule="auto"/>
              <w:rPr>
                <w:rFonts w:asciiTheme="minorHAnsi" w:hAnsiTheme="minorHAnsi" w:cstheme="minorHAnsi"/>
                <w:bCs/>
              </w:rPr>
            </w:pPr>
            <w:r w:rsidRPr="00357A42">
              <w:rPr>
                <w:rFonts w:asciiTheme="minorHAnsi" w:hAnsiTheme="minorHAnsi" w:cstheme="minorHAnsi"/>
                <w:bCs/>
              </w:rPr>
              <w:t>The RPB:</w:t>
            </w:r>
          </w:p>
          <w:p w:rsidR="00BA5BD7" w:rsidRPr="002026C6" w:rsidRDefault="00BA5BD7" w:rsidP="00BA5BD7">
            <w:pPr>
              <w:pStyle w:val="RPB"/>
              <w:numPr>
                <w:ilvl w:val="0"/>
                <w:numId w:val="22"/>
              </w:numPr>
              <w:spacing w:line="276" w:lineRule="auto"/>
              <w:rPr>
                <w:rFonts w:cstheme="minorHAnsi"/>
              </w:rPr>
            </w:pPr>
            <w:r w:rsidRPr="0014028C">
              <w:rPr>
                <w:rFonts w:cstheme="minorHAnsi"/>
                <w:b/>
              </w:rPr>
              <w:t>APPROVED</w:t>
            </w:r>
            <w:r w:rsidR="002026C6">
              <w:rPr>
                <w:rFonts w:cstheme="minorHAnsi"/>
                <w:b/>
              </w:rPr>
              <w:t xml:space="preserve"> </w:t>
            </w:r>
            <w:r w:rsidR="002026C6" w:rsidRPr="002026C6">
              <w:rPr>
                <w:rFonts w:cstheme="minorHAnsi"/>
              </w:rPr>
              <w:t>the plan.</w:t>
            </w:r>
          </w:p>
          <w:p w:rsidR="00BA5BD7" w:rsidRDefault="00BA5BD7" w:rsidP="00BA5BD7">
            <w:pPr>
              <w:pStyle w:val="RPB"/>
              <w:spacing w:line="276" w:lineRule="auto"/>
              <w:rPr>
                <w:rFonts w:cstheme="minorHAnsi"/>
              </w:rPr>
            </w:pPr>
          </w:p>
          <w:p w:rsidR="00BA5BD7" w:rsidRDefault="00BA5BD7" w:rsidP="00BA5BD7">
            <w:pPr>
              <w:pStyle w:val="RPB"/>
              <w:spacing w:line="276" w:lineRule="auto"/>
              <w:rPr>
                <w:rFonts w:cstheme="minorHAnsi"/>
                <w:b/>
              </w:rPr>
            </w:pPr>
            <w:r w:rsidRPr="00B15A0E">
              <w:rPr>
                <w:rFonts w:cstheme="minorHAnsi"/>
                <w:b/>
              </w:rPr>
              <w:lastRenderedPageBreak/>
              <w:t>ACTION:</w:t>
            </w:r>
          </w:p>
          <w:p w:rsidR="002026C6" w:rsidRPr="002026C6" w:rsidRDefault="002026C6" w:rsidP="002026C6">
            <w:pPr>
              <w:pStyle w:val="RPB"/>
              <w:numPr>
                <w:ilvl w:val="0"/>
                <w:numId w:val="37"/>
              </w:numPr>
              <w:spacing w:line="276" w:lineRule="auto"/>
              <w:rPr>
                <w:rFonts w:cstheme="minorHAnsi"/>
              </w:rPr>
            </w:pPr>
            <w:r w:rsidRPr="002026C6">
              <w:rPr>
                <w:rFonts w:cstheme="minorHAnsi"/>
              </w:rPr>
              <w:t xml:space="preserve">Prioritise meeting 20% investment required </w:t>
            </w:r>
            <w:r>
              <w:rPr>
                <w:rFonts w:cstheme="minorHAnsi"/>
              </w:rPr>
              <w:t>in</w:t>
            </w:r>
            <w:r w:rsidRPr="002026C6">
              <w:rPr>
                <w:rFonts w:cstheme="minorHAnsi"/>
              </w:rPr>
              <w:t xml:space="preserve"> the Third Sector and 5% investment </w:t>
            </w:r>
            <w:r>
              <w:rPr>
                <w:rFonts w:cstheme="minorHAnsi"/>
              </w:rPr>
              <w:t>in</w:t>
            </w:r>
            <w:r w:rsidRPr="002026C6">
              <w:rPr>
                <w:rFonts w:cstheme="minorHAnsi"/>
              </w:rPr>
              <w:t xml:space="preserve"> carers in </w:t>
            </w:r>
            <w:r>
              <w:rPr>
                <w:rFonts w:cstheme="minorHAnsi"/>
              </w:rPr>
              <w:t xml:space="preserve">the </w:t>
            </w:r>
            <w:r w:rsidRPr="002026C6">
              <w:rPr>
                <w:rFonts w:cstheme="minorHAnsi"/>
              </w:rPr>
              <w:t>future. Must ensure we are fulfilling on this investment if we shift towards prevention.</w:t>
            </w:r>
          </w:p>
          <w:p w:rsidR="00BA5BD7" w:rsidRPr="00B15A0E" w:rsidRDefault="00BA5BD7" w:rsidP="00BA5BD7">
            <w:pPr>
              <w:pStyle w:val="RPB"/>
              <w:spacing w:line="276" w:lineRule="auto"/>
              <w:rPr>
                <w:rFonts w:cstheme="minorHAnsi"/>
                <w:b/>
              </w:rPr>
            </w:pPr>
          </w:p>
          <w:p w:rsidR="00BA5BD7" w:rsidRDefault="00BA5BD7" w:rsidP="00114499">
            <w:pPr>
              <w:spacing w:line="276" w:lineRule="auto"/>
              <w:rPr>
                <w:rFonts w:asciiTheme="minorHAnsi" w:hAnsiTheme="minorHAnsi" w:cstheme="minorHAnsi"/>
                <w:b/>
                <w:bCs/>
              </w:rPr>
            </w:pPr>
          </w:p>
        </w:tc>
        <w:tc>
          <w:tcPr>
            <w:tcW w:w="1701" w:type="dxa"/>
          </w:tcPr>
          <w:p w:rsidR="00BA5BD7" w:rsidRPr="00357A42" w:rsidRDefault="009D0A9F" w:rsidP="00114499">
            <w:pPr>
              <w:pStyle w:val="NormalWeb"/>
              <w:spacing w:before="0" w:beforeAutospacing="0" w:after="0" w:afterAutospacing="0" w:line="276" w:lineRule="auto"/>
              <w:rPr>
                <w:rFonts w:asciiTheme="minorHAnsi" w:hAnsiTheme="minorHAnsi" w:cstheme="minorHAnsi"/>
              </w:rPr>
            </w:pPr>
            <w:r>
              <w:rPr>
                <w:rFonts w:asciiTheme="minorHAnsi" w:hAnsiTheme="minorHAnsi" w:cstheme="minorHAnsi"/>
              </w:rPr>
              <w:lastRenderedPageBreak/>
              <w:t>Lynne Aston</w:t>
            </w:r>
          </w:p>
        </w:tc>
      </w:tr>
      <w:tr w:rsidR="009D0A9F" w:rsidRPr="00357A42" w:rsidTr="007F6119">
        <w:tc>
          <w:tcPr>
            <w:tcW w:w="1017" w:type="dxa"/>
          </w:tcPr>
          <w:p w:rsidR="009D0A9F" w:rsidRPr="00357A42" w:rsidRDefault="009D0A9F" w:rsidP="00114499">
            <w:pPr>
              <w:spacing w:line="276" w:lineRule="auto"/>
              <w:rPr>
                <w:rFonts w:asciiTheme="minorHAnsi" w:hAnsiTheme="minorHAnsi" w:cstheme="minorHAnsi"/>
              </w:rPr>
            </w:pPr>
          </w:p>
        </w:tc>
        <w:tc>
          <w:tcPr>
            <w:tcW w:w="7630" w:type="dxa"/>
          </w:tcPr>
          <w:p w:rsidR="009D0A9F" w:rsidRDefault="009D0A9F" w:rsidP="00114499">
            <w:pPr>
              <w:pStyle w:val="NormalWeb"/>
              <w:spacing w:before="0" w:beforeAutospacing="0" w:after="0" w:afterAutospacing="0" w:line="276" w:lineRule="auto"/>
              <w:ind w:left="390"/>
              <w:rPr>
                <w:rFonts w:asciiTheme="minorHAnsi" w:hAnsiTheme="minorHAnsi" w:cstheme="minorHAnsi"/>
                <w:b/>
                <w:bCs/>
                <w:color w:val="000000" w:themeColor="text1"/>
              </w:rPr>
            </w:pPr>
            <w:r w:rsidRPr="00357A42">
              <w:rPr>
                <w:rFonts w:asciiTheme="minorHAnsi" w:hAnsiTheme="minorHAnsi" w:cstheme="minorHAnsi"/>
                <w:b/>
                <w:bCs/>
                <w:color w:val="000000" w:themeColor="text1"/>
              </w:rPr>
              <w:t>Meeting close</w:t>
            </w:r>
          </w:p>
          <w:p w:rsidR="009D0A9F" w:rsidRPr="00357A42" w:rsidRDefault="009D0A9F" w:rsidP="00114499">
            <w:pPr>
              <w:spacing w:line="276" w:lineRule="auto"/>
              <w:rPr>
                <w:rFonts w:asciiTheme="minorHAnsi" w:hAnsiTheme="minorHAnsi" w:cstheme="minorHAnsi"/>
                <w:b/>
                <w:bCs/>
              </w:rPr>
            </w:pPr>
          </w:p>
        </w:tc>
        <w:tc>
          <w:tcPr>
            <w:tcW w:w="1701" w:type="dxa"/>
          </w:tcPr>
          <w:p w:rsidR="009D0A9F" w:rsidRPr="00357A42" w:rsidRDefault="009D0A9F" w:rsidP="00114499">
            <w:pPr>
              <w:pStyle w:val="NormalWeb"/>
              <w:spacing w:before="0" w:beforeAutospacing="0" w:after="0" w:afterAutospacing="0" w:line="276" w:lineRule="auto"/>
              <w:rPr>
                <w:rFonts w:asciiTheme="minorHAnsi" w:hAnsiTheme="minorHAnsi" w:cstheme="minorHAnsi"/>
              </w:rPr>
            </w:pPr>
            <w:r w:rsidRPr="00357A42">
              <w:rPr>
                <w:rFonts w:asciiTheme="minorHAnsi" w:hAnsiTheme="minorHAnsi" w:cstheme="minorHAnsi"/>
              </w:rPr>
              <w:t>Chair</w:t>
            </w:r>
          </w:p>
        </w:tc>
      </w:tr>
    </w:tbl>
    <w:p w:rsidR="007F6119" w:rsidRPr="00357A42" w:rsidRDefault="007F6119" w:rsidP="00114499">
      <w:pPr>
        <w:spacing w:line="276" w:lineRule="auto"/>
        <w:rPr>
          <w:rFonts w:asciiTheme="minorHAnsi" w:hAnsiTheme="minorHAnsi" w:cstheme="minorHAnsi"/>
        </w:rPr>
      </w:pPr>
    </w:p>
    <w:p w:rsidR="002B1846" w:rsidRPr="00357A42" w:rsidRDefault="002B1846" w:rsidP="00114499">
      <w:pPr>
        <w:spacing w:line="276" w:lineRule="auto"/>
        <w:rPr>
          <w:rFonts w:asciiTheme="minorHAnsi" w:hAnsiTheme="minorHAnsi" w:cstheme="minorHAnsi"/>
        </w:rPr>
      </w:pPr>
    </w:p>
    <w:p w:rsidR="002B1846" w:rsidRPr="00357A42" w:rsidRDefault="002B1846" w:rsidP="00114499">
      <w:pPr>
        <w:spacing w:line="276" w:lineRule="auto"/>
        <w:rPr>
          <w:rFonts w:asciiTheme="minorHAnsi" w:hAnsiTheme="minorHAnsi" w:cstheme="minorHAnsi"/>
        </w:rPr>
      </w:pPr>
    </w:p>
    <w:tbl>
      <w:tblPr>
        <w:tblStyle w:val="TableGrid"/>
        <w:tblW w:w="10206" w:type="dxa"/>
        <w:tblInd w:w="-572" w:type="dxa"/>
        <w:tblLook w:val="04A0" w:firstRow="1" w:lastRow="0" w:firstColumn="1" w:lastColumn="0" w:noHBand="0" w:noVBand="1"/>
      </w:tblPr>
      <w:tblGrid>
        <w:gridCol w:w="10206"/>
      </w:tblGrid>
      <w:tr w:rsidR="009474AE" w:rsidRPr="00357A42" w:rsidTr="00E77DAD">
        <w:tc>
          <w:tcPr>
            <w:tcW w:w="10206" w:type="dxa"/>
          </w:tcPr>
          <w:p w:rsidR="009474AE" w:rsidRPr="00357A42" w:rsidRDefault="009474AE" w:rsidP="00114499">
            <w:pPr>
              <w:spacing w:line="276" w:lineRule="auto"/>
              <w:rPr>
                <w:rFonts w:asciiTheme="minorHAnsi" w:hAnsiTheme="minorHAnsi" w:cstheme="minorHAnsi"/>
                <w:b/>
              </w:rPr>
            </w:pPr>
            <w:r w:rsidRPr="00357A42">
              <w:rPr>
                <w:rFonts w:asciiTheme="minorHAnsi" w:hAnsiTheme="minorHAnsi" w:cstheme="minorHAnsi"/>
                <w:b/>
              </w:rPr>
              <w:t xml:space="preserve">DATES OF FUTURE MEETINGS </w:t>
            </w:r>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4"/>
            </w:tblGrid>
            <w:tr w:rsidR="00DA7D8F" w:rsidRPr="00357A42" w:rsidTr="00DF424E">
              <w:trPr>
                <w:trHeight w:val="1156"/>
              </w:trPr>
              <w:tc>
                <w:tcPr>
                  <w:tcW w:w="9754" w:type="dxa"/>
                  <w:tcBorders>
                    <w:top w:val="single" w:sz="4" w:space="0" w:color="auto"/>
                    <w:left w:val="nil"/>
                    <w:bottom w:val="nil"/>
                    <w:right w:val="nil"/>
                  </w:tcBorders>
                </w:tcPr>
                <w:p w:rsidR="00DA7D8F" w:rsidRPr="00357A42" w:rsidRDefault="00DA7D8F" w:rsidP="00114499">
                  <w:pPr>
                    <w:spacing w:line="276" w:lineRule="auto"/>
                    <w:rPr>
                      <w:rFonts w:asciiTheme="minorHAnsi" w:hAnsiTheme="minorHAnsi" w:cstheme="minorHAnsi"/>
                      <w:b/>
                      <w:bCs/>
                      <w:u w:val="single"/>
                    </w:rPr>
                  </w:pPr>
                </w:p>
                <w:p w:rsidR="00DD70D8" w:rsidRPr="00357A42" w:rsidRDefault="007E0CF9" w:rsidP="00114499">
                  <w:pPr>
                    <w:spacing w:line="276" w:lineRule="auto"/>
                    <w:rPr>
                      <w:rFonts w:asciiTheme="minorHAnsi" w:hAnsiTheme="minorHAnsi" w:cstheme="minorHAnsi"/>
                      <w:b/>
                      <w:bCs/>
                      <w:u w:val="single"/>
                    </w:rPr>
                  </w:pPr>
                  <w:r w:rsidRPr="00357A42">
                    <w:rPr>
                      <w:rFonts w:asciiTheme="minorHAnsi" w:hAnsiTheme="minorHAnsi" w:cstheme="minorHAnsi"/>
                      <w:b/>
                      <w:bCs/>
                      <w:u w:val="single"/>
                    </w:rPr>
                    <w:t>Dates of future RPB formal m</w:t>
                  </w:r>
                  <w:r w:rsidR="00DA7D8F" w:rsidRPr="00357A42">
                    <w:rPr>
                      <w:rFonts w:asciiTheme="minorHAnsi" w:hAnsiTheme="minorHAnsi" w:cstheme="minorHAnsi"/>
                      <w:b/>
                      <w:bCs/>
                      <w:u w:val="single"/>
                    </w:rPr>
                    <w:t>eetings:</w:t>
                  </w:r>
                </w:p>
                <w:p w:rsidR="005E59D7" w:rsidRPr="00357A42" w:rsidRDefault="009D0A9F" w:rsidP="001C4416">
                  <w:pPr>
                    <w:spacing w:line="276" w:lineRule="auto"/>
                    <w:rPr>
                      <w:rFonts w:asciiTheme="minorHAnsi" w:hAnsiTheme="minorHAnsi" w:cstheme="minorHAnsi"/>
                    </w:rPr>
                  </w:pPr>
                  <w:r>
                    <w:rPr>
                      <w:rFonts w:asciiTheme="minorHAnsi" w:hAnsiTheme="minorHAnsi" w:cstheme="minorHAnsi"/>
                      <w:sz w:val="22"/>
                      <w:szCs w:val="22"/>
                    </w:rPr>
                    <w:t>13.07.23</w:t>
                  </w:r>
                  <w:r w:rsidR="001C4416" w:rsidRPr="00957934">
                    <w:rPr>
                      <w:rFonts w:asciiTheme="minorHAnsi" w:hAnsiTheme="minorHAnsi" w:cstheme="minorHAnsi"/>
                      <w:sz w:val="22"/>
                      <w:szCs w:val="22"/>
                    </w:rPr>
                    <w:t xml:space="preserve">            </w:t>
                  </w:r>
                  <w:r>
                    <w:rPr>
                      <w:rFonts w:asciiTheme="minorHAnsi" w:hAnsiTheme="minorHAnsi" w:cstheme="minorHAnsi"/>
                      <w:sz w:val="22"/>
                      <w:szCs w:val="22"/>
                    </w:rPr>
                    <w:t>3pm – 5pm</w:t>
                  </w:r>
                  <w:r w:rsidR="001C4416" w:rsidRPr="00357A42">
                    <w:rPr>
                      <w:rFonts w:asciiTheme="minorHAnsi" w:hAnsiTheme="minorHAnsi" w:cstheme="minorHAnsi"/>
                    </w:rPr>
                    <w:t xml:space="preserve"> </w:t>
                  </w:r>
                </w:p>
              </w:tc>
            </w:tr>
          </w:tbl>
          <w:p w:rsidR="00E915D5" w:rsidRPr="00357A42" w:rsidRDefault="00E915D5" w:rsidP="00114499">
            <w:pPr>
              <w:pStyle w:val="ListBullet"/>
              <w:numPr>
                <w:ilvl w:val="0"/>
                <w:numId w:val="0"/>
              </w:numPr>
              <w:spacing w:after="0" w:line="276" w:lineRule="auto"/>
              <w:ind w:left="360" w:hanging="360"/>
              <w:rPr>
                <w:rFonts w:cstheme="minorHAnsi"/>
                <w:sz w:val="24"/>
                <w:szCs w:val="24"/>
              </w:rPr>
            </w:pPr>
          </w:p>
        </w:tc>
      </w:tr>
    </w:tbl>
    <w:p w:rsidR="007F6119" w:rsidRDefault="007F6119" w:rsidP="00114499">
      <w:pPr>
        <w:spacing w:line="276" w:lineRule="auto"/>
        <w:rPr>
          <w:rFonts w:asciiTheme="minorHAnsi" w:hAnsiTheme="minorHAnsi" w:cstheme="minorHAnsi"/>
          <w:i/>
        </w:rPr>
      </w:pPr>
    </w:p>
    <w:p w:rsidR="007F6119" w:rsidRDefault="007F6119" w:rsidP="00114499">
      <w:pPr>
        <w:spacing w:after="200" w:line="276" w:lineRule="auto"/>
        <w:rPr>
          <w:rFonts w:asciiTheme="minorHAnsi" w:hAnsiTheme="minorHAnsi" w:cstheme="minorHAnsi"/>
          <w:i/>
        </w:rPr>
      </w:pPr>
    </w:p>
    <w:p w:rsidR="007F6119" w:rsidRDefault="007F6119" w:rsidP="00114499">
      <w:pPr>
        <w:spacing w:after="200" w:line="276" w:lineRule="auto"/>
        <w:rPr>
          <w:rFonts w:asciiTheme="minorHAnsi" w:hAnsiTheme="minorHAnsi" w:cstheme="minorHAnsi"/>
          <w:i/>
        </w:rPr>
      </w:pPr>
    </w:p>
    <w:p w:rsidR="00E7149E" w:rsidRPr="00D06910" w:rsidRDefault="00E7149E" w:rsidP="00114499">
      <w:pPr>
        <w:spacing w:line="276" w:lineRule="auto"/>
        <w:rPr>
          <w:rFonts w:asciiTheme="minorHAnsi" w:hAnsiTheme="minorHAnsi" w:cstheme="minorHAnsi"/>
          <w:i/>
        </w:rPr>
      </w:pPr>
    </w:p>
    <w:sectPr w:rsidR="00E7149E" w:rsidRPr="00D06910" w:rsidSect="00604D83">
      <w:headerReference w:type="even" r:id="rId12"/>
      <w:headerReference w:type="default" r:id="rId13"/>
      <w:foot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718" w:rsidRDefault="00907718" w:rsidP="004C6096">
      <w:r>
        <w:separator/>
      </w:r>
    </w:p>
  </w:endnote>
  <w:endnote w:type="continuationSeparator" w:id="0">
    <w:p w:rsidR="00907718" w:rsidRDefault="00907718" w:rsidP="004C6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6476027"/>
      <w:docPartObj>
        <w:docPartGallery w:val="Page Numbers (Bottom of Page)"/>
        <w:docPartUnique/>
      </w:docPartObj>
    </w:sdtPr>
    <w:sdtEndPr>
      <w:rPr>
        <w:rFonts w:asciiTheme="minorHAnsi" w:hAnsiTheme="minorHAnsi"/>
        <w:noProof/>
        <w:sz w:val="22"/>
        <w:szCs w:val="22"/>
      </w:rPr>
    </w:sdtEndPr>
    <w:sdtContent>
      <w:p w:rsidR="009D0A9F" w:rsidRDefault="000D498D" w:rsidP="00345A5F">
        <w:pPr>
          <w:pStyle w:val="Footer"/>
          <w:rPr>
            <w:rFonts w:asciiTheme="minorHAnsi" w:hAnsiTheme="minorHAnsi" w:cstheme="minorHAnsi"/>
            <w:sz w:val="16"/>
            <w:szCs w:val="16"/>
          </w:rPr>
        </w:pPr>
        <w:r w:rsidRPr="001D06FA">
          <w:rPr>
            <w:rFonts w:asciiTheme="minorHAnsi" w:hAnsiTheme="minorHAnsi" w:cstheme="minorHAnsi"/>
            <w:sz w:val="16"/>
            <w:szCs w:val="16"/>
          </w:rPr>
          <w:t xml:space="preserve">Draft RPB Minutes </w:t>
        </w:r>
        <w:r w:rsidR="009D0A9F">
          <w:rPr>
            <w:rFonts w:asciiTheme="minorHAnsi" w:hAnsiTheme="minorHAnsi" w:cstheme="minorHAnsi"/>
            <w:sz w:val="16"/>
            <w:szCs w:val="16"/>
          </w:rPr>
          <w:t>25.04.23</w:t>
        </w:r>
      </w:p>
      <w:p w:rsidR="000D498D" w:rsidRPr="007F6119" w:rsidRDefault="000D498D" w:rsidP="00345A5F">
        <w:pPr>
          <w:pStyle w:val="Footer"/>
          <w:rPr>
            <w:rFonts w:asciiTheme="minorHAnsi" w:hAnsiTheme="minorHAnsi" w:cstheme="minorHAnsi"/>
            <w:sz w:val="16"/>
            <w:szCs w:val="16"/>
          </w:rPr>
        </w:pPr>
        <w:r>
          <w:rPr>
            <w:rFonts w:asciiTheme="minorHAnsi" w:hAnsiTheme="minorHAnsi"/>
            <w:sz w:val="20"/>
            <w:szCs w:val="20"/>
          </w:rPr>
          <w:tab/>
        </w:r>
        <w:r>
          <w:rPr>
            <w:rFonts w:asciiTheme="minorHAnsi" w:hAnsiTheme="minorHAnsi"/>
            <w:sz w:val="20"/>
            <w:szCs w:val="20"/>
          </w:rPr>
          <w:tab/>
        </w:r>
        <w:r w:rsidRPr="002748D1">
          <w:rPr>
            <w:rFonts w:asciiTheme="minorHAnsi" w:hAnsiTheme="minorHAnsi"/>
            <w:sz w:val="20"/>
            <w:szCs w:val="20"/>
          </w:rPr>
          <w:t xml:space="preserve"> </w:t>
        </w:r>
        <w:r w:rsidRPr="00345A5F">
          <w:rPr>
            <w:rFonts w:asciiTheme="minorHAnsi" w:hAnsiTheme="minorHAnsi"/>
            <w:noProof/>
            <w:sz w:val="22"/>
            <w:szCs w:val="22"/>
          </w:rPr>
          <w:fldChar w:fldCharType="begin"/>
        </w:r>
        <w:r w:rsidRPr="00345A5F">
          <w:rPr>
            <w:rFonts w:asciiTheme="minorHAnsi" w:hAnsiTheme="minorHAnsi"/>
            <w:noProof/>
            <w:sz w:val="22"/>
            <w:szCs w:val="22"/>
          </w:rPr>
          <w:instrText xml:space="preserve"> PAGE   \* MERGEFORMAT </w:instrText>
        </w:r>
        <w:r w:rsidRPr="00345A5F">
          <w:rPr>
            <w:rFonts w:asciiTheme="minorHAnsi" w:hAnsiTheme="minorHAnsi"/>
            <w:noProof/>
            <w:sz w:val="22"/>
            <w:szCs w:val="22"/>
          </w:rPr>
          <w:fldChar w:fldCharType="separate"/>
        </w:r>
        <w:r>
          <w:rPr>
            <w:rFonts w:asciiTheme="minorHAnsi" w:hAnsiTheme="minorHAnsi"/>
            <w:noProof/>
            <w:sz w:val="22"/>
            <w:szCs w:val="22"/>
          </w:rPr>
          <w:t>5</w:t>
        </w:r>
        <w:r w:rsidRPr="00345A5F">
          <w:rPr>
            <w:rFonts w:asciiTheme="minorHAnsi" w:hAnsiTheme="minorHAnsi"/>
            <w:noProof/>
            <w:sz w:val="22"/>
            <w:szCs w:val="22"/>
          </w:rPr>
          <w:fldChar w:fldCharType="end"/>
        </w:r>
      </w:p>
    </w:sdtContent>
  </w:sdt>
  <w:p w:rsidR="000D498D" w:rsidRDefault="000D49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718" w:rsidRDefault="00907718" w:rsidP="004C6096">
      <w:r>
        <w:separator/>
      </w:r>
    </w:p>
  </w:footnote>
  <w:footnote w:type="continuationSeparator" w:id="0">
    <w:p w:rsidR="00907718" w:rsidRDefault="00907718" w:rsidP="004C6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98D" w:rsidRDefault="000D49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98D" w:rsidRDefault="000D49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98D" w:rsidRDefault="000D49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7D2417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C3782F"/>
    <w:multiLevelType w:val="hybridMultilevel"/>
    <w:tmpl w:val="ADFAC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E6695"/>
    <w:multiLevelType w:val="hybridMultilevel"/>
    <w:tmpl w:val="67A0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6761B3"/>
    <w:multiLevelType w:val="hybridMultilevel"/>
    <w:tmpl w:val="26F4A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CF4328"/>
    <w:multiLevelType w:val="hybridMultilevel"/>
    <w:tmpl w:val="EEB2DE3A"/>
    <w:lvl w:ilvl="0" w:tplc="EA26516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163126"/>
    <w:multiLevelType w:val="hybridMultilevel"/>
    <w:tmpl w:val="4B623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B97F4D"/>
    <w:multiLevelType w:val="hybridMultilevel"/>
    <w:tmpl w:val="F9F49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AB7CD0"/>
    <w:multiLevelType w:val="hybridMultilevel"/>
    <w:tmpl w:val="10AC00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71D3696"/>
    <w:multiLevelType w:val="hybridMultilevel"/>
    <w:tmpl w:val="B3F40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B211AE"/>
    <w:multiLevelType w:val="multilevel"/>
    <w:tmpl w:val="18DAAD8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B2E2CD4"/>
    <w:multiLevelType w:val="hybridMultilevel"/>
    <w:tmpl w:val="024C9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093334"/>
    <w:multiLevelType w:val="hybridMultilevel"/>
    <w:tmpl w:val="0DDAC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213955"/>
    <w:multiLevelType w:val="hybridMultilevel"/>
    <w:tmpl w:val="FB72D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C315B2"/>
    <w:multiLevelType w:val="hybridMultilevel"/>
    <w:tmpl w:val="763EB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245E6F"/>
    <w:multiLevelType w:val="hybridMultilevel"/>
    <w:tmpl w:val="454A7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745082"/>
    <w:multiLevelType w:val="hybridMultilevel"/>
    <w:tmpl w:val="75DACC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B13F6B"/>
    <w:multiLevelType w:val="multilevel"/>
    <w:tmpl w:val="50EA99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10C1C72"/>
    <w:multiLevelType w:val="hybridMultilevel"/>
    <w:tmpl w:val="2E722668"/>
    <w:lvl w:ilvl="0" w:tplc="72F6C3C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CA58B4"/>
    <w:multiLevelType w:val="hybridMultilevel"/>
    <w:tmpl w:val="5DE6B0D0"/>
    <w:lvl w:ilvl="0" w:tplc="EA26516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240626"/>
    <w:multiLevelType w:val="hybridMultilevel"/>
    <w:tmpl w:val="312CE82E"/>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20" w15:restartNumberingAfterBreak="0">
    <w:nsid w:val="4CF81963"/>
    <w:multiLevelType w:val="hybridMultilevel"/>
    <w:tmpl w:val="408CC194"/>
    <w:lvl w:ilvl="0" w:tplc="BCFEDC5E">
      <w:start w:val="1"/>
      <w:numFmt w:val="bullet"/>
      <w:lvlText w:val=""/>
      <w:lvlJc w:val="left"/>
      <w:pPr>
        <w:ind w:left="720" w:hanging="360"/>
      </w:pPr>
      <w:rPr>
        <w:rFonts w:ascii="Symbol" w:hAnsi="Symbol" w:hint="default"/>
      </w:rPr>
    </w:lvl>
    <w:lvl w:ilvl="1" w:tplc="B02E588C">
      <w:start w:val="1"/>
      <w:numFmt w:val="bullet"/>
      <w:lvlText w:val="o"/>
      <w:lvlJc w:val="left"/>
      <w:pPr>
        <w:ind w:left="1440" w:hanging="360"/>
      </w:pPr>
      <w:rPr>
        <w:rFonts w:ascii="Courier New" w:hAnsi="Courier New" w:hint="default"/>
      </w:rPr>
    </w:lvl>
    <w:lvl w:ilvl="2" w:tplc="6164CAB8">
      <w:start w:val="1"/>
      <w:numFmt w:val="bullet"/>
      <w:lvlText w:val=""/>
      <w:lvlJc w:val="left"/>
      <w:pPr>
        <w:ind w:left="2160" w:hanging="360"/>
      </w:pPr>
      <w:rPr>
        <w:rFonts w:ascii="Wingdings" w:hAnsi="Wingdings" w:hint="default"/>
      </w:rPr>
    </w:lvl>
    <w:lvl w:ilvl="3" w:tplc="69DA61C6">
      <w:start w:val="1"/>
      <w:numFmt w:val="bullet"/>
      <w:lvlText w:val=""/>
      <w:lvlJc w:val="left"/>
      <w:pPr>
        <w:ind w:left="2880" w:hanging="360"/>
      </w:pPr>
      <w:rPr>
        <w:rFonts w:ascii="Symbol" w:hAnsi="Symbol" w:hint="default"/>
      </w:rPr>
    </w:lvl>
    <w:lvl w:ilvl="4" w:tplc="55F043E0">
      <w:start w:val="1"/>
      <w:numFmt w:val="bullet"/>
      <w:lvlText w:val="o"/>
      <w:lvlJc w:val="left"/>
      <w:pPr>
        <w:ind w:left="3600" w:hanging="360"/>
      </w:pPr>
      <w:rPr>
        <w:rFonts w:ascii="Courier New" w:hAnsi="Courier New" w:hint="default"/>
      </w:rPr>
    </w:lvl>
    <w:lvl w:ilvl="5" w:tplc="570A7636">
      <w:start w:val="1"/>
      <w:numFmt w:val="bullet"/>
      <w:lvlText w:val=""/>
      <w:lvlJc w:val="left"/>
      <w:pPr>
        <w:ind w:left="4320" w:hanging="360"/>
      </w:pPr>
      <w:rPr>
        <w:rFonts w:ascii="Wingdings" w:hAnsi="Wingdings" w:hint="default"/>
      </w:rPr>
    </w:lvl>
    <w:lvl w:ilvl="6" w:tplc="73BA2136">
      <w:start w:val="1"/>
      <w:numFmt w:val="bullet"/>
      <w:lvlText w:val=""/>
      <w:lvlJc w:val="left"/>
      <w:pPr>
        <w:ind w:left="5040" w:hanging="360"/>
      </w:pPr>
      <w:rPr>
        <w:rFonts w:ascii="Symbol" w:hAnsi="Symbol" w:hint="default"/>
      </w:rPr>
    </w:lvl>
    <w:lvl w:ilvl="7" w:tplc="8034A78E">
      <w:start w:val="1"/>
      <w:numFmt w:val="bullet"/>
      <w:lvlText w:val="o"/>
      <w:lvlJc w:val="left"/>
      <w:pPr>
        <w:ind w:left="5760" w:hanging="360"/>
      </w:pPr>
      <w:rPr>
        <w:rFonts w:ascii="Courier New" w:hAnsi="Courier New" w:hint="default"/>
      </w:rPr>
    </w:lvl>
    <w:lvl w:ilvl="8" w:tplc="98687D9C">
      <w:start w:val="1"/>
      <w:numFmt w:val="bullet"/>
      <w:lvlText w:val=""/>
      <w:lvlJc w:val="left"/>
      <w:pPr>
        <w:ind w:left="6480" w:hanging="360"/>
      </w:pPr>
      <w:rPr>
        <w:rFonts w:ascii="Wingdings" w:hAnsi="Wingdings" w:hint="default"/>
      </w:rPr>
    </w:lvl>
  </w:abstractNum>
  <w:abstractNum w:abstractNumId="21" w15:restartNumberingAfterBreak="0">
    <w:nsid w:val="4FE30B12"/>
    <w:multiLevelType w:val="hybridMultilevel"/>
    <w:tmpl w:val="CA083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290623"/>
    <w:multiLevelType w:val="hybridMultilevel"/>
    <w:tmpl w:val="330CDF16"/>
    <w:lvl w:ilvl="0" w:tplc="1018D4B0">
      <w:start w:val="1"/>
      <w:numFmt w:val="bullet"/>
      <w:lvlText w:val=""/>
      <w:lvlJc w:val="left"/>
      <w:pPr>
        <w:ind w:left="720" w:hanging="360"/>
      </w:pPr>
      <w:rPr>
        <w:rFonts w:ascii="Symbol" w:hAnsi="Symbol" w:hint="default"/>
      </w:rPr>
    </w:lvl>
    <w:lvl w:ilvl="1" w:tplc="1FBA8810">
      <w:start w:val="1"/>
      <w:numFmt w:val="bullet"/>
      <w:lvlText w:val="o"/>
      <w:lvlJc w:val="left"/>
      <w:pPr>
        <w:ind w:left="1440" w:hanging="360"/>
      </w:pPr>
      <w:rPr>
        <w:rFonts w:ascii="Courier New" w:hAnsi="Courier New" w:hint="default"/>
      </w:rPr>
    </w:lvl>
    <w:lvl w:ilvl="2" w:tplc="38D6EF38">
      <w:start w:val="1"/>
      <w:numFmt w:val="bullet"/>
      <w:lvlText w:val=""/>
      <w:lvlJc w:val="left"/>
      <w:pPr>
        <w:ind w:left="2160" w:hanging="360"/>
      </w:pPr>
      <w:rPr>
        <w:rFonts w:ascii="Wingdings" w:hAnsi="Wingdings" w:hint="default"/>
      </w:rPr>
    </w:lvl>
    <w:lvl w:ilvl="3" w:tplc="BEC29540">
      <w:start w:val="1"/>
      <w:numFmt w:val="bullet"/>
      <w:lvlText w:val=""/>
      <w:lvlJc w:val="left"/>
      <w:pPr>
        <w:ind w:left="2880" w:hanging="360"/>
      </w:pPr>
      <w:rPr>
        <w:rFonts w:ascii="Symbol" w:hAnsi="Symbol" w:hint="default"/>
      </w:rPr>
    </w:lvl>
    <w:lvl w:ilvl="4" w:tplc="270692CA">
      <w:start w:val="1"/>
      <w:numFmt w:val="bullet"/>
      <w:lvlText w:val="o"/>
      <w:lvlJc w:val="left"/>
      <w:pPr>
        <w:ind w:left="3600" w:hanging="360"/>
      </w:pPr>
      <w:rPr>
        <w:rFonts w:ascii="Courier New" w:hAnsi="Courier New" w:hint="default"/>
      </w:rPr>
    </w:lvl>
    <w:lvl w:ilvl="5" w:tplc="DF2C4BDE">
      <w:start w:val="1"/>
      <w:numFmt w:val="bullet"/>
      <w:lvlText w:val=""/>
      <w:lvlJc w:val="left"/>
      <w:pPr>
        <w:ind w:left="4320" w:hanging="360"/>
      </w:pPr>
      <w:rPr>
        <w:rFonts w:ascii="Wingdings" w:hAnsi="Wingdings" w:hint="default"/>
      </w:rPr>
    </w:lvl>
    <w:lvl w:ilvl="6" w:tplc="F716891C">
      <w:start w:val="1"/>
      <w:numFmt w:val="bullet"/>
      <w:lvlText w:val=""/>
      <w:lvlJc w:val="left"/>
      <w:pPr>
        <w:ind w:left="5040" w:hanging="360"/>
      </w:pPr>
      <w:rPr>
        <w:rFonts w:ascii="Symbol" w:hAnsi="Symbol" w:hint="default"/>
      </w:rPr>
    </w:lvl>
    <w:lvl w:ilvl="7" w:tplc="82B286D0">
      <w:start w:val="1"/>
      <w:numFmt w:val="bullet"/>
      <w:lvlText w:val="o"/>
      <w:lvlJc w:val="left"/>
      <w:pPr>
        <w:ind w:left="5760" w:hanging="360"/>
      </w:pPr>
      <w:rPr>
        <w:rFonts w:ascii="Courier New" w:hAnsi="Courier New" w:hint="default"/>
      </w:rPr>
    </w:lvl>
    <w:lvl w:ilvl="8" w:tplc="44F024B8">
      <w:start w:val="1"/>
      <w:numFmt w:val="bullet"/>
      <w:lvlText w:val=""/>
      <w:lvlJc w:val="left"/>
      <w:pPr>
        <w:ind w:left="6480" w:hanging="360"/>
      </w:pPr>
      <w:rPr>
        <w:rFonts w:ascii="Wingdings" w:hAnsi="Wingdings" w:hint="default"/>
      </w:rPr>
    </w:lvl>
  </w:abstractNum>
  <w:abstractNum w:abstractNumId="23" w15:restartNumberingAfterBreak="0">
    <w:nsid w:val="55B42CA0"/>
    <w:multiLevelType w:val="hybridMultilevel"/>
    <w:tmpl w:val="78304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4B4313"/>
    <w:multiLevelType w:val="multilevel"/>
    <w:tmpl w:val="D0EEF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75F117C"/>
    <w:multiLevelType w:val="hybridMultilevel"/>
    <w:tmpl w:val="C95A11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AE6EFF"/>
    <w:multiLevelType w:val="hybridMultilevel"/>
    <w:tmpl w:val="20A6F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064AC1"/>
    <w:multiLevelType w:val="hybridMultilevel"/>
    <w:tmpl w:val="042A0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B85890"/>
    <w:multiLevelType w:val="hybridMultilevel"/>
    <w:tmpl w:val="A5620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646D4C"/>
    <w:multiLevelType w:val="hybridMultilevel"/>
    <w:tmpl w:val="06180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762532"/>
    <w:multiLevelType w:val="hybridMultilevel"/>
    <w:tmpl w:val="4F4EF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B52E89"/>
    <w:multiLevelType w:val="hybridMultilevel"/>
    <w:tmpl w:val="E084E4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6CC7A6A"/>
    <w:multiLevelType w:val="hybridMultilevel"/>
    <w:tmpl w:val="B5B44A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FB23E7A"/>
    <w:multiLevelType w:val="hybridMultilevel"/>
    <w:tmpl w:val="39A00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1950F0"/>
    <w:multiLevelType w:val="hybridMultilevel"/>
    <w:tmpl w:val="8C54E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7B6576"/>
    <w:multiLevelType w:val="hybridMultilevel"/>
    <w:tmpl w:val="5FACBD98"/>
    <w:lvl w:ilvl="0" w:tplc="EA26516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0B13EF"/>
    <w:multiLevelType w:val="multilevel"/>
    <w:tmpl w:val="EBD03FD4"/>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22"/>
  </w:num>
  <w:num w:numId="3">
    <w:abstractNumId w:val="0"/>
  </w:num>
  <w:num w:numId="4">
    <w:abstractNumId w:val="6"/>
  </w:num>
  <w:num w:numId="5">
    <w:abstractNumId w:val="28"/>
  </w:num>
  <w:num w:numId="6">
    <w:abstractNumId w:val="9"/>
  </w:num>
  <w:num w:numId="7">
    <w:abstractNumId w:val="27"/>
  </w:num>
  <w:num w:numId="8">
    <w:abstractNumId w:val="13"/>
  </w:num>
  <w:num w:numId="9">
    <w:abstractNumId w:val="5"/>
  </w:num>
  <w:num w:numId="10">
    <w:abstractNumId w:val="8"/>
  </w:num>
  <w:num w:numId="11">
    <w:abstractNumId w:val="31"/>
  </w:num>
  <w:num w:numId="12">
    <w:abstractNumId w:val="26"/>
  </w:num>
  <w:num w:numId="13">
    <w:abstractNumId w:val="21"/>
  </w:num>
  <w:num w:numId="14">
    <w:abstractNumId w:val="25"/>
  </w:num>
  <w:num w:numId="15">
    <w:abstractNumId w:val="36"/>
  </w:num>
  <w:num w:numId="16">
    <w:abstractNumId w:val="32"/>
  </w:num>
  <w:num w:numId="17">
    <w:abstractNumId w:val="16"/>
  </w:num>
  <w:num w:numId="18">
    <w:abstractNumId w:val="1"/>
  </w:num>
  <w:num w:numId="19">
    <w:abstractNumId w:val="30"/>
  </w:num>
  <w:num w:numId="20">
    <w:abstractNumId w:val="23"/>
  </w:num>
  <w:num w:numId="21">
    <w:abstractNumId w:val="33"/>
  </w:num>
  <w:num w:numId="22">
    <w:abstractNumId w:val="15"/>
  </w:num>
  <w:num w:numId="23">
    <w:abstractNumId w:val="34"/>
  </w:num>
  <w:num w:numId="24">
    <w:abstractNumId w:val="2"/>
  </w:num>
  <w:num w:numId="25">
    <w:abstractNumId w:val="7"/>
  </w:num>
  <w:num w:numId="26">
    <w:abstractNumId w:val="11"/>
  </w:num>
  <w:num w:numId="27">
    <w:abstractNumId w:val="19"/>
  </w:num>
  <w:num w:numId="28">
    <w:abstractNumId w:val="24"/>
  </w:num>
  <w:num w:numId="29">
    <w:abstractNumId w:val="17"/>
  </w:num>
  <w:num w:numId="30">
    <w:abstractNumId w:val="3"/>
  </w:num>
  <w:num w:numId="31">
    <w:abstractNumId w:val="35"/>
  </w:num>
  <w:num w:numId="32">
    <w:abstractNumId w:val="4"/>
  </w:num>
  <w:num w:numId="33">
    <w:abstractNumId w:val="18"/>
  </w:num>
  <w:num w:numId="34">
    <w:abstractNumId w:val="14"/>
  </w:num>
  <w:num w:numId="35">
    <w:abstractNumId w:val="12"/>
  </w:num>
  <w:num w:numId="36">
    <w:abstractNumId w:val="10"/>
  </w:num>
  <w:num w:numId="37">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49E"/>
    <w:rsid w:val="000008A8"/>
    <w:rsid w:val="000012B5"/>
    <w:rsid w:val="0000186C"/>
    <w:rsid w:val="00002E69"/>
    <w:rsid w:val="00003EB9"/>
    <w:rsid w:val="00007FF7"/>
    <w:rsid w:val="00012D9B"/>
    <w:rsid w:val="0001504A"/>
    <w:rsid w:val="00016260"/>
    <w:rsid w:val="00016887"/>
    <w:rsid w:val="00020439"/>
    <w:rsid w:val="00021074"/>
    <w:rsid w:val="000217AE"/>
    <w:rsid w:val="00027146"/>
    <w:rsid w:val="00027DAE"/>
    <w:rsid w:val="000341D1"/>
    <w:rsid w:val="00037CE9"/>
    <w:rsid w:val="000426EA"/>
    <w:rsid w:val="00047DAE"/>
    <w:rsid w:val="000522F7"/>
    <w:rsid w:val="00052D51"/>
    <w:rsid w:val="000548F2"/>
    <w:rsid w:val="0005573B"/>
    <w:rsid w:val="00057D3E"/>
    <w:rsid w:val="000636CC"/>
    <w:rsid w:val="00070490"/>
    <w:rsid w:val="00072F04"/>
    <w:rsid w:val="00076BD6"/>
    <w:rsid w:val="00077DDD"/>
    <w:rsid w:val="0008121C"/>
    <w:rsid w:val="0008139A"/>
    <w:rsid w:val="00081F7F"/>
    <w:rsid w:val="00085BFA"/>
    <w:rsid w:val="0008677A"/>
    <w:rsid w:val="00086CF7"/>
    <w:rsid w:val="00090189"/>
    <w:rsid w:val="000928DF"/>
    <w:rsid w:val="00093C69"/>
    <w:rsid w:val="0009513C"/>
    <w:rsid w:val="00097EFA"/>
    <w:rsid w:val="000A2486"/>
    <w:rsid w:val="000A3F12"/>
    <w:rsid w:val="000A5C4F"/>
    <w:rsid w:val="000A6975"/>
    <w:rsid w:val="000B0E43"/>
    <w:rsid w:val="000B6EB8"/>
    <w:rsid w:val="000C239D"/>
    <w:rsid w:val="000C3303"/>
    <w:rsid w:val="000D498D"/>
    <w:rsid w:val="000E1D28"/>
    <w:rsid w:val="000E2A75"/>
    <w:rsid w:val="000E486E"/>
    <w:rsid w:val="000E4AC5"/>
    <w:rsid w:val="000E4FAD"/>
    <w:rsid w:val="000E6B5C"/>
    <w:rsid w:val="000E7CFE"/>
    <w:rsid w:val="000F2625"/>
    <w:rsid w:val="000F4D67"/>
    <w:rsid w:val="000F7F41"/>
    <w:rsid w:val="001016D0"/>
    <w:rsid w:val="001073B7"/>
    <w:rsid w:val="00114499"/>
    <w:rsid w:val="001158B2"/>
    <w:rsid w:val="00123C22"/>
    <w:rsid w:val="001301C5"/>
    <w:rsid w:val="00134D34"/>
    <w:rsid w:val="00135243"/>
    <w:rsid w:val="00136901"/>
    <w:rsid w:val="001373F8"/>
    <w:rsid w:val="0013779A"/>
    <w:rsid w:val="0014028C"/>
    <w:rsid w:val="00143325"/>
    <w:rsid w:val="00146038"/>
    <w:rsid w:val="0014687F"/>
    <w:rsid w:val="001544EC"/>
    <w:rsid w:val="00155B2F"/>
    <w:rsid w:val="00155BAF"/>
    <w:rsid w:val="001669E3"/>
    <w:rsid w:val="00166BA6"/>
    <w:rsid w:val="0017231F"/>
    <w:rsid w:val="00172A36"/>
    <w:rsid w:val="001776BC"/>
    <w:rsid w:val="00182302"/>
    <w:rsid w:val="00183D03"/>
    <w:rsid w:val="00184943"/>
    <w:rsid w:val="001852DB"/>
    <w:rsid w:val="00187415"/>
    <w:rsid w:val="00190ABF"/>
    <w:rsid w:val="001922B5"/>
    <w:rsid w:val="001934AC"/>
    <w:rsid w:val="0019741C"/>
    <w:rsid w:val="001A025F"/>
    <w:rsid w:val="001A1486"/>
    <w:rsid w:val="001A18EA"/>
    <w:rsid w:val="001A2AF4"/>
    <w:rsid w:val="001A378B"/>
    <w:rsid w:val="001A4655"/>
    <w:rsid w:val="001A4E63"/>
    <w:rsid w:val="001A5FDA"/>
    <w:rsid w:val="001A632C"/>
    <w:rsid w:val="001A7006"/>
    <w:rsid w:val="001B3406"/>
    <w:rsid w:val="001B3D99"/>
    <w:rsid w:val="001B41B6"/>
    <w:rsid w:val="001B4AEE"/>
    <w:rsid w:val="001B5AB2"/>
    <w:rsid w:val="001B7BCD"/>
    <w:rsid w:val="001C087E"/>
    <w:rsid w:val="001C4416"/>
    <w:rsid w:val="001C6EC0"/>
    <w:rsid w:val="001C6EC5"/>
    <w:rsid w:val="001C76E7"/>
    <w:rsid w:val="001D06FA"/>
    <w:rsid w:val="001D1969"/>
    <w:rsid w:val="001D1F14"/>
    <w:rsid w:val="001D4AF5"/>
    <w:rsid w:val="001D56AC"/>
    <w:rsid w:val="001D7DBA"/>
    <w:rsid w:val="001E13F3"/>
    <w:rsid w:val="001E2443"/>
    <w:rsid w:val="001E39D7"/>
    <w:rsid w:val="001E43DB"/>
    <w:rsid w:val="001E45AA"/>
    <w:rsid w:val="001E6622"/>
    <w:rsid w:val="001F2FC1"/>
    <w:rsid w:val="001F4417"/>
    <w:rsid w:val="001F5F4B"/>
    <w:rsid w:val="001F7E36"/>
    <w:rsid w:val="002026C6"/>
    <w:rsid w:val="00204A8F"/>
    <w:rsid w:val="00212D43"/>
    <w:rsid w:val="0022494C"/>
    <w:rsid w:val="0022703D"/>
    <w:rsid w:val="00227664"/>
    <w:rsid w:val="00230402"/>
    <w:rsid w:val="00232BE6"/>
    <w:rsid w:val="00235546"/>
    <w:rsid w:val="00235EFD"/>
    <w:rsid w:val="00235F02"/>
    <w:rsid w:val="002402CF"/>
    <w:rsid w:val="002421E2"/>
    <w:rsid w:val="00242D34"/>
    <w:rsid w:val="00245330"/>
    <w:rsid w:val="00246961"/>
    <w:rsid w:val="00252C66"/>
    <w:rsid w:val="0025463B"/>
    <w:rsid w:val="00256631"/>
    <w:rsid w:val="00257C78"/>
    <w:rsid w:val="00264330"/>
    <w:rsid w:val="00267168"/>
    <w:rsid w:val="002675D6"/>
    <w:rsid w:val="00272363"/>
    <w:rsid w:val="002730B3"/>
    <w:rsid w:val="002737BE"/>
    <w:rsid w:val="002748D1"/>
    <w:rsid w:val="002760A6"/>
    <w:rsid w:val="0027B284"/>
    <w:rsid w:val="002801F9"/>
    <w:rsid w:val="0028208D"/>
    <w:rsid w:val="00282B77"/>
    <w:rsid w:val="00284489"/>
    <w:rsid w:val="00284C3D"/>
    <w:rsid w:val="00291E66"/>
    <w:rsid w:val="00292093"/>
    <w:rsid w:val="002923AE"/>
    <w:rsid w:val="00294D2E"/>
    <w:rsid w:val="002A0535"/>
    <w:rsid w:val="002A0A91"/>
    <w:rsid w:val="002A2EE6"/>
    <w:rsid w:val="002A4666"/>
    <w:rsid w:val="002B044C"/>
    <w:rsid w:val="002B1846"/>
    <w:rsid w:val="002B3349"/>
    <w:rsid w:val="002B4C7A"/>
    <w:rsid w:val="002B5479"/>
    <w:rsid w:val="002B5FDE"/>
    <w:rsid w:val="002B7064"/>
    <w:rsid w:val="002B7FF5"/>
    <w:rsid w:val="002C143E"/>
    <w:rsid w:val="002C2650"/>
    <w:rsid w:val="002C3147"/>
    <w:rsid w:val="002C7D03"/>
    <w:rsid w:val="002D1791"/>
    <w:rsid w:val="002D1E53"/>
    <w:rsid w:val="002D4754"/>
    <w:rsid w:val="002D696B"/>
    <w:rsid w:val="002E1314"/>
    <w:rsid w:val="002E4358"/>
    <w:rsid w:val="002E4F70"/>
    <w:rsid w:val="002E51F0"/>
    <w:rsid w:val="002E61DB"/>
    <w:rsid w:val="002F0B4B"/>
    <w:rsid w:val="002F1C2B"/>
    <w:rsid w:val="002F2E50"/>
    <w:rsid w:val="002F4552"/>
    <w:rsid w:val="002F5A38"/>
    <w:rsid w:val="002F6437"/>
    <w:rsid w:val="00300B7F"/>
    <w:rsid w:val="003019ED"/>
    <w:rsid w:val="00304EFF"/>
    <w:rsid w:val="003069F5"/>
    <w:rsid w:val="00307C23"/>
    <w:rsid w:val="003125E1"/>
    <w:rsid w:val="00313869"/>
    <w:rsid w:val="00315609"/>
    <w:rsid w:val="00315CC9"/>
    <w:rsid w:val="00316EB5"/>
    <w:rsid w:val="00317495"/>
    <w:rsid w:val="0032216F"/>
    <w:rsid w:val="00326AC6"/>
    <w:rsid w:val="00326CBF"/>
    <w:rsid w:val="0033000E"/>
    <w:rsid w:val="00330418"/>
    <w:rsid w:val="003313F6"/>
    <w:rsid w:val="00332BCD"/>
    <w:rsid w:val="00334D78"/>
    <w:rsid w:val="00335486"/>
    <w:rsid w:val="00337DAA"/>
    <w:rsid w:val="0034026A"/>
    <w:rsid w:val="00341E78"/>
    <w:rsid w:val="003423D6"/>
    <w:rsid w:val="00345A5F"/>
    <w:rsid w:val="0034797B"/>
    <w:rsid w:val="0035147D"/>
    <w:rsid w:val="00351496"/>
    <w:rsid w:val="00351AF1"/>
    <w:rsid w:val="00353CAE"/>
    <w:rsid w:val="00356DE3"/>
    <w:rsid w:val="00357A42"/>
    <w:rsid w:val="00360FF7"/>
    <w:rsid w:val="0036138D"/>
    <w:rsid w:val="0036196A"/>
    <w:rsid w:val="0036652E"/>
    <w:rsid w:val="003672DC"/>
    <w:rsid w:val="00367529"/>
    <w:rsid w:val="00372CD2"/>
    <w:rsid w:val="0037568E"/>
    <w:rsid w:val="00375D53"/>
    <w:rsid w:val="00381C77"/>
    <w:rsid w:val="00390CE6"/>
    <w:rsid w:val="00393CC6"/>
    <w:rsid w:val="003949B1"/>
    <w:rsid w:val="00394A80"/>
    <w:rsid w:val="00395B5F"/>
    <w:rsid w:val="003A28D1"/>
    <w:rsid w:val="003B09C8"/>
    <w:rsid w:val="003B0C8C"/>
    <w:rsid w:val="003B158C"/>
    <w:rsid w:val="003B3141"/>
    <w:rsid w:val="003B3C33"/>
    <w:rsid w:val="003C26AE"/>
    <w:rsid w:val="003D1C19"/>
    <w:rsid w:val="003D5877"/>
    <w:rsid w:val="003D78E3"/>
    <w:rsid w:val="003E04CC"/>
    <w:rsid w:val="003E7E1A"/>
    <w:rsid w:val="003F1A9F"/>
    <w:rsid w:val="003F4466"/>
    <w:rsid w:val="003F51BB"/>
    <w:rsid w:val="003F602B"/>
    <w:rsid w:val="003F6722"/>
    <w:rsid w:val="003F793C"/>
    <w:rsid w:val="003F7C59"/>
    <w:rsid w:val="0040059F"/>
    <w:rsid w:val="0040564C"/>
    <w:rsid w:val="00407217"/>
    <w:rsid w:val="00407776"/>
    <w:rsid w:val="0041577B"/>
    <w:rsid w:val="00416E97"/>
    <w:rsid w:val="004208B2"/>
    <w:rsid w:val="00421B75"/>
    <w:rsid w:val="0042262B"/>
    <w:rsid w:val="004242EB"/>
    <w:rsid w:val="00424E6D"/>
    <w:rsid w:val="00426621"/>
    <w:rsid w:val="00431CAA"/>
    <w:rsid w:val="00432967"/>
    <w:rsid w:val="00433456"/>
    <w:rsid w:val="004412FC"/>
    <w:rsid w:val="00441F9E"/>
    <w:rsid w:val="00444906"/>
    <w:rsid w:val="004471F8"/>
    <w:rsid w:val="0044726A"/>
    <w:rsid w:val="0045164C"/>
    <w:rsid w:val="004521CE"/>
    <w:rsid w:val="00463A26"/>
    <w:rsid w:val="00464024"/>
    <w:rsid w:val="004648FC"/>
    <w:rsid w:val="00465172"/>
    <w:rsid w:val="00466D95"/>
    <w:rsid w:val="0047036E"/>
    <w:rsid w:val="00470D8A"/>
    <w:rsid w:val="00472B43"/>
    <w:rsid w:val="00474733"/>
    <w:rsid w:val="00474CD6"/>
    <w:rsid w:val="0047784D"/>
    <w:rsid w:val="004806BF"/>
    <w:rsid w:val="00485E54"/>
    <w:rsid w:val="00486187"/>
    <w:rsid w:val="00495667"/>
    <w:rsid w:val="004A016E"/>
    <w:rsid w:val="004B034C"/>
    <w:rsid w:val="004B075C"/>
    <w:rsid w:val="004B3D4C"/>
    <w:rsid w:val="004B71BA"/>
    <w:rsid w:val="004C6096"/>
    <w:rsid w:val="004C7B15"/>
    <w:rsid w:val="004C7C16"/>
    <w:rsid w:val="004D2771"/>
    <w:rsid w:val="004D46FE"/>
    <w:rsid w:val="004D61FB"/>
    <w:rsid w:val="004E0934"/>
    <w:rsid w:val="004E1C3B"/>
    <w:rsid w:val="004E4B34"/>
    <w:rsid w:val="004E7916"/>
    <w:rsid w:val="004F3660"/>
    <w:rsid w:val="004F6031"/>
    <w:rsid w:val="004F6FFC"/>
    <w:rsid w:val="004F768A"/>
    <w:rsid w:val="004F7C09"/>
    <w:rsid w:val="00502888"/>
    <w:rsid w:val="0050331D"/>
    <w:rsid w:val="00504850"/>
    <w:rsid w:val="00512D33"/>
    <w:rsid w:val="00514E1D"/>
    <w:rsid w:val="00517E9A"/>
    <w:rsid w:val="00520B32"/>
    <w:rsid w:val="0052265F"/>
    <w:rsid w:val="00526141"/>
    <w:rsid w:val="005270CD"/>
    <w:rsid w:val="00532810"/>
    <w:rsid w:val="005328D2"/>
    <w:rsid w:val="00535502"/>
    <w:rsid w:val="005406AB"/>
    <w:rsid w:val="00551010"/>
    <w:rsid w:val="00551098"/>
    <w:rsid w:val="00554DD7"/>
    <w:rsid w:val="00554FD8"/>
    <w:rsid w:val="0056120B"/>
    <w:rsid w:val="005629DB"/>
    <w:rsid w:val="00563338"/>
    <w:rsid w:val="005642D0"/>
    <w:rsid w:val="0056507A"/>
    <w:rsid w:val="00566352"/>
    <w:rsid w:val="00566FEC"/>
    <w:rsid w:val="00572288"/>
    <w:rsid w:val="005754B0"/>
    <w:rsid w:val="00580960"/>
    <w:rsid w:val="00580AC2"/>
    <w:rsid w:val="005817B3"/>
    <w:rsid w:val="00582B40"/>
    <w:rsid w:val="00584FE5"/>
    <w:rsid w:val="00585B2C"/>
    <w:rsid w:val="0059021C"/>
    <w:rsid w:val="00590799"/>
    <w:rsid w:val="00590CC2"/>
    <w:rsid w:val="005936D7"/>
    <w:rsid w:val="00593838"/>
    <w:rsid w:val="005A0202"/>
    <w:rsid w:val="005A0C8F"/>
    <w:rsid w:val="005A69DF"/>
    <w:rsid w:val="005B1D33"/>
    <w:rsid w:val="005B2C85"/>
    <w:rsid w:val="005B532F"/>
    <w:rsid w:val="005B5449"/>
    <w:rsid w:val="005B5A4E"/>
    <w:rsid w:val="005B6326"/>
    <w:rsid w:val="005B7516"/>
    <w:rsid w:val="005B77A7"/>
    <w:rsid w:val="005C2DC0"/>
    <w:rsid w:val="005C434D"/>
    <w:rsid w:val="005C555C"/>
    <w:rsid w:val="005C5B4A"/>
    <w:rsid w:val="005C6DCE"/>
    <w:rsid w:val="005C725B"/>
    <w:rsid w:val="005C76FA"/>
    <w:rsid w:val="005D6781"/>
    <w:rsid w:val="005E088E"/>
    <w:rsid w:val="005E59D7"/>
    <w:rsid w:val="005E6BD7"/>
    <w:rsid w:val="005ECE34"/>
    <w:rsid w:val="005F04B7"/>
    <w:rsid w:val="005F460E"/>
    <w:rsid w:val="00600CDF"/>
    <w:rsid w:val="00603702"/>
    <w:rsid w:val="006038D6"/>
    <w:rsid w:val="00604308"/>
    <w:rsid w:val="00604D83"/>
    <w:rsid w:val="00613305"/>
    <w:rsid w:val="00613416"/>
    <w:rsid w:val="0061450B"/>
    <w:rsid w:val="00620886"/>
    <w:rsid w:val="0062469B"/>
    <w:rsid w:val="00625505"/>
    <w:rsid w:val="006279DD"/>
    <w:rsid w:val="00631661"/>
    <w:rsid w:val="00633C6C"/>
    <w:rsid w:val="00633D85"/>
    <w:rsid w:val="006346E2"/>
    <w:rsid w:val="00636A79"/>
    <w:rsid w:val="00636EBB"/>
    <w:rsid w:val="00640591"/>
    <w:rsid w:val="0064132C"/>
    <w:rsid w:val="00641B1C"/>
    <w:rsid w:val="00643B92"/>
    <w:rsid w:val="00646331"/>
    <w:rsid w:val="00647A52"/>
    <w:rsid w:val="00651270"/>
    <w:rsid w:val="006548C8"/>
    <w:rsid w:val="00662749"/>
    <w:rsid w:val="00662FDB"/>
    <w:rsid w:val="00663C83"/>
    <w:rsid w:val="006640E6"/>
    <w:rsid w:val="00665B16"/>
    <w:rsid w:val="00670FB3"/>
    <w:rsid w:val="00673936"/>
    <w:rsid w:val="0067407F"/>
    <w:rsid w:val="00674948"/>
    <w:rsid w:val="00680379"/>
    <w:rsid w:val="00686145"/>
    <w:rsid w:val="0068741C"/>
    <w:rsid w:val="00690DC5"/>
    <w:rsid w:val="006920C7"/>
    <w:rsid w:val="00694C62"/>
    <w:rsid w:val="006A0018"/>
    <w:rsid w:val="006A2E96"/>
    <w:rsid w:val="006A5E51"/>
    <w:rsid w:val="006A6B74"/>
    <w:rsid w:val="006C025D"/>
    <w:rsid w:val="006C0F44"/>
    <w:rsid w:val="006C2090"/>
    <w:rsid w:val="006C42C2"/>
    <w:rsid w:val="006C7E7A"/>
    <w:rsid w:val="006D0D37"/>
    <w:rsid w:val="006D15DD"/>
    <w:rsid w:val="006D4B2D"/>
    <w:rsid w:val="006D4E45"/>
    <w:rsid w:val="006D74FC"/>
    <w:rsid w:val="006E6F9A"/>
    <w:rsid w:val="006E7C1B"/>
    <w:rsid w:val="006F13A9"/>
    <w:rsid w:val="006F2236"/>
    <w:rsid w:val="00705FE0"/>
    <w:rsid w:val="007061A7"/>
    <w:rsid w:val="00706F02"/>
    <w:rsid w:val="00710E9E"/>
    <w:rsid w:val="00712318"/>
    <w:rsid w:val="00712425"/>
    <w:rsid w:val="00712CA0"/>
    <w:rsid w:val="0071396E"/>
    <w:rsid w:val="00714F7E"/>
    <w:rsid w:val="00717285"/>
    <w:rsid w:val="0072666D"/>
    <w:rsid w:val="00727C4E"/>
    <w:rsid w:val="00727CA3"/>
    <w:rsid w:val="007303A7"/>
    <w:rsid w:val="00731BE4"/>
    <w:rsid w:val="0073378C"/>
    <w:rsid w:val="0073405F"/>
    <w:rsid w:val="00734587"/>
    <w:rsid w:val="007371EC"/>
    <w:rsid w:val="00742F3C"/>
    <w:rsid w:val="00744089"/>
    <w:rsid w:val="0074450C"/>
    <w:rsid w:val="00745E07"/>
    <w:rsid w:val="00746216"/>
    <w:rsid w:val="00746D09"/>
    <w:rsid w:val="00746FB8"/>
    <w:rsid w:val="00747FEA"/>
    <w:rsid w:val="00754F60"/>
    <w:rsid w:val="00755452"/>
    <w:rsid w:val="0076712B"/>
    <w:rsid w:val="00770C2B"/>
    <w:rsid w:val="00771292"/>
    <w:rsid w:val="007721BA"/>
    <w:rsid w:val="00772C25"/>
    <w:rsid w:val="007819F5"/>
    <w:rsid w:val="00784D99"/>
    <w:rsid w:val="00785662"/>
    <w:rsid w:val="007860B2"/>
    <w:rsid w:val="007865B9"/>
    <w:rsid w:val="0078782A"/>
    <w:rsid w:val="00795364"/>
    <w:rsid w:val="007967BD"/>
    <w:rsid w:val="00796C72"/>
    <w:rsid w:val="007A0CF4"/>
    <w:rsid w:val="007A0FEB"/>
    <w:rsid w:val="007B222E"/>
    <w:rsid w:val="007B2EBD"/>
    <w:rsid w:val="007B3A94"/>
    <w:rsid w:val="007B5485"/>
    <w:rsid w:val="007B6304"/>
    <w:rsid w:val="007B7560"/>
    <w:rsid w:val="007B7FB6"/>
    <w:rsid w:val="007C31C8"/>
    <w:rsid w:val="007C4FD3"/>
    <w:rsid w:val="007D1FA2"/>
    <w:rsid w:val="007D6C0B"/>
    <w:rsid w:val="007D79C6"/>
    <w:rsid w:val="007E0CF9"/>
    <w:rsid w:val="007E36B5"/>
    <w:rsid w:val="007E38D9"/>
    <w:rsid w:val="007E3A78"/>
    <w:rsid w:val="007E7DFF"/>
    <w:rsid w:val="007F115B"/>
    <w:rsid w:val="007F4C7A"/>
    <w:rsid w:val="007F57C2"/>
    <w:rsid w:val="007F6119"/>
    <w:rsid w:val="007F653F"/>
    <w:rsid w:val="00801284"/>
    <w:rsid w:val="00801E9D"/>
    <w:rsid w:val="0080369C"/>
    <w:rsid w:val="008047C2"/>
    <w:rsid w:val="00805D99"/>
    <w:rsid w:val="008075A8"/>
    <w:rsid w:val="0081332D"/>
    <w:rsid w:val="00816C81"/>
    <w:rsid w:val="008175D2"/>
    <w:rsid w:val="00817BC8"/>
    <w:rsid w:val="0082318A"/>
    <w:rsid w:val="00825E1C"/>
    <w:rsid w:val="00830783"/>
    <w:rsid w:val="00836D49"/>
    <w:rsid w:val="008402FC"/>
    <w:rsid w:val="00841711"/>
    <w:rsid w:val="00852488"/>
    <w:rsid w:val="008532FD"/>
    <w:rsid w:val="00855672"/>
    <w:rsid w:val="008558FA"/>
    <w:rsid w:val="0085DB86"/>
    <w:rsid w:val="0086249E"/>
    <w:rsid w:val="00863BC8"/>
    <w:rsid w:val="00864CF9"/>
    <w:rsid w:val="00867092"/>
    <w:rsid w:val="008726E4"/>
    <w:rsid w:val="00874F35"/>
    <w:rsid w:val="0087512A"/>
    <w:rsid w:val="00875E04"/>
    <w:rsid w:val="00880F1F"/>
    <w:rsid w:val="00880FC8"/>
    <w:rsid w:val="00882637"/>
    <w:rsid w:val="00882D54"/>
    <w:rsid w:val="00882E39"/>
    <w:rsid w:val="0088469A"/>
    <w:rsid w:val="0088477A"/>
    <w:rsid w:val="008A07E5"/>
    <w:rsid w:val="008A1840"/>
    <w:rsid w:val="008A3025"/>
    <w:rsid w:val="008A5E71"/>
    <w:rsid w:val="008A6358"/>
    <w:rsid w:val="008B2F40"/>
    <w:rsid w:val="008B3DF6"/>
    <w:rsid w:val="008B4266"/>
    <w:rsid w:val="008C04C2"/>
    <w:rsid w:val="008C0BB6"/>
    <w:rsid w:val="008C3F60"/>
    <w:rsid w:val="008D03D1"/>
    <w:rsid w:val="008D1FAF"/>
    <w:rsid w:val="008D4A49"/>
    <w:rsid w:val="008D4AB3"/>
    <w:rsid w:val="008D524C"/>
    <w:rsid w:val="008D64D9"/>
    <w:rsid w:val="008D6D72"/>
    <w:rsid w:val="008D7266"/>
    <w:rsid w:val="008D7A2A"/>
    <w:rsid w:val="008E046B"/>
    <w:rsid w:val="008E1995"/>
    <w:rsid w:val="008E5F09"/>
    <w:rsid w:val="008E6EE5"/>
    <w:rsid w:val="008E76B2"/>
    <w:rsid w:val="008F2737"/>
    <w:rsid w:val="008F3576"/>
    <w:rsid w:val="008F61A7"/>
    <w:rsid w:val="008F658A"/>
    <w:rsid w:val="00901949"/>
    <w:rsid w:val="00902DA8"/>
    <w:rsid w:val="00905546"/>
    <w:rsid w:val="00907718"/>
    <w:rsid w:val="00910750"/>
    <w:rsid w:val="00912259"/>
    <w:rsid w:val="00913C1E"/>
    <w:rsid w:val="00917DEA"/>
    <w:rsid w:val="00924B4D"/>
    <w:rsid w:val="009269DF"/>
    <w:rsid w:val="00934D6F"/>
    <w:rsid w:val="00941204"/>
    <w:rsid w:val="00942061"/>
    <w:rsid w:val="0094278A"/>
    <w:rsid w:val="00944B5F"/>
    <w:rsid w:val="009474AE"/>
    <w:rsid w:val="009474D0"/>
    <w:rsid w:val="00953355"/>
    <w:rsid w:val="00957865"/>
    <w:rsid w:val="009621C1"/>
    <w:rsid w:val="00962BC5"/>
    <w:rsid w:val="00962BE7"/>
    <w:rsid w:val="009653CC"/>
    <w:rsid w:val="00966CEA"/>
    <w:rsid w:val="00971F37"/>
    <w:rsid w:val="0097386E"/>
    <w:rsid w:val="00975864"/>
    <w:rsid w:val="00977113"/>
    <w:rsid w:val="009777CB"/>
    <w:rsid w:val="00981B8C"/>
    <w:rsid w:val="009843D1"/>
    <w:rsid w:val="00984EC9"/>
    <w:rsid w:val="009850D7"/>
    <w:rsid w:val="00985909"/>
    <w:rsid w:val="00985B6D"/>
    <w:rsid w:val="00986C24"/>
    <w:rsid w:val="00990A94"/>
    <w:rsid w:val="00992AF4"/>
    <w:rsid w:val="00995CC5"/>
    <w:rsid w:val="009962D6"/>
    <w:rsid w:val="00996905"/>
    <w:rsid w:val="00996D13"/>
    <w:rsid w:val="00997843"/>
    <w:rsid w:val="009A1231"/>
    <w:rsid w:val="009A1C46"/>
    <w:rsid w:val="009A29D0"/>
    <w:rsid w:val="009A2C51"/>
    <w:rsid w:val="009A623B"/>
    <w:rsid w:val="009A7CDF"/>
    <w:rsid w:val="009B10AD"/>
    <w:rsid w:val="009B1192"/>
    <w:rsid w:val="009B27F6"/>
    <w:rsid w:val="009B28CC"/>
    <w:rsid w:val="009B2C51"/>
    <w:rsid w:val="009B54A2"/>
    <w:rsid w:val="009C0F76"/>
    <w:rsid w:val="009C13E5"/>
    <w:rsid w:val="009C1515"/>
    <w:rsid w:val="009C5005"/>
    <w:rsid w:val="009D0A9F"/>
    <w:rsid w:val="009D6092"/>
    <w:rsid w:val="009D7A88"/>
    <w:rsid w:val="009E2B8D"/>
    <w:rsid w:val="009E6C9E"/>
    <w:rsid w:val="009F0A16"/>
    <w:rsid w:val="009F18B3"/>
    <w:rsid w:val="009F3143"/>
    <w:rsid w:val="00A01386"/>
    <w:rsid w:val="00A01DFE"/>
    <w:rsid w:val="00A020CA"/>
    <w:rsid w:val="00A04274"/>
    <w:rsid w:val="00A060A6"/>
    <w:rsid w:val="00A13FFF"/>
    <w:rsid w:val="00A15E78"/>
    <w:rsid w:val="00A167C2"/>
    <w:rsid w:val="00A203D5"/>
    <w:rsid w:val="00A25489"/>
    <w:rsid w:val="00A320DD"/>
    <w:rsid w:val="00A336A2"/>
    <w:rsid w:val="00A33C40"/>
    <w:rsid w:val="00A35DFF"/>
    <w:rsid w:val="00A36BE2"/>
    <w:rsid w:val="00A378E5"/>
    <w:rsid w:val="00A427FB"/>
    <w:rsid w:val="00A42861"/>
    <w:rsid w:val="00A4494B"/>
    <w:rsid w:val="00A474C9"/>
    <w:rsid w:val="00A51D6A"/>
    <w:rsid w:val="00A5276C"/>
    <w:rsid w:val="00A52D14"/>
    <w:rsid w:val="00A530C5"/>
    <w:rsid w:val="00A534EA"/>
    <w:rsid w:val="00A5776E"/>
    <w:rsid w:val="00A57949"/>
    <w:rsid w:val="00A57DC5"/>
    <w:rsid w:val="00A623B5"/>
    <w:rsid w:val="00A64FB2"/>
    <w:rsid w:val="00A71DF9"/>
    <w:rsid w:val="00A72991"/>
    <w:rsid w:val="00A73B46"/>
    <w:rsid w:val="00A76470"/>
    <w:rsid w:val="00A77CB1"/>
    <w:rsid w:val="00A81429"/>
    <w:rsid w:val="00A83B5B"/>
    <w:rsid w:val="00A842F8"/>
    <w:rsid w:val="00A84612"/>
    <w:rsid w:val="00A84C48"/>
    <w:rsid w:val="00A85D73"/>
    <w:rsid w:val="00A86E95"/>
    <w:rsid w:val="00A92FCB"/>
    <w:rsid w:val="00A94F8F"/>
    <w:rsid w:val="00A9666F"/>
    <w:rsid w:val="00A97FC2"/>
    <w:rsid w:val="00AA06AD"/>
    <w:rsid w:val="00AA1CAA"/>
    <w:rsid w:val="00AA4ABE"/>
    <w:rsid w:val="00AB23C3"/>
    <w:rsid w:val="00AB2B3A"/>
    <w:rsid w:val="00AB4E2F"/>
    <w:rsid w:val="00AB5141"/>
    <w:rsid w:val="00AC0FF6"/>
    <w:rsid w:val="00AC4FF8"/>
    <w:rsid w:val="00AC63AC"/>
    <w:rsid w:val="00AD1177"/>
    <w:rsid w:val="00AD22CB"/>
    <w:rsid w:val="00AD2840"/>
    <w:rsid w:val="00AD29A0"/>
    <w:rsid w:val="00AD2F98"/>
    <w:rsid w:val="00AD6446"/>
    <w:rsid w:val="00AE21A8"/>
    <w:rsid w:val="00AE542C"/>
    <w:rsid w:val="00AF09F9"/>
    <w:rsid w:val="00AF0E3B"/>
    <w:rsid w:val="00AF111B"/>
    <w:rsid w:val="00AF12D1"/>
    <w:rsid w:val="00AF270A"/>
    <w:rsid w:val="00AF3ED6"/>
    <w:rsid w:val="00AF6445"/>
    <w:rsid w:val="00AF6A52"/>
    <w:rsid w:val="00AF6AAF"/>
    <w:rsid w:val="00AF7238"/>
    <w:rsid w:val="00B0278D"/>
    <w:rsid w:val="00B0311A"/>
    <w:rsid w:val="00B04112"/>
    <w:rsid w:val="00B107D2"/>
    <w:rsid w:val="00B1089E"/>
    <w:rsid w:val="00B14B3C"/>
    <w:rsid w:val="00B14EC1"/>
    <w:rsid w:val="00B15A0E"/>
    <w:rsid w:val="00B2168F"/>
    <w:rsid w:val="00B21BCA"/>
    <w:rsid w:val="00B21D89"/>
    <w:rsid w:val="00B246EA"/>
    <w:rsid w:val="00B24D1B"/>
    <w:rsid w:val="00B3019D"/>
    <w:rsid w:val="00B31C3B"/>
    <w:rsid w:val="00B33145"/>
    <w:rsid w:val="00B35280"/>
    <w:rsid w:val="00B36985"/>
    <w:rsid w:val="00B43709"/>
    <w:rsid w:val="00B45051"/>
    <w:rsid w:val="00B5034F"/>
    <w:rsid w:val="00B50BB8"/>
    <w:rsid w:val="00B53E16"/>
    <w:rsid w:val="00B54C5D"/>
    <w:rsid w:val="00B56BD3"/>
    <w:rsid w:val="00B6627E"/>
    <w:rsid w:val="00B66348"/>
    <w:rsid w:val="00B73FA5"/>
    <w:rsid w:val="00B81C03"/>
    <w:rsid w:val="00B82C79"/>
    <w:rsid w:val="00B84A9D"/>
    <w:rsid w:val="00B85669"/>
    <w:rsid w:val="00B922D9"/>
    <w:rsid w:val="00B92C5C"/>
    <w:rsid w:val="00B938EE"/>
    <w:rsid w:val="00B949B8"/>
    <w:rsid w:val="00B94E82"/>
    <w:rsid w:val="00B94F70"/>
    <w:rsid w:val="00BA061A"/>
    <w:rsid w:val="00BA568F"/>
    <w:rsid w:val="00BA5BD7"/>
    <w:rsid w:val="00BA6FD8"/>
    <w:rsid w:val="00BB0483"/>
    <w:rsid w:val="00BB184F"/>
    <w:rsid w:val="00BB4187"/>
    <w:rsid w:val="00BB5CF9"/>
    <w:rsid w:val="00BB5F46"/>
    <w:rsid w:val="00BB784F"/>
    <w:rsid w:val="00BB7D42"/>
    <w:rsid w:val="00BC2BB2"/>
    <w:rsid w:val="00BC4B72"/>
    <w:rsid w:val="00BC53E9"/>
    <w:rsid w:val="00BC5D8F"/>
    <w:rsid w:val="00BE16EF"/>
    <w:rsid w:val="00BE1FF1"/>
    <w:rsid w:val="00BE36C3"/>
    <w:rsid w:val="00BE42FD"/>
    <w:rsid w:val="00BE5EB3"/>
    <w:rsid w:val="00BF0411"/>
    <w:rsid w:val="00BF2307"/>
    <w:rsid w:val="00BF540A"/>
    <w:rsid w:val="00BF72B4"/>
    <w:rsid w:val="00C00C9F"/>
    <w:rsid w:val="00C0207A"/>
    <w:rsid w:val="00C021A1"/>
    <w:rsid w:val="00C03E1C"/>
    <w:rsid w:val="00C047D9"/>
    <w:rsid w:val="00C05A60"/>
    <w:rsid w:val="00C065F1"/>
    <w:rsid w:val="00C07E6D"/>
    <w:rsid w:val="00C13217"/>
    <w:rsid w:val="00C14AF4"/>
    <w:rsid w:val="00C20E09"/>
    <w:rsid w:val="00C228C7"/>
    <w:rsid w:val="00C33832"/>
    <w:rsid w:val="00C33A1D"/>
    <w:rsid w:val="00C34AE1"/>
    <w:rsid w:val="00C34EE7"/>
    <w:rsid w:val="00C36C59"/>
    <w:rsid w:val="00C37C10"/>
    <w:rsid w:val="00C40BFC"/>
    <w:rsid w:val="00C40DA8"/>
    <w:rsid w:val="00C41D94"/>
    <w:rsid w:val="00C420DA"/>
    <w:rsid w:val="00C427A0"/>
    <w:rsid w:val="00C43145"/>
    <w:rsid w:val="00C435AC"/>
    <w:rsid w:val="00C43679"/>
    <w:rsid w:val="00C44E5A"/>
    <w:rsid w:val="00C50959"/>
    <w:rsid w:val="00C5125D"/>
    <w:rsid w:val="00C54341"/>
    <w:rsid w:val="00C60956"/>
    <w:rsid w:val="00C64D9D"/>
    <w:rsid w:val="00C673FD"/>
    <w:rsid w:val="00C71259"/>
    <w:rsid w:val="00C75DDE"/>
    <w:rsid w:val="00C81E6E"/>
    <w:rsid w:val="00C8235D"/>
    <w:rsid w:val="00C85763"/>
    <w:rsid w:val="00C8581A"/>
    <w:rsid w:val="00C863D1"/>
    <w:rsid w:val="00C86465"/>
    <w:rsid w:val="00C87131"/>
    <w:rsid w:val="00C91E26"/>
    <w:rsid w:val="00C93D8C"/>
    <w:rsid w:val="00C9583A"/>
    <w:rsid w:val="00C96817"/>
    <w:rsid w:val="00C97414"/>
    <w:rsid w:val="00CA0C61"/>
    <w:rsid w:val="00CA50CB"/>
    <w:rsid w:val="00CA539A"/>
    <w:rsid w:val="00CB1D0E"/>
    <w:rsid w:val="00CB3BF4"/>
    <w:rsid w:val="00CB4A8D"/>
    <w:rsid w:val="00CB5387"/>
    <w:rsid w:val="00CB7E44"/>
    <w:rsid w:val="00CC072B"/>
    <w:rsid w:val="00CC2C61"/>
    <w:rsid w:val="00CC68BF"/>
    <w:rsid w:val="00CC78BE"/>
    <w:rsid w:val="00CD1263"/>
    <w:rsid w:val="00CD161F"/>
    <w:rsid w:val="00CD1C38"/>
    <w:rsid w:val="00CD28FE"/>
    <w:rsid w:val="00CD3809"/>
    <w:rsid w:val="00CD45E3"/>
    <w:rsid w:val="00CD5103"/>
    <w:rsid w:val="00CD64FE"/>
    <w:rsid w:val="00CD7A36"/>
    <w:rsid w:val="00CE0CDF"/>
    <w:rsid w:val="00CE10C9"/>
    <w:rsid w:val="00CE4165"/>
    <w:rsid w:val="00CE5664"/>
    <w:rsid w:val="00CE5AD3"/>
    <w:rsid w:val="00CE67A1"/>
    <w:rsid w:val="00CE72D9"/>
    <w:rsid w:val="00CF18AF"/>
    <w:rsid w:val="00CF2E90"/>
    <w:rsid w:val="00CF5D68"/>
    <w:rsid w:val="00CF7FF4"/>
    <w:rsid w:val="00D001E1"/>
    <w:rsid w:val="00D020A7"/>
    <w:rsid w:val="00D02FB9"/>
    <w:rsid w:val="00D03B20"/>
    <w:rsid w:val="00D0520D"/>
    <w:rsid w:val="00D052CD"/>
    <w:rsid w:val="00D06910"/>
    <w:rsid w:val="00D07881"/>
    <w:rsid w:val="00D10B6C"/>
    <w:rsid w:val="00D15DF4"/>
    <w:rsid w:val="00D17370"/>
    <w:rsid w:val="00D174CD"/>
    <w:rsid w:val="00D20236"/>
    <w:rsid w:val="00D237B2"/>
    <w:rsid w:val="00D254C4"/>
    <w:rsid w:val="00D269AC"/>
    <w:rsid w:val="00D27925"/>
    <w:rsid w:val="00D33786"/>
    <w:rsid w:val="00D33D1E"/>
    <w:rsid w:val="00D34464"/>
    <w:rsid w:val="00D358D5"/>
    <w:rsid w:val="00D3708C"/>
    <w:rsid w:val="00D422E6"/>
    <w:rsid w:val="00D42935"/>
    <w:rsid w:val="00D456D6"/>
    <w:rsid w:val="00D45BD6"/>
    <w:rsid w:val="00D474A6"/>
    <w:rsid w:val="00D53FE7"/>
    <w:rsid w:val="00D57A7C"/>
    <w:rsid w:val="00D61A08"/>
    <w:rsid w:val="00D6414B"/>
    <w:rsid w:val="00D656D7"/>
    <w:rsid w:val="00D65F87"/>
    <w:rsid w:val="00D67D85"/>
    <w:rsid w:val="00D7575F"/>
    <w:rsid w:val="00D7626C"/>
    <w:rsid w:val="00D778C0"/>
    <w:rsid w:val="00D77B6D"/>
    <w:rsid w:val="00D77C86"/>
    <w:rsid w:val="00D8389C"/>
    <w:rsid w:val="00D85CD8"/>
    <w:rsid w:val="00D86E90"/>
    <w:rsid w:val="00D87C1C"/>
    <w:rsid w:val="00D87EDF"/>
    <w:rsid w:val="00D93B02"/>
    <w:rsid w:val="00D93D73"/>
    <w:rsid w:val="00D976D2"/>
    <w:rsid w:val="00DA0692"/>
    <w:rsid w:val="00DA6DBF"/>
    <w:rsid w:val="00DA7D8F"/>
    <w:rsid w:val="00DB05C3"/>
    <w:rsid w:val="00DB40BF"/>
    <w:rsid w:val="00DB5D81"/>
    <w:rsid w:val="00DC11BE"/>
    <w:rsid w:val="00DC7DD0"/>
    <w:rsid w:val="00DD0AB0"/>
    <w:rsid w:val="00DD0BD7"/>
    <w:rsid w:val="00DD3A5C"/>
    <w:rsid w:val="00DD4723"/>
    <w:rsid w:val="00DD5135"/>
    <w:rsid w:val="00DD584F"/>
    <w:rsid w:val="00DD5DCE"/>
    <w:rsid w:val="00DD5E5A"/>
    <w:rsid w:val="00DD6BBE"/>
    <w:rsid w:val="00DD6D8B"/>
    <w:rsid w:val="00DD70D8"/>
    <w:rsid w:val="00DD79A4"/>
    <w:rsid w:val="00DD7DB3"/>
    <w:rsid w:val="00DD7E2F"/>
    <w:rsid w:val="00DE36EF"/>
    <w:rsid w:val="00DE4116"/>
    <w:rsid w:val="00DE43B0"/>
    <w:rsid w:val="00DE4951"/>
    <w:rsid w:val="00DE5EB9"/>
    <w:rsid w:val="00DF0A0C"/>
    <w:rsid w:val="00DF1A70"/>
    <w:rsid w:val="00DF3A72"/>
    <w:rsid w:val="00DF424E"/>
    <w:rsid w:val="00E03EB7"/>
    <w:rsid w:val="00E050B6"/>
    <w:rsid w:val="00E061C1"/>
    <w:rsid w:val="00E06478"/>
    <w:rsid w:val="00E07DA4"/>
    <w:rsid w:val="00E10F22"/>
    <w:rsid w:val="00E1379E"/>
    <w:rsid w:val="00E20EC7"/>
    <w:rsid w:val="00E26056"/>
    <w:rsid w:val="00E27D75"/>
    <w:rsid w:val="00E329C1"/>
    <w:rsid w:val="00E35B51"/>
    <w:rsid w:val="00E36BF9"/>
    <w:rsid w:val="00E37640"/>
    <w:rsid w:val="00E426DA"/>
    <w:rsid w:val="00E4422E"/>
    <w:rsid w:val="00E4454B"/>
    <w:rsid w:val="00E46434"/>
    <w:rsid w:val="00E5250E"/>
    <w:rsid w:val="00E57803"/>
    <w:rsid w:val="00E60799"/>
    <w:rsid w:val="00E65D27"/>
    <w:rsid w:val="00E65FF5"/>
    <w:rsid w:val="00E67276"/>
    <w:rsid w:val="00E7149E"/>
    <w:rsid w:val="00E71F23"/>
    <w:rsid w:val="00E741B3"/>
    <w:rsid w:val="00E76D97"/>
    <w:rsid w:val="00E77C96"/>
    <w:rsid w:val="00E77DAD"/>
    <w:rsid w:val="00E79CD2"/>
    <w:rsid w:val="00E806F6"/>
    <w:rsid w:val="00E80B7C"/>
    <w:rsid w:val="00E83E95"/>
    <w:rsid w:val="00E870FC"/>
    <w:rsid w:val="00E90405"/>
    <w:rsid w:val="00E915D5"/>
    <w:rsid w:val="00E91DF4"/>
    <w:rsid w:val="00E92104"/>
    <w:rsid w:val="00E93E69"/>
    <w:rsid w:val="00E94E2C"/>
    <w:rsid w:val="00E960CD"/>
    <w:rsid w:val="00E97B7D"/>
    <w:rsid w:val="00EA0B28"/>
    <w:rsid w:val="00EA0B8E"/>
    <w:rsid w:val="00EA5633"/>
    <w:rsid w:val="00EA7A4D"/>
    <w:rsid w:val="00EB0B56"/>
    <w:rsid w:val="00EB38D0"/>
    <w:rsid w:val="00EB522E"/>
    <w:rsid w:val="00EB534A"/>
    <w:rsid w:val="00EB5789"/>
    <w:rsid w:val="00EC1BD6"/>
    <w:rsid w:val="00EC45DC"/>
    <w:rsid w:val="00EC4AAA"/>
    <w:rsid w:val="00EC4BDB"/>
    <w:rsid w:val="00EC5D8D"/>
    <w:rsid w:val="00ED25CC"/>
    <w:rsid w:val="00ED355B"/>
    <w:rsid w:val="00ED3BB1"/>
    <w:rsid w:val="00ED5DAE"/>
    <w:rsid w:val="00EE010D"/>
    <w:rsid w:val="00EE023C"/>
    <w:rsid w:val="00EE1549"/>
    <w:rsid w:val="00EE3611"/>
    <w:rsid w:val="00EE4B21"/>
    <w:rsid w:val="00EE77B9"/>
    <w:rsid w:val="00EF21E4"/>
    <w:rsid w:val="00EF425A"/>
    <w:rsid w:val="00EF4CDB"/>
    <w:rsid w:val="00EF679A"/>
    <w:rsid w:val="00F0054C"/>
    <w:rsid w:val="00F03E13"/>
    <w:rsid w:val="00F06280"/>
    <w:rsid w:val="00F115FF"/>
    <w:rsid w:val="00F11C69"/>
    <w:rsid w:val="00F14E84"/>
    <w:rsid w:val="00F14F2E"/>
    <w:rsid w:val="00F1559C"/>
    <w:rsid w:val="00F20350"/>
    <w:rsid w:val="00F21223"/>
    <w:rsid w:val="00F2129A"/>
    <w:rsid w:val="00F25FE3"/>
    <w:rsid w:val="00F27EC4"/>
    <w:rsid w:val="00F3068F"/>
    <w:rsid w:val="00F31C7A"/>
    <w:rsid w:val="00F3327B"/>
    <w:rsid w:val="00F33808"/>
    <w:rsid w:val="00F33AE6"/>
    <w:rsid w:val="00F34335"/>
    <w:rsid w:val="00F45D42"/>
    <w:rsid w:val="00F52BA2"/>
    <w:rsid w:val="00F552BE"/>
    <w:rsid w:val="00F62072"/>
    <w:rsid w:val="00F621AC"/>
    <w:rsid w:val="00F651A2"/>
    <w:rsid w:val="00F66D89"/>
    <w:rsid w:val="00F71E8F"/>
    <w:rsid w:val="00F80E30"/>
    <w:rsid w:val="00F85677"/>
    <w:rsid w:val="00F86920"/>
    <w:rsid w:val="00F86C21"/>
    <w:rsid w:val="00F90F6B"/>
    <w:rsid w:val="00F91456"/>
    <w:rsid w:val="00F9454E"/>
    <w:rsid w:val="00FA001E"/>
    <w:rsid w:val="00FA2DF7"/>
    <w:rsid w:val="00FA30C9"/>
    <w:rsid w:val="00FA39A8"/>
    <w:rsid w:val="00FA3A67"/>
    <w:rsid w:val="00FA5C61"/>
    <w:rsid w:val="00FB1C3E"/>
    <w:rsid w:val="00FB2202"/>
    <w:rsid w:val="00FB223C"/>
    <w:rsid w:val="00FC00AD"/>
    <w:rsid w:val="00FC025B"/>
    <w:rsid w:val="00FC119A"/>
    <w:rsid w:val="00FC188A"/>
    <w:rsid w:val="00FC1B4F"/>
    <w:rsid w:val="00FC2C98"/>
    <w:rsid w:val="00FC3C9C"/>
    <w:rsid w:val="00FC4158"/>
    <w:rsid w:val="00FC4A3A"/>
    <w:rsid w:val="00FC5BDF"/>
    <w:rsid w:val="00FD46A6"/>
    <w:rsid w:val="00FE21C0"/>
    <w:rsid w:val="00FE2E85"/>
    <w:rsid w:val="00FE69CF"/>
    <w:rsid w:val="00FF03EC"/>
    <w:rsid w:val="00FF0F34"/>
    <w:rsid w:val="00FF3334"/>
    <w:rsid w:val="00FF482A"/>
    <w:rsid w:val="00FF4EAF"/>
    <w:rsid w:val="00FF5BC4"/>
    <w:rsid w:val="00FF7143"/>
    <w:rsid w:val="0179F1F4"/>
    <w:rsid w:val="022F2A33"/>
    <w:rsid w:val="025448F6"/>
    <w:rsid w:val="0276899A"/>
    <w:rsid w:val="02AC904B"/>
    <w:rsid w:val="03CC3D94"/>
    <w:rsid w:val="03DC017A"/>
    <w:rsid w:val="03E2D0E0"/>
    <w:rsid w:val="03FEBBEE"/>
    <w:rsid w:val="044860AC"/>
    <w:rsid w:val="04904BF8"/>
    <w:rsid w:val="04A1E634"/>
    <w:rsid w:val="05538499"/>
    <w:rsid w:val="0578DFEF"/>
    <w:rsid w:val="057EA141"/>
    <w:rsid w:val="0582E7AF"/>
    <w:rsid w:val="05AE2A5C"/>
    <w:rsid w:val="05E23A4B"/>
    <w:rsid w:val="05E9198B"/>
    <w:rsid w:val="0629139A"/>
    <w:rsid w:val="062C1C59"/>
    <w:rsid w:val="0672BE6D"/>
    <w:rsid w:val="070D012E"/>
    <w:rsid w:val="07122070"/>
    <w:rsid w:val="071EB810"/>
    <w:rsid w:val="074CE766"/>
    <w:rsid w:val="075E0C2B"/>
    <w:rsid w:val="07694E7F"/>
    <w:rsid w:val="07836605"/>
    <w:rsid w:val="0784E9EC"/>
    <w:rsid w:val="07B59B7C"/>
    <w:rsid w:val="07D120BE"/>
    <w:rsid w:val="07DFEDDB"/>
    <w:rsid w:val="07F7A149"/>
    <w:rsid w:val="087301CC"/>
    <w:rsid w:val="08E8B7C7"/>
    <w:rsid w:val="08F9DC8C"/>
    <w:rsid w:val="090CA062"/>
    <w:rsid w:val="0937CCE4"/>
    <w:rsid w:val="09BF863B"/>
    <w:rsid w:val="0A361293"/>
    <w:rsid w:val="0A3F9E2F"/>
    <w:rsid w:val="0A79DA92"/>
    <w:rsid w:val="0AD6CAEE"/>
    <w:rsid w:val="0AE3A393"/>
    <w:rsid w:val="0B0DFC6D"/>
    <w:rsid w:val="0B2D12DF"/>
    <w:rsid w:val="0B6C63FD"/>
    <w:rsid w:val="0B7A38C1"/>
    <w:rsid w:val="0B8A4F40"/>
    <w:rsid w:val="0BA5FCBB"/>
    <w:rsid w:val="0BA8D6E9"/>
    <w:rsid w:val="0BAAA28E"/>
    <w:rsid w:val="0BB650A3"/>
    <w:rsid w:val="0BC1F4E0"/>
    <w:rsid w:val="0BC2C61D"/>
    <w:rsid w:val="0BDCD487"/>
    <w:rsid w:val="0BFA4674"/>
    <w:rsid w:val="0C350F5B"/>
    <w:rsid w:val="0C678B9A"/>
    <w:rsid w:val="0C7F73F4"/>
    <w:rsid w:val="0CA6F95E"/>
    <w:rsid w:val="0CB1BA54"/>
    <w:rsid w:val="0CE9ED77"/>
    <w:rsid w:val="0DAF3F32"/>
    <w:rsid w:val="0DB42552"/>
    <w:rsid w:val="0DDFC354"/>
    <w:rsid w:val="0E146B77"/>
    <w:rsid w:val="0E659FCD"/>
    <w:rsid w:val="0E93F34C"/>
    <w:rsid w:val="0EFA66DF"/>
    <w:rsid w:val="0F147549"/>
    <w:rsid w:val="0F2F4CCF"/>
    <w:rsid w:val="0FCDC4EB"/>
    <w:rsid w:val="0FDEA9D0"/>
    <w:rsid w:val="0FE95B16"/>
    <w:rsid w:val="0FEFDF65"/>
    <w:rsid w:val="10008402"/>
    <w:rsid w:val="10245B58"/>
    <w:rsid w:val="1093BAD1"/>
    <w:rsid w:val="10F32E17"/>
    <w:rsid w:val="1117B247"/>
    <w:rsid w:val="117D3DF1"/>
    <w:rsid w:val="118D39EA"/>
    <w:rsid w:val="11944081"/>
    <w:rsid w:val="119C5463"/>
    <w:rsid w:val="119D408F"/>
    <w:rsid w:val="11B49070"/>
    <w:rsid w:val="12355D83"/>
    <w:rsid w:val="126987F8"/>
    <w:rsid w:val="12A6E1A8"/>
    <w:rsid w:val="1379C1B4"/>
    <w:rsid w:val="13944ABE"/>
    <w:rsid w:val="13D25BD9"/>
    <w:rsid w:val="14166375"/>
    <w:rsid w:val="14B4DEB3"/>
    <w:rsid w:val="14BCCC39"/>
    <w:rsid w:val="14C76305"/>
    <w:rsid w:val="14ECB79D"/>
    <w:rsid w:val="157195E9"/>
    <w:rsid w:val="15990B79"/>
    <w:rsid w:val="15C73ACF"/>
    <w:rsid w:val="168AFFEE"/>
    <w:rsid w:val="177475F4"/>
    <w:rsid w:val="178A27AC"/>
    <w:rsid w:val="17DB7BB6"/>
    <w:rsid w:val="17E0135A"/>
    <w:rsid w:val="184EF93F"/>
    <w:rsid w:val="18AEFEBB"/>
    <w:rsid w:val="1925F80D"/>
    <w:rsid w:val="1939208A"/>
    <w:rsid w:val="19EAB0FE"/>
    <w:rsid w:val="1A2046C5"/>
    <w:rsid w:val="1A63219D"/>
    <w:rsid w:val="1AA8B503"/>
    <w:rsid w:val="1B17B41C"/>
    <w:rsid w:val="1B5AB961"/>
    <w:rsid w:val="1B82AD89"/>
    <w:rsid w:val="1B84090D"/>
    <w:rsid w:val="1BD6AAE1"/>
    <w:rsid w:val="1BF04BDC"/>
    <w:rsid w:val="1C367C53"/>
    <w:rsid w:val="1CA18D4E"/>
    <w:rsid w:val="1CD64FF3"/>
    <w:rsid w:val="1CE205BC"/>
    <w:rsid w:val="1DC18393"/>
    <w:rsid w:val="1DD55FEB"/>
    <w:rsid w:val="1DF51772"/>
    <w:rsid w:val="1E63AE7F"/>
    <w:rsid w:val="1E8CBEEA"/>
    <w:rsid w:val="1E9BE1A2"/>
    <w:rsid w:val="1EF73076"/>
    <w:rsid w:val="1FA8620E"/>
    <w:rsid w:val="1FFA4216"/>
    <w:rsid w:val="201E94B5"/>
    <w:rsid w:val="2048DD00"/>
    <w:rsid w:val="204CD90F"/>
    <w:rsid w:val="207ABB4C"/>
    <w:rsid w:val="20DF6538"/>
    <w:rsid w:val="2131B01F"/>
    <w:rsid w:val="2186F5A0"/>
    <w:rsid w:val="219DA18E"/>
    <w:rsid w:val="21A9C116"/>
    <w:rsid w:val="21DAECC0"/>
    <w:rsid w:val="21DE8FA2"/>
    <w:rsid w:val="21E402A2"/>
    <w:rsid w:val="2203BD3F"/>
    <w:rsid w:val="222C869F"/>
    <w:rsid w:val="227DBAE1"/>
    <w:rsid w:val="2284FEE1"/>
    <w:rsid w:val="22D5DE6A"/>
    <w:rsid w:val="22E002D0"/>
    <w:rsid w:val="23407235"/>
    <w:rsid w:val="239F8DA0"/>
    <w:rsid w:val="23A44108"/>
    <w:rsid w:val="243166E4"/>
    <w:rsid w:val="24417826"/>
    <w:rsid w:val="2449ED5B"/>
    <w:rsid w:val="24E3F1B8"/>
    <w:rsid w:val="250EB9AC"/>
    <w:rsid w:val="2547A0CF"/>
    <w:rsid w:val="25BF3A0A"/>
    <w:rsid w:val="260D7F2C"/>
    <w:rsid w:val="26A6F387"/>
    <w:rsid w:val="26B200C5"/>
    <w:rsid w:val="26E862BE"/>
    <w:rsid w:val="26FA2BAE"/>
    <w:rsid w:val="273EA9B4"/>
    <w:rsid w:val="2751696D"/>
    <w:rsid w:val="276083E6"/>
    <w:rsid w:val="276D7432"/>
    <w:rsid w:val="28070950"/>
    <w:rsid w:val="282271EC"/>
    <w:rsid w:val="28940E69"/>
    <w:rsid w:val="28AC0C1D"/>
    <w:rsid w:val="291516BF"/>
    <w:rsid w:val="29497A29"/>
    <w:rsid w:val="294EA366"/>
    <w:rsid w:val="297D2667"/>
    <w:rsid w:val="29EF99F1"/>
    <w:rsid w:val="2A15BB57"/>
    <w:rsid w:val="2A26FA67"/>
    <w:rsid w:val="2A6FE1D2"/>
    <w:rsid w:val="2AADF723"/>
    <w:rsid w:val="2AB92EDF"/>
    <w:rsid w:val="2AEEAA02"/>
    <w:rsid w:val="2B14802A"/>
    <w:rsid w:val="2B4CA330"/>
    <w:rsid w:val="2B4D4A82"/>
    <w:rsid w:val="2BAF52ED"/>
    <w:rsid w:val="2BEBA3D8"/>
    <w:rsid w:val="2C33F509"/>
    <w:rsid w:val="2C3F470D"/>
    <w:rsid w:val="2C4B77C1"/>
    <w:rsid w:val="2C6DBCB9"/>
    <w:rsid w:val="2C7934DB"/>
    <w:rsid w:val="2CE3EFFD"/>
    <w:rsid w:val="2CE94872"/>
    <w:rsid w:val="2DA78294"/>
    <w:rsid w:val="2DAD2783"/>
    <w:rsid w:val="2DFB1E42"/>
    <w:rsid w:val="2E03C2EF"/>
    <w:rsid w:val="2ED475D8"/>
    <w:rsid w:val="2F4EDD39"/>
    <w:rsid w:val="2F546CDF"/>
    <w:rsid w:val="2FA7DA03"/>
    <w:rsid w:val="2FE1EAAF"/>
    <w:rsid w:val="304BE827"/>
    <w:rsid w:val="306CE486"/>
    <w:rsid w:val="30761CA7"/>
    <w:rsid w:val="309C7FAF"/>
    <w:rsid w:val="30DA58B7"/>
    <w:rsid w:val="313B63B1"/>
    <w:rsid w:val="3143AA64"/>
    <w:rsid w:val="314CA5FE"/>
    <w:rsid w:val="31602348"/>
    <w:rsid w:val="31A067EF"/>
    <w:rsid w:val="31E270FC"/>
    <w:rsid w:val="3281FA4E"/>
    <w:rsid w:val="33652493"/>
    <w:rsid w:val="337D97D7"/>
    <w:rsid w:val="33998F6E"/>
    <w:rsid w:val="33DC6F45"/>
    <w:rsid w:val="3480BC24"/>
    <w:rsid w:val="3482CEED"/>
    <w:rsid w:val="351A11BE"/>
    <w:rsid w:val="35218377"/>
    <w:rsid w:val="35309ED2"/>
    <w:rsid w:val="35F7E035"/>
    <w:rsid w:val="35F90771"/>
    <w:rsid w:val="36110892"/>
    <w:rsid w:val="36362206"/>
    <w:rsid w:val="36580799"/>
    <w:rsid w:val="369DD369"/>
    <w:rsid w:val="37392DF4"/>
    <w:rsid w:val="37556B71"/>
    <w:rsid w:val="38006E37"/>
    <w:rsid w:val="38144874"/>
    <w:rsid w:val="38F13BD2"/>
    <w:rsid w:val="396F1B11"/>
    <w:rsid w:val="398ED11C"/>
    <w:rsid w:val="39EEE489"/>
    <w:rsid w:val="3A70CEB6"/>
    <w:rsid w:val="3A971F86"/>
    <w:rsid w:val="3B414638"/>
    <w:rsid w:val="3B4BE936"/>
    <w:rsid w:val="3B83698D"/>
    <w:rsid w:val="3C915777"/>
    <w:rsid w:val="3D161E73"/>
    <w:rsid w:val="3D1F39EE"/>
    <w:rsid w:val="3D389503"/>
    <w:rsid w:val="3DD6E4E6"/>
    <w:rsid w:val="3E06F36B"/>
    <w:rsid w:val="3E7A4E18"/>
    <w:rsid w:val="3EB2ED0E"/>
    <w:rsid w:val="3ED46564"/>
    <w:rsid w:val="3ED918CC"/>
    <w:rsid w:val="3FE3A1DC"/>
    <w:rsid w:val="3FE5CD15"/>
    <w:rsid w:val="401CDDEA"/>
    <w:rsid w:val="4036EA20"/>
    <w:rsid w:val="4106610A"/>
    <w:rsid w:val="419F85EE"/>
    <w:rsid w:val="41A3072B"/>
    <w:rsid w:val="41FA23FD"/>
    <w:rsid w:val="420895D2"/>
    <w:rsid w:val="42192EC3"/>
    <w:rsid w:val="4237974F"/>
    <w:rsid w:val="4249DDF5"/>
    <w:rsid w:val="424C8B8A"/>
    <w:rsid w:val="426848DF"/>
    <w:rsid w:val="42A81F80"/>
    <w:rsid w:val="43099370"/>
    <w:rsid w:val="43547EAC"/>
    <w:rsid w:val="4362E39C"/>
    <w:rsid w:val="436D35D4"/>
    <w:rsid w:val="43AC89EF"/>
    <w:rsid w:val="43DBAA03"/>
    <w:rsid w:val="441F9E82"/>
    <w:rsid w:val="442CC6F5"/>
    <w:rsid w:val="44793F4D"/>
    <w:rsid w:val="44991F0D"/>
    <w:rsid w:val="44CE3273"/>
    <w:rsid w:val="44D726B0"/>
    <w:rsid w:val="45189C62"/>
    <w:rsid w:val="45758CBE"/>
    <w:rsid w:val="45E4EB28"/>
    <w:rsid w:val="45E5B48F"/>
    <w:rsid w:val="461A5334"/>
    <w:rsid w:val="467DC3E0"/>
    <w:rsid w:val="46931FB4"/>
    <w:rsid w:val="46A1AE48"/>
    <w:rsid w:val="46A3D85C"/>
    <w:rsid w:val="46A4D696"/>
    <w:rsid w:val="46A74450"/>
    <w:rsid w:val="46C596CA"/>
    <w:rsid w:val="47322157"/>
    <w:rsid w:val="47573F44"/>
    <w:rsid w:val="476467B7"/>
    <w:rsid w:val="4780BB89"/>
    <w:rsid w:val="4861EC95"/>
    <w:rsid w:val="4887FEAA"/>
    <w:rsid w:val="48887047"/>
    <w:rsid w:val="48F30FA5"/>
    <w:rsid w:val="490ACEE4"/>
    <w:rsid w:val="49199030"/>
    <w:rsid w:val="492D4C08"/>
    <w:rsid w:val="4958FDF4"/>
    <w:rsid w:val="49D94F0A"/>
    <w:rsid w:val="49FDBCF6"/>
    <w:rsid w:val="4A1AB929"/>
    <w:rsid w:val="4A2440A8"/>
    <w:rsid w:val="4AF87137"/>
    <w:rsid w:val="4AF98F52"/>
    <w:rsid w:val="4B655B85"/>
    <w:rsid w:val="4B87DDE6"/>
    <w:rsid w:val="4BBF9F6C"/>
    <w:rsid w:val="4C3B044F"/>
    <w:rsid w:val="4C426FA6"/>
    <w:rsid w:val="4C4BC46D"/>
    <w:rsid w:val="4C85EA8A"/>
    <w:rsid w:val="4C990613"/>
    <w:rsid w:val="4D10EFCC"/>
    <w:rsid w:val="4D5B6FCD"/>
    <w:rsid w:val="4DD3D8F6"/>
    <w:rsid w:val="4DD6D4B0"/>
    <w:rsid w:val="4DD877F7"/>
    <w:rsid w:val="4DFCC539"/>
    <w:rsid w:val="4E553959"/>
    <w:rsid w:val="4F7E8EA6"/>
    <w:rsid w:val="5077AD8C"/>
    <w:rsid w:val="50B9B699"/>
    <w:rsid w:val="510E7548"/>
    <w:rsid w:val="51879CD0"/>
    <w:rsid w:val="51E7893D"/>
    <w:rsid w:val="52A74A19"/>
    <w:rsid w:val="52BB05F1"/>
    <w:rsid w:val="52C9954E"/>
    <w:rsid w:val="53231580"/>
    <w:rsid w:val="532A9822"/>
    <w:rsid w:val="5444B165"/>
    <w:rsid w:val="5452DE60"/>
    <w:rsid w:val="54961A7A"/>
    <w:rsid w:val="54B3AE25"/>
    <w:rsid w:val="54C66883"/>
    <w:rsid w:val="553474F5"/>
    <w:rsid w:val="5566F34F"/>
    <w:rsid w:val="55B753BF"/>
    <w:rsid w:val="55E10D6D"/>
    <w:rsid w:val="55E80DB3"/>
    <w:rsid w:val="5615F77A"/>
    <w:rsid w:val="567373BB"/>
    <w:rsid w:val="573A25E5"/>
    <w:rsid w:val="577F5A3D"/>
    <w:rsid w:val="57B1C7DB"/>
    <w:rsid w:val="57C78BA1"/>
    <w:rsid w:val="582C7862"/>
    <w:rsid w:val="583D262F"/>
    <w:rsid w:val="5841D144"/>
    <w:rsid w:val="586C15B7"/>
    <w:rsid w:val="586D9CF5"/>
    <w:rsid w:val="58A94EB6"/>
    <w:rsid w:val="596B3129"/>
    <w:rsid w:val="596C85C7"/>
    <w:rsid w:val="5999D9A6"/>
    <w:rsid w:val="599FD986"/>
    <w:rsid w:val="59F8C782"/>
    <w:rsid w:val="5ACE8AC6"/>
    <w:rsid w:val="5B5A8079"/>
    <w:rsid w:val="5BA05F90"/>
    <w:rsid w:val="5BF856C3"/>
    <w:rsid w:val="5C6A5B27"/>
    <w:rsid w:val="5C975AC4"/>
    <w:rsid w:val="5CC9F7C6"/>
    <w:rsid w:val="5CD17A68"/>
    <w:rsid w:val="5DC53D5B"/>
    <w:rsid w:val="5DE9CD05"/>
    <w:rsid w:val="5DF1EA46"/>
    <w:rsid w:val="5E372734"/>
    <w:rsid w:val="5ED80052"/>
    <w:rsid w:val="5EDDBFB3"/>
    <w:rsid w:val="5F1AE1A5"/>
    <w:rsid w:val="5F30BFB3"/>
    <w:rsid w:val="5F4322E6"/>
    <w:rsid w:val="5F575491"/>
    <w:rsid w:val="5F6D9961"/>
    <w:rsid w:val="5F6EC756"/>
    <w:rsid w:val="5FC21F31"/>
    <w:rsid w:val="5FC323FC"/>
    <w:rsid w:val="5FCED631"/>
    <w:rsid w:val="5FE7FE8E"/>
    <w:rsid w:val="5FF6079F"/>
    <w:rsid w:val="60606F14"/>
    <w:rsid w:val="60ED9B84"/>
    <w:rsid w:val="60F04AC4"/>
    <w:rsid w:val="616A0AFD"/>
    <w:rsid w:val="616AA692"/>
    <w:rsid w:val="618E8F2D"/>
    <w:rsid w:val="61BB9962"/>
    <w:rsid w:val="620416D0"/>
    <w:rsid w:val="620B1D67"/>
    <w:rsid w:val="62185C2F"/>
    <w:rsid w:val="62C690BB"/>
    <w:rsid w:val="62D83C46"/>
    <w:rsid w:val="630F77FC"/>
    <w:rsid w:val="63387A94"/>
    <w:rsid w:val="634C6C78"/>
    <w:rsid w:val="6359E449"/>
    <w:rsid w:val="638D2778"/>
    <w:rsid w:val="6397D8BE"/>
    <w:rsid w:val="64410A84"/>
    <w:rsid w:val="6451F08E"/>
    <w:rsid w:val="6470EFB0"/>
    <w:rsid w:val="64955D9C"/>
    <w:rsid w:val="64959054"/>
    <w:rsid w:val="64A24754"/>
    <w:rsid w:val="64D44AF5"/>
    <w:rsid w:val="64F5B4AA"/>
    <w:rsid w:val="65455890"/>
    <w:rsid w:val="65C9244F"/>
    <w:rsid w:val="65D8F2CD"/>
    <w:rsid w:val="65E9779D"/>
    <w:rsid w:val="664F8279"/>
    <w:rsid w:val="668760A5"/>
    <w:rsid w:val="6694782F"/>
    <w:rsid w:val="66AF87F5"/>
    <w:rsid w:val="66F9A392"/>
    <w:rsid w:val="6702C97B"/>
    <w:rsid w:val="6720D500"/>
    <w:rsid w:val="672D0059"/>
    <w:rsid w:val="677ED169"/>
    <w:rsid w:val="67CB4AE6"/>
    <w:rsid w:val="68142D0F"/>
    <w:rsid w:val="685FE294"/>
    <w:rsid w:val="68CDD05E"/>
    <w:rsid w:val="68E79CB4"/>
    <w:rsid w:val="69147BA7"/>
    <w:rsid w:val="6927BE6C"/>
    <w:rsid w:val="692FB5D2"/>
    <w:rsid w:val="696BA98C"/>
    <w:rsid w:val="6975B877"/>
    <w:rsid w:val="69F60058"/>
    <w:rsid w:val="6A1D6F2F"/>
    <w:rsid w:val="6AAE62A9"/>
    <w:rsid w:val="6AEB4708"/>
    <w:rsid w:val="6AF3D461"/>
    <w:rsid w:val="6B0FDB12"/>
    <w:rsid w:val="6B53BB57"/>
    <w:rsid w:val="6C13AE09"/>
    <w:rsid w:val="6C1F3D76"/>
    <w:rsid w:val="6C293466"/>
    <w:rsid w:val="6CC6F333"/>
    <w:rsid w:val="6D68E516"/>
    <w:rsid w:val="6DF20EFC"/>
    <w:rsid w:val="6E3C1027"/>
    <w:rsid w:val="6E6AB11A"/>
    <w:rsid w:val="6E9D04CA"/>
    <w:rsid w:val="6EDA8B65"/>
    <w:rsid w:val="6F5A42CF"/>
    <w:rsid w:val="6F9D2613"/>
    <w:rsid w:val="6FAE5CCD"/>
    <w:rsid w:val="6FBEB82B"/>
    <w:rsid w:val="6FD7E088"/>
    <w:rsid w:val="6FDFFDC9"/>
    <w:rsid w:val="70151A8E"/>
    <w:rsid w:val="70272C7A"/>
    <w:rsid w:val="70CB310D"/>
    <w:rsid w:val="7128A907"/>
    <w:rsid w:val="712AE2BD"/>
    <w:rsid w:val="7156421E"/>
    <w:rsid w:val="71EEF806"/>
    <w:rsid w:val="725ADF88"/>
    <w:rsid w:val="7285A997"/>
    <w:rsid w:val="729B71A4"/>
    <w:rsid w:val="72A23590"/>
    <w:rsid w:val="72B8554E"/>
    <w:rsid w:val="72F55AB3"/>
    <w:rsid w:val="72F658ED"/>
    <w:rsid w:val="73320D23"/>
    <w:rsid w:val="734CBB50"/>
    <w:rsid w:val="735ECD3C"/>
    <w:rsid w:val="742179F8"/>
    <w:rsid w:val="744BF123"/>
    <w:rsid w:val="747B6EAB"/>
    <w:rsid w:val="74A1F6AC"/>
    <w:rsid w:val="74FA9D9D"/>
    <w:rsid w:val="7571671B"/>
    <w:rsid w:val="757AD66D"/>
    <w:rsid w:val="75C2DE1C"/>
    <w:rsid w:val="75C50955"/>
    <w:rsid w:val="761C42CD"/>
    <w:rsid w:val="761E137F"/>
    <w:rsid w:val="766D7B40"/>
    <w:rsid w:val="76845C12"/>
    <w:rsid w:val="76968870"/>
    <w:rsid w:val="76F8EFE9"/>
    <w:rsid w:val="7728DDAB"/>
    <w:rsid w:val="7760D9B6"/>
    <w:rsid w:val="77B30F6D"/>
    <w:rsid w:val="77CF4CEA"/>
    <w:rsid w:val="78504AA8"/>
    <w:rsid w:val="788E29ED"/>
    <w:rsid w:val="788FDF80"/>
    <w:rsid w:val="79A3DC42"/>
    <w:rsid w:val="79AD63C1"/>
    <w:rsid w:val="79C0570F"/>
    <w:rsid w:val="79CE2932"/>
    <w:rsid w:val="7A2BAFE1"/>
    <w:rsid w:val="7AEFB3F0"/>
    <w:rsid w:val="7B2F9A28"/>
    <w:rsid w:val="7B544160"/>
    <w:rsid w:val="7B56B6A4"/>
    <w:rsid w:val="7B87EB6A"/>
    <w:rsid w:val="7B9D2250"/>
    <w:rsid w:val="7BC78042"/>
    <w:rsid w:val="7BFCD66C"/>
    <w:rsid w:val="7C4479B7"/>
    <w:rsid w:val="7C6162A3"/>
    <w:rsid w:val="7C8AA17F"/>
    <w:rsid w:val="7CA55874"/>
    <w:rsid w:val="7D515759"/>
    <w:rsid w:val="7D54DECE"/>
    <w:rsid w:val="7D5E3161"/>
    <w:rsid w:val="7DD5780F"/>
    <w:rsid w:val="7E390B94"/>
    <w:rsid w:val="7E571396"/>
    <w:rsid w:val="7EA17FE3"/>
    <w:rsid w:val="7EC8592B"/>
    <w:rsid w:val="7ED8AB2A"/>
    <w:rsid w:val="7EFF2104"/>
    <w:rsid w:val="7F22C6C7"/>
    <w:rsid w:val="7F519549"/>
    <w:rsid w:val="7F5AFDDD"/>
    <w:rsid w:val="7FF9F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B58887A-8598-4E06-B1AF-4FA553D02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49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Normal"/>
    <w:link w:val="MessageHeaderChar"/>
    <w:rsid w:val="00E7149E"/>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MessageHeaderChar">
    <w:name w:val="Message Header Char"/>
    <w:basedOn w:val="DefaultParagraphFont"/>
    <w:link w:val="MessageHeader"/>
    <w:rsid w:val="00E7149E"/>
    <w:rPr>
      <w:rFonts w:ascii="Cambria" w:eastAsia="Times New Roman" w:hAnsi="Cambria" w:cs="Times New Roman"/>
      <w:sz w:val="24"/>
      <w:szCs w:val="24"/>
      <w:shd w:val="pct20" w:color="auto" w:fill="auto"/>
      <w:lang w:eastAsia="en-GB"/>
    </w:rPr>
  </w:style>
  <w:style w:type="paragraph" w:styleId="Title">
    <w:name w:val="Title"/>
    <w:basedOn w:val="Normal"/>
    <w:next w:val="Normal"/>
    <w:link w:val="TitleChar"/>
    <w:qFormat/>
    <w:rsid w:val="00E7149E"/>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7149E"/>
    <w:rPr>
      <w:rFonts w:ascii="Cambria" w:eastAsia="Times New Roman" w:hAnsi="Cambria" w:cs="Times New Roman"/>
      <w:b/>
      <w:bCs/>
      <w:kern w:val="28"/>
      <w:sz w:val="32"/>
      <w:szCs w:val="32"/>
      <w:lang w:eastAsia="en-GB"/>
    </w:rPr>
  </w:style>
  <w:style w:type="paragraph" w:styleId="Subtitle">
    <w:name w:val="Subtitle"/>
    <w:basedOn w:val="Normal"/>
    <w:next w:val="Normal"/>
    <w:link w:val="SubtitleChar"/>
    <w:qFormat/>
    <w:rsid w:val="00E7149E"/>
    <w:pPr>
      <w:spacing w:after="60"/>
      <w:jc w:val="center"/>
      <w:outlineLvl w:val="1"/>
    </w:pPr>
    <w:rPr>
      <w:rFonts w:ascii="Cambria" w:hAnsi="Cambria"/>
    </w:rPr>
  </w:style>
  <w:style w:type="character" w:customStyle="1" w:styleId="SubtitleChar">
    <w:name w:val="Subtitle Char"/>
    <w:basedOn w:val="DefaultParagraphFont"/>
    <w:link w:val="Subtitle"/>
    <w:rsid w:val="00E7149E"/>
    <w:rPr>
      <w:rFonts w:ascii="Cambria" w:eastAsia="Times New Roman" w:hAnsi="Cambria" w:cs="Times New Roman"/>
      <w:sz w:val="24"/>
      <w:szCs w:val="24"/>
      <w:lang w:eastAsia="en-GB"/>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
    <w:basedOn w:val="Normal"/>
    <w:link w:val="ListParagraphChar"/>
    <w:uiPriority w:val="34"/>
    <w:qFormat/>
    <w:rsid w:val="00E7149E"/>
    <w:pPr>
      <w:ind w:left="720"/>
      <w:contextualSpacing/>
    </w:pPr>
  </w:style>
  <w:style w:type="paragraph" w:styleId="BalloonText">
    <w:name w:val="Balloon Text"/>
    <w:basedOn w:val="Normal"/>
    <w:link w:val="BalloonTextChar"/>
    <w:uiPriority w:val="99"/>
    <w:semiHidden/>
    <w:unhideWhenUsed/>
    <w:rsid w:val="00984EC9"/>
    <w:rPr>
      <w:rFonts w:ascii="Tahoma" w:hAnsi="Tahoma" w:cs="Tahoma"/>
      <w:sz w:val="16"/>
      <w:szCs w:val="16"/>
    </w:rPr>
  </w:style>
  <w:style w:type="character" w:customStyle="1" w:styleId="BalloonTextChar">
    <w:name w:val="Balloon Text Char"/>
    <w:basedOn w:val="DefaultParagraphFont"/>
    <w:link w:val="BalloonText"/>
    <w:uiPriority w:val="99"/>
    <w:semiHidden/>
    <w:rsid w:val="00984EC9"/>
    <w:rPr>
      <w:rFonts w:ascii="Tahoma" w:eastAsia="Times New Roman" w:hAnsi="Tahoma" w:cs="Tahoma"/>
      <w:sz w:val="16"/>
      <w:szCs w:val="16"/>
      <w:lang w:eastAsia="en-GB"/>
    </w:rPr>
  </w:style>
  <w:style w:type="table" w:styleId="TableGrid">
    <w:name w:val="Table Grid"/>
    <w:basedOn w:val="TableNormal"/>
    <w:uiPriority w:val="39"/>
    <w:unhideWhenUsed/>
    <w:rsid w:val="00BB7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8402FC"/>
    <w:pPr>
      <w:numPr>
        <w:numId w:val="3"/>
      </w:numPr>
      <w:spacing w:after="160" w:line="259" w:lineRule="auto"/>
      <w:contextualSpacing/>
    </w:pPr>
    <w:rPr>
      <w:rFonts w:asciiTheme="minorHAnsi" w:eastAsiaTheme="minorHAnsi" w:hAnsiTheme="minorHAnsi" w:cstheme="minorBidi"/>
      <w:sz w:val="22"/>
      <w:szCs w:val="22"/>
      <w:lang w:eastAsia="en-US"/>
    </w:rPr>
  </w:style>
  <w:style w:type="paragraph" w:customStyle="1" w:styleId="Default">
    <w:name w:val="Default"/>
    <w:rsid w:val="00DD513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C6096"/>
    <w:pPr>
      <w:tabs>
        <w:tab w:val="center" w:pos="4513"/>
        <w:tab w:val="right" w:pos="9026"/>
      </w:tabs>
    </w:pPr>
  </w:style>
  <w:style w:type="character" w:customStyle="1" w:styleId="HeaderChar">
    <w:name w:val="Header Char"/>
    <w:basedOn w:val="DefaultParagraphFont"/>
    <w:link w:val="Header"/>
    <w:uiPriority w:val="99"/>
    <w:rsid w:val="004C609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C6096"/>
    <w:pPr>
      <w:tabs>
        <w:tab w:val="center" w:pos="4513"/>
        <w:tab w:val="right" w:pos="9026"/>
      </w:tabs>
    </w:pPr>
  </w:style>
  <w:style w:type="character" w:customStyle="1" w:styleId="FooterChar">
    <w:name w:val="Footer Char"/>
    <w:basedOn w:val="DefaultParagraphFont"/>
    <w:link w:val="Footer"/>
    <w:uiPriority w:val="99"/>
    <w:rsid w:val="004C6096"/>
    <w:rPr>
      <w:rFonts w:ascii="Times New Roman" w:eastAsia="Times New Roman" w:hAnsi="Times New Roman" w:cs="Times New Roman"/>
      <w:sz w:val="24"/>
      <w:szCs w:val="24"/>
      <w:lang w:eastAsia="en-GB"/>
    </w:rPr>
  </w:style>
  <w:style w:type="paragraph" w:styleId="Revision">
    <w:name w:val="Revision"/>
    <w:hidden/>
    <w:uiPriority w:val="99"/>
    <w:semiHidden/>
    <w:rsid w:val="00705FE0"/>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F6A52"/>
    <w:rPr>
      <w:sz w:val="16"/>
      <w:szCs w:val="16"/>
    </w:rPr>
  </w:style>
  <w:style w:type="paragraph" w:styleId="CommentText">
    <w:name w:val="annotation text"/>
    <w:basedOn w:val="Normal"/>
    <w:link w:val="CommentTextChar"/>
    <w:unhideWhenUsed/>
    <w:rsid w:val="00AF6A52"/>
    <w:rPr>
      <w:sz w:val="20"/>
      <w:szCs w:val="20"/>
    </w:rPr>
  </w:style>
  <w:style w:type="character" w:customStyle="1" w:styleId="CommentTextChar">
    <w:name w:val="Comment Text Char"/>
    <w:basedOn w:val="DefaultParagraphFont"/>
    <w:link w:val="CommentText"/>
    <w:rsid w:val="00AF6A5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F6A52"/>
    <w:rPr>
      <w:b/>
      <w:bCs/>
    </w:rPr>
  </w:style>
  <w:style w:type="character" w:customStyle="1" w:styleId="CommentSubjectChar">
    <w:name w:val="Comment Subject Char"/>
    <w:basedOn w:val="CommentTextChar"/>
    <w:link w:val="CommentSubject"/>
    <w:uiPriority w:val="99"/>
    <w:semiHidden/>
    <w:rsid w:val="00AF6A52"/>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727CA3"/>
    <w:rPr>
      <w:color w:val="0000FF" w:themeColor="hyperlink"/>
      <w:u w:val="single"/>
    </w:rPr>
  </w:style>
  <w:style w:type="character" w:styleId="FollowedHyperlink">
    <w:name w:val="FollowedHyperlink"/>
    <w:basedOn w:val="DefaultParagraphFont"/>
    <w:uiPriority w:val="99"/>
    <w:semiHidden/>
    <w:unhideWhenUsed/>
    <w:rsid w:val="00727CA3"/>
    <w:rPr>
      <w:color w:val="800080" w:themeColor="followedHyperlink"/>
      <w:u w:val="single"/>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basedOn w:val="DefaultParagraphFont"/>
    <w:link w:val="ListParagraph"/>
    <w:uiPriority w:val="34"/>
    <w:locked/>
    <w:rsid w:val="00953355"/>
    <w:rPr>
      <w:rFonts w:ascii="Times New Roman" w:eastAsia="Times New Roman" w:hAnsi="Times New Roman" w:cs="Times New Roman"/>
      <w:sz w:val="24"/>
      <w:szCs w:val="24"/>
      <w:lang w:eastAsia="en-GB"/>
    </w:rPr>
  </w:style>
  <w:style w:type="paragraph" w:customStyle="1" w:styleId="RPB">
    <w:name w:val="RPB"/>
    <w:basedOn w:val="Normal"/>
    <w:link w:val="RPBChar"/>
    <w:qFormat/>
    <w:rsid w:val="00E60799"/>
    <w:rPr>
      <w:rFonts w:asciiTheme="minorHAnsi" w:hAnsiTheme="minorHAnsi"/>
    </w:rPr>
  </w:style>
  <w:style w:type="character" w:customStyle="1" w:styleId="RPBChar">
    <w:name w:val="RPB Char"/>
    <w:basedOn w:val="DefaultParagraphFont"/>
    <w:link w:val="RPB"/>
    <w:rsid w:val="00E60799"/>
    <w:rPr>
      <w:rFonts w:eastAsia="Times New Roman" w:cs="Times New Roman"/>
      <w:sz w:val="24"/>
      <w:szCs w:val="24"/>
      <w:lang w:eastAsia="en-GB"/>
    </w:rPr>
  </w:style>
  <w:style w:type="paragraph" w:styleId="NormalWeb">
    <w:name w:val="Normal (Web)"/>
    <w:basedOn w:val="Normal"/>
    <w:uiPriority w:val="99"/>
    <w:unhideWhenUsed/>
    <w:rsid w:val="00A97FC2"/>
    <w:pPr>
      <w:spacing w:before="100" w:beforeAutospacing="1" w:after="100" w:afterAutospacing="1"/>
    </w:pPr>
  </w:style>
  <w:style w:type="paragraph" w:customStyle="1" w:styleId="Body">
    <w:name w:val="Body"/>
    <w:rsid w:val="00256631"/>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GB"/>
    </w:rPr>
  </w:style>
  <w:style w:type="paragraph" w:customStyle="1" w:styleId="xmsonormal">
    <w:name w:val="x_msonormal"/>
    <w:basedOn w:val="Normal"/>
    <w:rsid w:val="008A1840"/>
    <w:pPr>
      <w:spacing w:before="100" w:beforeAutospacing="1" w:after="100" w:afterAutospacing="1"/>
    </w:pPr>
  </w:style>
  <w:style w:type="paragraph" w:customStyle="1" w:styleId="ui-chatitem">
    <w:name w:val="ui-chat__item"/>
    <w:basedOn w:val="Normal"/>
    <w:rsid w:val="00DD0BD7"/>
    <w:pPr>
      <w:spacing w:before="100" w:beforeAutospacing="1" w:after="100" w:afterAutospacing="1"/>
    </w:pPr>
  </w:style>
  <w:style w:type="character" w:customStyle="1" w:styleId="ui-text">
    <w:name w:val="ui-text"/>
    <w:basedOn w:val="DefaultParagraphFont"/>
    <w:rsid w:val="00DD0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260685">
      <w:bodyDiv w:val="1"/>
      <w:marLeft w:val="0"/>
      <w:marRight w:val="0"/>
      <w:marTop w:val="0"/>
      <w:marBottom w:val="0"/>
      <w:divBdr>
        <w:top w:val="none" w:sz="0" w:space="0" w:color="auto"/>
        <w:left w:val="none" w:sz="0" w:space="0" w:color="auto"/>
        <w:bottom w:val="none" w:sz="0" w:space="0" w:color="auto"/>
        <w:right w:val="none" w:sz="0" w:space="0" w:color="auto"/>
      </w:divBdr>
    </w:div>
    <w:div w:id="387656859">
      <w:bodyDiv w:val="1"/>
      <w:marLeft w:val="0"/>
      <w:marRight w:val="0"/>
      <w:marTop w:val="0"/>
      <w:marBottom w:val="0"/>
      <w:divBdr>
        <w:top w:val="none" w:sz="0" w:space="0" w:color="auto"/>
        <w:left w:val="none" w:sz="0" w:space="0" w:color="auto"/>
        <w:bottom w:val="none" w:sz="0" w:space="0" w:color="auto"/>
        <w:right w:val="none" w:sz="0" w:space="0" w:color="auto"/>
      </w:divBdr>
      <w:divsChild>
        <w:div w:id="1351759056">
          <w:marLeft w:val="0"/>
          <w:marRight w:val="0"/>
          <w:marTop w:val="0"/>
          <w:marBottom w:val="0"/>
          <w:divBdr>
            <w:top w:val="none" w:sz="0" w:space="0" w:color="auto"/>
            <w:left w:val="none" w:sz="0" w:space="0" w:color="auto"/>
            <w:bottom w:val="none" w:sz="0" w:space="0" w:color="auto"/>
            <w:right w:val="none" w:sz="0" w:space="0" w:color="auto"/>
          </w:divBdr>
          <w:divsChild>
            <w:div w:id="1903711083">
              <w:marLeft w:val="0"/>
              <w:marRight w:val="0"/>
              <w:marTop w:val="0"/>
              <w:marBottom w:val="0"/>
              <w:divBdr>
                <w:top w:val="none" w:sz="0" w:space="0" w:color="auto"/>
                <w:left w:val="none" w:sz="0" w:space="0" w:color="auto"/>
                <w:bottom w:val="none" w:sz="0" w:space="0" w:color="auto"/>
                <w:right w:val="none" w:sz="0" w:space="0" w:color="auto"/>
              </w:divBdr>
              <w:divsChild>
                <w:div w:id="6418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05734">
          <w:marLeft w:val="0"/>
          <w:marRight w:val="0"/>
          <w:marTop w:val="0"/>
          <w:marBottom w:val="0"/>
          <w:divBdr>
            <w:top w:val="none" w:sz="0" w:space="0" w:color="auto"/>
            <w:left w:val="none" w:sz="0" w:space="0" w:color="auto"/>
            <w:bottom w:val="none" w:sz="0" w:space="0" w:color="auto"/>
            <w:right w:val="none" w:sz="0" w:space="0" w:color="auto"/>
          </w:divBdr>
          <w:divsChild>
            <w:div w:id="318772431">
              <w:marLeft w:val="0"/>
              <w:marRight w:val="0"/>
              <w:marTop w:val="0"/>
              <w:marBottom w:val="0"/>
              <w:divBdr>
                <w:top w:val="none" w:sz="0" w:space="0" w:color="auto"/>
                <w:left w:val="none" w:sz="0" w:space="0" w:color="auto"/>
                <w:bottom w:val="none" w:sz="0" w:space="0" w:color="auto"/>
                <w:right w:val="none" w:sz="0" w:space="0" w:color="auto"/>
              </w:divBdr>
              <w:divsChild>
                <w:div w:id="559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30524">
      <w:bodyDiv w:val="1"/>
      <w:marLeft w:val="0"/>
      <w:marRight w:val="0"/>
      <w:marTop w:val="0"/>
      <w:marBottom w:val="0"/>
      <w:divBdr>
        <w:top w:val="none" w:sz="0" w:space="0" w:color="auto"/>
        <w:left w:val="none" w:sz="0" w:space="0" w:color="auto"/>
        <w:bottom w:val="none" w:sz="0" w:space="0" w:color="auto"/>
        <w:right w:val="none" w:sz="0" w:space="0" w:color="auto"/>
      </w:divBdr>
      <w:divsChild>
        <w:div w:id="248972384">
          <w:marLeft w:val="0"/>
          <w:marRight w:val="0"/>
          <w:marTop w:val="0"/>
          <w:marBottom w:val="0"/>
          <w:divBdr>
            <w:top w:val="none" w:sz="0" w:space="0" w:color="auto"/>
            <w:left w:val="none" w:sz="0" w:space="0" w:color="auto"/>
            <w:bottom w:val="none" w:sz="0" w:space="0" w:color="auto"/>
            <w:right w:val="none" w:sz="0" w:space="0" w:color="auto"/>
          </w:divBdr>
          <w:divsChild>
            <w:div w:id="77675214">
              <w:marLeft w:val="0"/>
              <w:marRight w:val="0"/>
              <w:marTop w:val="0"/>
              <w:marBottom w:val="0"/>
              <w:divBdr>
                <w:top w:val="none" w:sz="0" w:space="0" w:color="auto"/>
                <w:left w:val="none" w:sz="0" w:space="0" w:color="auto"/>
                <w:bottom w:val="none" w:sz="0" w:space="0" w:color="auto"/>
                <w:right w:val="none" w:sz="0" w:space="0" w:color="auto"/>
              </w:divBdr>
              <w:divsChild>
                <w:div w:id="126688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62649">
          <w:marLeft w:val="0"/>
          <w:marRight w:val="0"/>
          <w:marTop w:val="0"/>
          <w:marBottom w:val="0"/>
          <w:divBdr>
            <w:top w:val="none" w:sz="0" w:space="0" w:color="auto"/>
            <w:left w:val="none" w:sz="0" w:space="0" w:color="auto"/>
            <w:bottom w:val="none" w:sz="0" w:space="0" w:color="auto"/>
            <w:right w:val="none" w:sz="0" w:space="0" w:color="auto"/>
          </w:divBdr>
          <w:divsChild>
            <w:div w:id="1242790878">
              <w:marLeft w:val="0"/>
              <w:marRight w:val="0"/>
              <w:marTop w:val="0"/>
              <w:marBottom w:val="0"/>
              <w:divBdr>
                <w:top w:val="none" w:sz="0" w:space="0" w:color="auto"/>
                <w:left w:val="none" w:sz="0" w:space="0" w:color="auto"/>
                <w:bottom w:val="none" w:sz="0" w:space="0" w:color="auto"/>
                <w:right w:val="none" w:sz="0" w:space="0" w:color="auto"/>
              </w:divBdr>
              <w:divsChild>
                <w:div w:id="1924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82488">
          <w:marLeft w:val="0"/>
          <w:marRight w:val="0"/>
          <w:marTop w:val="0"/>
          <w:marBottom w:val="0"/>
          <w:divBdr>
            <w:top w:val="none" w:sz="0" w:space="0" w:color="auto"/>
            <w:left w:val="none" w:sz="0" w:space="0" w:color="auto"/>
            <w:bottom w:val="none" w:sz="0" w:space="0" w:color="auto"/>
            <w:right w:val="none" w:sz="0" w:space="0" w:color="auto"/>
          </w:divBdr>
          <w:divsChild>
            <w:div w:id="1834298931">
              <w:marLeft w:val="0"/>
              <w:marRight w:val="0"/>
              <w:marTop w:val="0"/>
              <w:marBottom w:val="0"/>
              <w:divBdr>
                <w:top w:val="none" w:sz="0" w:space="0" w:color="auto"/>
                <w:left w:val="none" w:sz="0" w:space="0" w:color="auto"/>
                <w:bottom w:val="none" w:sz="0" w:space="0" w:color="auto"/>
                <w:right w:val="none" w:sz="0" w:space="0" w:color="auto"/>
              </w:divBdr>
              <w:divsChild>
                <w:div w:id="137129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90057">
      <w:bodyDiv w:val="1"/>
      <w:marLeft w:val="0"/>
      <w:marRight w:val="0"/>
      <w:marTop w:val="0"/>
      <w:marBottom w:val="0"/>
      <w:divBdr>
        <w:top w:val="none" w:sz="0" w:space="0" w:color="auto"/>
        <w:left w:val="none" w:sz="0" w:space="0" w:color="auto"/>
        <w:bottom w:val="none" w:sz="0" w:space="0" w:color="auto"/>
        <w:right w:val="none" w:sz="0" w:space="0" w:color="auto"/>
      </w:divBdr>
      <w:divsChild>
        <w:div w:id="1341011389">
          <w:marLeft w:val="0"/>
          <w:marRight w:val="0"/>
          <w:marTop w:val="0"/>
          <w:marBottom w:val="0"/>
          <w:divBdr>
            <w:top w:val="none" w:sz="0" w:space="0" w:color="auto"/>
            <w:left w:val="none" w:sz="0" w:space="0" w:color="auto"/>
            <w:bottom w:val="none" w:sz="0" w:space="0" w:color="auto"/>
            <w:right w:val="none" w:sz="0" w:space="0" w:color="auto"/>
          </w:divBdr>
          <w:divsChild>
            <w:div w:id="2016766709">
              <w:marLeft w:val="0"/>
              <w:marRight w:val="0"/>
              <w:marTop w:val="0"/>
              <w:marBottom w:val="0"/>
              <w:divBdr>
                <w:top w:val="none" w:sz="0" w:space="0" w:color="auto"/>
                <w:left w:val="none" w:sz="0" w:space="0" w:color="auto"/>
                <w:bottom w:val="none" w:sz="0" w:space="0" w:color="auto"/>
                <w:right w:val="none" w:sz="0" w:space="0" w:color="auto"/>
              </w:divBdr>
              <w:divsChild>
                <w:div w:id="92446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40448">
          <w:marLeft w:val="0"/>
          <w:marRight w:val="0"/>
          <w:marTop w:val="0"/>
          <w:marBottom w:val="0"/>
          <w:divBdr>
            <w:top w:val="none" w:sz="0" w:space="0" w:color="auto"/>
            <w:left w:val="none" w:sz="0" w:space="0" w:color="auto"/>
            <w:bottom w:val="none" w:sz="0" w:space="0" w:color="auto"/>
            <w:right w:val="none" w:sz="0" w:space="0" w:color="auto"/>
          </w:divBdr>
          <w:divsChild>
            <w:div w:id="1076708036">
              <w:marLeft w:val="0"/>
              <w:marRight w:val="0"/>
              <w:marTop w:val="0"/>
              <w:marBottom w:val="0"/>
              <w:divBdr>
                <w:top w:val="none" w:sz="0" w:space="0" w:color="auto"/>
                <w:left w:val="none" w:sz="0" w:space="0" w:color="auto"/>
                <w:bottom w:val="none" w:sz="0" w:space="0" w:color="auto"/>
                <w:right w:val="none" w:sz="0" w:space="0" w:color="auto"/>
              </w:divBdr>
              <w:divsChild>
                <w:div w:id="117002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45518">
      <w:bodyDiv w:val="1"/>
      <w:marLeft w:val="0"/>
      <w:marRight w:val="0"/>
      <w:marTop w:val="0"/>
      <w:marBottom w:val="0"/>
      <w:divBdr>
        <w:top w:val="none" w:sz="0" w:space="0" w:color="auto"/>
        <w:left w:val="none" w:sz="0" w:space="0" w:color="auto"/>
        <w:bottom w:val="none" w:sz="0" w:space="0" w:color="auto"/>
        <w:right w:val="none" w:sz="0" w:space="0" w:color="auto"/>
      </w:divBdr>
    </w:div>
    <w:div w:id="586383088">
      <w:bodyDiv w:val="1"/>
      <w:marLeft w:val="0"/>
      <w:marRight w:val="0"/>
      <w:marTop w:val="0"/>
      <w:marBottom w:val="0"/>
      <w:divBdr>
        <w:top w:val="none" w:sz="0" w:space="0" w:color="auto"/>
        <w:left w:val="none" w:sz="0" w:space="0" w:color="auto"/>
        <w:bottom w:val="none" w:sz="0" w:space="0" w:color="auto"/>
        <w:right w:val="none" w:sz="0" w:space="0" w:color="auto"/>
      </w:divBdr>
    </w:div>
    <w:div w:id="724833135">
      <w:bodyDiv w:val="1"/>
      <w:marLeft w:val="0"/>
      <w:marRight w:val="0"/>
      <w:marTop w:val="0"/>
      <w:marBottom w:val="0"/>
      <w:divBdr>
        <w:top w:val="none" w:sz="0" w:space="0" w:color="auto"/>
        <w:left w:val="none" w:sz="0" w:space="0" w:color="auto"/>
        <w:bottom w:val="none" w:sz="0" w:space="0" w:color="auto"/>
        <w:right w:val="none" w:sz="0" w:space="0" w:color="auto"/>
      </w:divBdr>
      <w:divsChild>
        <w:div w:id="232737717">
          <w:marLeft w:val="360"/>
          <w:marRight w:val="0"/>
          <w:marTop w:val="0"/>
          <w:marBottom w:val="0"/>
          <w:divBdr>
            <w:top w:val="none" w:sz="0" w:space="0" w:color="auto"/>
            <w:left w:val="none" w:sz="0" w:space="0" w:color="auto"/>
            <w:bottom w:val="none" w:sz="0" w:space="0" w:color="auto"/>
            <w:right w:val="none" w:sz="0" w:space="0" w:color="auto"/>
          </w:divBdr>
        </w:div>
        <w:div w:id="530383157">
          <w:marLeft w:val="360"/>
          <w:marRight w:val="0"/>
          <w:marTop w:val="0"/>
          <w:marBottom w:val="0"/>
          <w:divBdr>
            <w:top w:val="none" w:sz="0" w:space="0" w:color="auto"/>
            <w:left w:val="none" w:sz="0" w:space="0" w:color="auto"/>
            <w:bottom w:val="none" w:sz="0" w:space="0" w:color="auto"/>
            <w:right w:val="none" w:sz="0" w:space="0" w:color="auto"/>
          </w:divBdr>
        </w:div>
        <w:div w:id="662389661">
          <w:marLeft w:val="360"/>
          <w:marRight w:val="0"/>
          <w:marTop w:val="0"/>
          <w:marBottom w:val="0"/>
          <w:divBdr>
            <w:top w:val="none" w:sz="0" w:space="0" w:color="auto"/>
            <w:left w:val="none" w:sz="0" w:space="0" w:color="auto"/>
            <w:bottom w:val="none" w:sz="0" w:space="0" w:color="auto"/>
            <w:right w:val="none" w:sz="0" w:space="0" w:color="auto"/>
          </w:divBdr>
        </w:div>
        <w:div w:id="981354085">
          <w:marLeft w:val="360"/>
          <w:marRight w:val="0"/>
          <w:marTop w:val="0"/>
          <w:marBottom w:val="0"/>
          <w:divBdr>
            <w:top w:val="none" w:sz="0" w:space="0" w:color="auto"/>
            <w:left w:val="none" w:sz="0" w:space="0" w:color="auto"/>
            <w:bottom w:val="none" w:sz="0" w:space="0" w:color="auto"/>
            <w:right w:val="none" w:sz="0" w:space="0" w:color="auto"/>
          </w:divBdr>
        </w:div>
        <w:div w:id="2140344245">
          <w:marLeft w:val="360"/>
          <w:marRight w:val="0"/>
          <w:marTop w:val="0"/>
          <w:marBottom w:val="0"/>
          <w:divBdr>
            <w:top w:val="none" w:sz="0" w:space="0" w:color="auto"/>
            <w:left w:val="none" w:sz="0" w:space="0" w:color="auto"/>
            <w:bottom w:val="none" w:sz="0" w:space="0" w:color="auto"/>
            <w:right w:val="none" w:sz="0" w:space="0" w:color="auto"/>
          </w:divBdr>
        </w:div>
      </w:divsChild>
    </w:div>
    <w:div w:id="807553249">
      <w:bodyDiv w:val="1"/>
      <w:marLeft w:val="0"/>
      <w:marRight w:val="0"/>
      <w:marTop w:val="0"/>
      <w:marBottom w:val="0"/>
      <w:divBdr>
        <w:top w:val="none" w:sz="0" w:space="0" w:color="auto"/>
        <w:left w:val="none" w:sz="0" w:space="0" w:color="auto"/>
        <w:bottom w:val="none" w:sz="0" w:space="0" w:color="auto"/>
        <w:right w:val="none" w:sz="0" w:space="0" w:color="auto"/>
      </w:divBdr>
    </w:div>
    <w:div w:id="879711766">
      <w:bodyDiv w:val="1"/>
      <w:marLeft w:val="0"/>
      <w:marRight w:val="0"/>
      <w:marTop w:val="0"/>
      <w:marBottom w:val="0"/>
      <w:divBdr>
        <w:top w:val="none" w:sz="0" w:space="0" w:color="auto"/>
        <w:left w:val="none" w:sz="0" w:space="0" w:color="auto"/>
        <w:bottom w:val="none" w:sz="0" w:space="0" w:color="auto"/>
        <w:right w:val="none" w:sz="0" w:space="0" w:color="auto"/>
      </w:divBdr>
      <w:divsChild>
        <w:div w:id="71705575">
          <w:marLeft w:val="0"/>
          <w:marRight w:val="0"/>
          <w:marTop w:val="0"/>
          <w:marBottom w:val="0"/>
          <w:divBdr>
            <w:top w:val="none" w:sz="0" w:space="0" w:color="auto"/>
            <w:left w:val="none" w:sz="0" w:space="0" w:color="auto"/>
            <w:bottom w:val="none" w:sz="0" w:space="0" w:color="auto"/>
            <w:right w:val="none" w:sz="0" w:space="0" w:color="auto"/>
          </w:divBdr>
          <w:divsChild>
            <w:div w:id="537818187">
              <w:marLeft w:val="0"/>
              <w:marRight w:val="0"/>
              <w:marTop w:val="0"/>
              <w:marBottom w:val="0"/>
              <w:divBdr>
                <w:top w:val="none" w:sz="0" w:space="0" w:color="auto"/>
                <w:left w:val="none" w:sz="0" w:space="0" w:color="auto"/>
                <w:bottom w:val="none" w:sz="0" w:space="0" w:color="auto"/>
                <w:right w:val="none" w:sz="0" w:space="0" w:color="auto"/>
              </w:divBdr>
              <w:divsChild>
                <w:div w:id="149464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00867">
          <w:marLeft w:val="0"/>
          <w:marRight w:val="0"/>
          <w:marTop w:val="0"/>
          <w:marBottom w:val="0"/>
          <w:divBdr>
            <w:top w:val="none" w:sz="0" w:space="0" w:color="auto"/>
            <w:left w:val="none" w:sz="0" w:space="0" w:color="auto"/>
            <w:bottom w:val="none" w:sz="0" w:space="0" w:color="auto"/>
            <w:right w:val="none" w:sz="0" w:space="0" w:color="auto"/>
          </w:divBdr>
          <w:divsChild>
            <w:div w:id="2101171196">
              <w:marLeft w:val="0"/>
              <w:marRight w:val="0"/>
              <w:marTop w:val="0"/>
              <w:marBottom w:val="0"/>
              <w:divBdr>
                <w:top w:val="none" w:sz="0" w:space="0" w:color="auto"/>
                <w:left w:val="none" w:sz="0" w:space="0" w:color="auto"/>
                <w:bottom w:val="none" w:sz="0" w:space="0" w:color="auto"/>
                <w:right w:val="none" w:sz="0" w:space="0" w:color="auto"/>
              </w:divBdr>
              <w:divsChild>
                <w:div w:id="152562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87153">
      <w:bodyDiv w:val="1"/>
      <w:marLeft w:val="0"/>
      <w:marRight w:val="0"/>
      <w:marTop w:val="0"/>
      <w:marBottom w:val="0"/>
      <w:divBdr>
        <w:top w:val="none" w:sz="0" w:space="0" w:color="auto"/>
        <w:left w:val="none" w:sz="0" w:space="0" w:color="auto"/>
        <w:bottom w:val="none" w:sz="0" w:space="0" w:color="auto"/>
        <w:right w:val="none" w:sz="0" w:space="0" w:color="auto"/>
      </w:divBdr>
      <w:divsChild>
        <w:div w:id="698235916">
          <w:marLeft w:val="1267"/>
          <w:marRight w:val="0"/>
          <w:marTop w:val="100"/>
          <w:marBottom w:val="0"/>
          <w:divBdr>
            <w:top w:val="none" w:sz="0" w:space="0" w:color="auto"/>
            <w:left w:val="none" w:sz="0" w:space="0" w:color="auto"/>
            <w:bottom w:val="none" w:sz="0" w:space="0" w:color="auto"/>
            <w:right w:val="none" w:sz="0" w:space="0" w:color="auto"/>
          </w:divBdr>
        </w:div>
        <w:div w:id="858658830">
          <w:marLeft w:val="1267"/>
          <w:marRight w:val="0"/>
          <w:marTop w:val="100"/>
          <w:marBottom w:val="0"/>
          <w:divBdr>
            <w:top w:val="none" w:sz="0" w:space="0" w:color="auto"/>
            <w:left w:val="none" w:sz="0" w:space="0" w:color="auto"/>
            <w:bottom w:val="none" w:sz="0" w:space="0" w:color="auto"/>
            <w:right w:val="none" w:sz="0" w:space="0" w:color="auto"/>
          </w:divBdr>
        </w:div>
        <w:div w:id="900143154">
          <w:marLeft w:val="1267"/>
          <w:marRight w:val="0"/>
          <w:marTop w:val="100"/>
          <w:marBottom w:val="0"/>
          <w:divBdr>
            <w:top w:val="none" w:sz="0" w:space="0" w:color="auto"/>
            <w:left w:val="none" w:sz="0" w:space="0" w:color="auto"/>
            <w:bottom w:val="none" w:sz="0" w:space="0" w:color="auto"/>
            <w:right w:val="none" w:sz="0" w:space="0" w:color="auto"/>
          </w:divBdr>
        </w:div>
        <w:div w:id="1176573809">
          <w:marLeft w:val="547"/>
          <w:marRight w:val="0"/>
          <w:marTop w:val="200"/>
          <w:marBottom w:val="0"/>
          <w:divBdr>
            <w:top w:val="none" w:sz="0" w:space="0" w:color="auto"/>
            <w:left w:val="none" w:sz="0" w:space="0" w:color="auto"/>
            <w:bottom w:val="none" w:sz="0" w:space="0" w:color="auto"/>
            <w:right w:val="none" w:sz="0" w:space="0" w:color="auto"/>
          </w:divBdr>
        </w:div>
        <w:div w:id="1352143897">
          <w:marLeft w:val="1267"/>
          <w:marRight w:val="0"/>
          <w:marTop w:val="100"/>
          <w:marBottom w:val="0"/>
          <w:divBdr>
            <w:top w:val="none" w:sz="0" w:space="0" w:color="auto"/>
            <w:left w:val="none" w:sz="0" w:space="0" w:color="auto"/>
            <w:bottom w:val="none" w:sz="0" w:space="0" w:color="auto"/>
            <w:right w:val="none" w:sz="0" w:space="0" w:color="auto"/>
          </w:divBdr>
        </w:div>
        <w:div w:id="1433237648">
          <w:marLeft w:val="1267"/>
          <w:marRight w:val="0"/>
          <w:marTop w:val="100"/>
          <w:marBottom w:val="0"/>
          <w:divBdr>
            <w:top w:val="none" w:sz="0" w:space="0" w:color="auto"/>
            <w:left w:val="none" w:sz="0" w:space="0" w:color="auto"/>
            <w:bottom w:val="none" w:sz="0" w:space="0" w:color="auto"/>
            <w:right w:val="none" w:sz="0" w:space="0" w:color="auto"/>
          </w:divBdr>
        </w:div>
        <w:div w:id="1510486709">
          <w:marLeft w:val="1267"/>
          <w:marRight w:val="0"/>
          <w:marTop w:val="100"/>
          <w:marBottom w:val="0"/>
          <w:divBdr>
            <w:top w:val="none" w:sz="0" w:space="0" w:color="auto"/>
            <w:left w:val="none" w:sz="0" w:space="0" w:color="auto"/>
            <w:bottom w:val="none" w:sz="0" w:space="0" w:color="auto"/>
            <w:right w:val="none" w:sz="0" w:space="0" w:color="auto"/>
          </w:divBdr>
        </w:div>
      </w:divsChild>
    </w:div>
    <w:div w:id="972444942">
      <w:bodyDiv w:val="1"/>
      <w:marLeft w:val="0"/>
      <w:marRight w:val="0"/>
      <w:marTop w:val="0"/>
      <w:marBottom w:val="0"/>
      <w:divBdr>
        <w:top w:val="none" w:sz="0" w:space="0" w:color="auto"/>
        <w:left w:val="none" w:sz="0" w:space="0" w:color="auto"/>
        <w:bottom w:val="none" w:sz="0" w:space="0" w:color="auto"/>
        <w:right w:val="none" w:sz="0" w:space="0" w:color="auto"/>
      </w:divBdr>
    </w:div>
    <w:div w:id="1023482290">
      <w:bodyDiv w:val="1"/>
      <w:marLeft w:val="0"/>
      <w:marRight w:val="0"/>
      <w:marTop w:val="0"/>
      <w:marBottom w:val="0"/>
      <w:divBdr>
        <w:top w:val="none" w:sz="0" w:space="0" w:color="auto"/>
        <w:left w:val="none" w:sz="0" w:space="0" w:color="auto"/>
        <w:bottom w:val="none" w:sz="0" w:space="0" w:color="auto"/>
        <w:right w:val="none" w:sz="0" w:space="0" w:color="auto"/>
      </w:divBdr>
      <w:divsChild>
        <w:div w:id="1541019398">
          <w:marLeft w:val="0"/>
          <w:marRight w:val="0"/>
          <w:marTop w:val="0"/>
          <w:marBottom w:val="0"/>
          <w:divBdr>
            <w:top w:val="none" w:sz="0" w:space="0" w:color="auto"/>
            <w:left w:val="none" w:sz="0" w:space="0" w:color="auto"/>
            <w:bottom w:val="none" w:sz="0" w:space="0" w:color="auto"/>
            <w:right w:val="none" w:sz="0" w:space="0" w:color="auto"/>
          </w:divBdr>
        </w:div>
      </w:divsChild>
    </w:div>
    <w:div w:id="1129975845">
      <w:bodyDiv w:val="1"/>
      <w:marLeft w:val="0"/>
      <w:marRight w:val="0"/>
      <w:marTop w:val="0"/>
      <w:marBottom w:val="0"/>
      <w:divBdr>
        <w:top w:val="none" w:sz="0" w:space="0" w:color="auto"/>
        <w:left w:val="none" w:sz="0" w:space="0" w:color="auto"/>
        <w:bottom w:val="none" w:sz="0" w:space="0" w:color="auto"/>
        <w:right w:val="none" w:sz="0" w:space="0" w:color="auto"/>
      </w:divBdr>
      <w:divsChild>
        <w:div w:id="804080404">
          <w:marLeft w:val="0"/>
          <w:marRight w:val="0"/>
          <w:marTop w:val="0"/>
          <w:marBottom w:val="0"/>
          <w:divBdr>
            <w:top w:val="none" w:sz="0" w:space="0" w:color="auto"/>
            <w:left w:val="none" w:sz="0" w:space="0" w:color="auto"/>
            <w:bottom w:val="none" w:sz="0" w:space="0" w:color="auto"/>
            <w:right w:val="none" w:sz="0" w:space="0" w:color="auto"/>
          </w:divBdr>
          <w:divsChild>
            <w:div w:id="1004476128">
              <w:marLeft w:val="0"/>
              <w:marRight w:val="0"/>
              <w:marTop w:val="0"/>
              <w:marBottom w:val="0"/>
              <w:divBdr>
                <w:top w:val="none" w:sz="0" w:space="0" w:color="auto"/>
                <w:left w:val="none" w:sz="0" w:space="0" w:color="auto"/>
                <w:bottom w:val="none" w:sz="0" w:space="0" w:color="auto"/>
                <w:right w:val="none" w:sz="0" w:space="0" w:color="auto"/>
              </w:divBdr>
              <w:divsChild>
                <w:div w:id="74032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42094">
          <w:marLeft w:val="0"/>
          <w:marRight w:val="0"/>
          <w:marTop w:val="0"/>
          <w:marBottom w:val="0"/>
          <w:divBdr>
            <w:top w:val="none" w:sz="0" w:space="0" w:color="auto"/>
            <w:left w:val="none" w:sz="0" w:space="0" w:color="auto"/>
            <w:bottom w:val="none" w:sz="0" w:space="0" w:color="auto"/>
            <w:right w:val="none" w:sz="0" w:space="0" w:color="auto"/>
          </w:divBdr>
          <w:divsChild>
            <w:div w:id="728190364">
              <w:marLeft w:val="0"/>
              <w:marRight w:val="0"/>
              <w:marTop w:val="0"/>
              <w:marBottom w:val="0"/>
              <w:divBdr>
                <w:top w:val="none" w:sz="0" w:space="0" w:color="auto"/>
                <w:left w:val="none" w:sz="0" w:space="0" w:color="auto"/>
                <w:bottom w:val="none" w:sz="0" w:space="0" w:color="auto"/>
                <w:right w:val="none" w:sz="0" w:space="0" w:color="auto"/>
              </w:divBdr>
              <w:divsChild>
                <w:div w:id="17654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745692">
      <w:bodyDiv w:val="1"/>
      <w:marLeft w:val="0"/>
      <w:marRight w:val="0"/>
      <w:marTop w:val="0"/>
      <w:marBottom w:val="0"/>
      <w:divBdr>
        <w:top w:val="none" w:sz="0" w:space="0" w:color="auto"/>
        <w:left w:val="none" w:sz="0" w:space="0" w:color="auto"/>
        <w:bottom w:val="none" w:sz="0" w:space="0" w:color="auto"/>
        <w:right w:val="none" w:sz="0" w:space="0" w:color="auto"/>
      </w:divBdr>
      <w:divsChild>
        <w:div w:id="1451509246">
          <w:marLeft w:val="0"/>
          <w:marRight w:val="0"/>
          <w:marTop w:val="0"/>
          <w:marBottom w:val="0"/>
          <w:divBdr>
            <w:top w:val="none" w:sz="0" w:space="0" w:color="auto"/>
            <w:left w:val="none" w:sz="0" w:space="0" w:color="auto"/>
            <w:bottom w:val="none" w:sz="0" w:space="0" w:color="auto"/>
            <w:right w:val="none" w:sz="0" w:space="0" w:color="auto"/>
          </w:divBdr>
          <w:divsChild>
            <w:div w:id="925378858">
              <w:marLeft w:val="0"/>
              <w:marRight w:val="0"/>
              <w:marTop w:val="0"/>
              <w:marBottom w:val="0"/>
              <w:divBdr>
                <w:top w:val="none" w:sz="0" w:space="0" w:color="auto"/>
                <w:left w:val="none" w:sz="0" w:space="0" w:color="auto"/>
                <w:bottom w:val="none" w:sz="0" w:space="0" w:color="auto"/>
                <w:right w:val="none" w:sz="0" w:space="0" w:color="auto"/>
              </w:divBdr>
              <w:divsChild>
                <w:div w:id="1233005923">
                  <w:marLeft w:val="0"/>
                  <w:marRight w:val="0"/>
                  <w:marTop w:val="0"/>
                  <w:marBottom w:val="0"/>
                  <w:divBdr>
                    <w:top w:val="none" w:sz="0" w:space="0" w:color="auto"/>
                    <w:left w:val="none" w:sz="0" w:space="0" w:color="auto"/>
                    <w:bottom w:val="none" w:sz="0" w:space="0" w:color="auto"/>
                    <w:right w:val="none" w:sz="0" w:space="0" w:color="auto"/>
                  </w:divBdr>
                  <w:divsChild>
                    <w:div w:id="9017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916787">
      <w:bodyDiv w:val="1"/>
      <w:marLeft w:val="0"/>
      <w:marRight w:val="0"/>
      <w:marTop w:val="0"/>
      <w:marBottom w:val="0"/>
      <w:divBdr>
        <w:top w:val="none" w:sz="0" w:space="0" w:color="auto"/>
        <w:left w:val="none" w:sz="0" w:space="0" w:color="auto"/>
        <w:bottom w:val="none" w:sz="0" w:space="0" w:color="auto"/>
        <w:right w:val="none" w:sz="0" w:space="0" w:color="auto"/>
      </w:divBdr>
    </w:div>
    <w:div w:id="1378820077">
      <w:bodyDiv w:val="1"/>
      <w:marLeft w:val="0"/>
      <w:marRight w:val="0"/>
      <w:marTop w:val="0"/>
      <w:marBottom w:val="0"/>
      <w:divBdr>
        <w:top w:val="none" w:sz="0" w:space="0" w:color="auto"/>
        <w:left w:val="none" w:sz="0" w:space="0" w:color="auto"/>
        <w:bottom w:val="none" w:sz="0" w:space="0" w:color="auto"/>
        <w:right w:val="none" w:sz="0" w:space="0" w:color="auto"/>
      </w:divBdr>
      <w:divsChild>
        <w:div w:id="204560615">
          <w:marLeft w:val="547"/>
          <w:marRight w:val="0"/>
          <w:marTop w:val="0"/>
          <w:marBottom w:val="0"/>
          <w:divBdr>
            <w:top w:val="none" w:sz="0" w:space="0" w:color="auto"/>
            <w:left w:val="none" w:sz="0" w:space="0" w:color="auto"/>
            <w:bottom w:val="none" w:sz="0" w:space="0" w:color="auto"/>
            <w:right w:val="none" w:sz="0" w:space="0" w:color="auto"/>
          </w:divBdr>
        </w:div>
        <w:div w:id="1346712972">
          <w:marLeft w:val="547"/>
          <w:marRight w:val="0"/>
          <w:marTop w:val="0"/>
          <w:marBottom w:val="0"/>
          <w:divBdr>
            <w:top w:val="none" w:sz="0" w:space="0" w:color="auto"/>
            <w:left w:val="none" w:sz="0" w:space="0" w:color="auto"/>
            <w:bottom w:val="none" w:sz="0" w:space="0" w:color="auto"/>
            <w:right w:val="none" w:sz="0" w:space="0" w:color="auto"/>
          </w:divBdr>
        </w:div>
        <w:div w:id="1450006770">
          <w:marLeft w:val="547"/>
          <w:marRight w:val="0"/>
          <w:marTop w:val="0"/>
          <w:marBottom w:val="0"/>
          <w:divBdr>
            <w:top w:val="none" w:sz="0" w:space="0" w:color="auto"/>
            <w:left w:val="none" w:sz="0" w:space="0" w:color="auto"/>
            <w:bottom w:val="none" w:sz="0" w:space="0" w:color="auto"/>
            <w:right w:val="none" w:sz="0" w:space="0" w:color="auto"/>
          </w:divBdr>
        </w:div>
        <w:div w:id="1787968638">
          <w:marLeft w:val="547"/>
          <w:marRight w:val="0"/>
          <w:marTop w:val="0"/>
          <w:marBottom w:val="0"/>
          <w:divBdr>
            <w:top w:val="none" w:sz="0" w:space="0" w:color="auto"/>
            <w:left w:val="none" w:sz="0" w:space="0" w:color="auto"/>
            <w:bottom w:val="none" w:sz="0" w:space="0" w:color="auto"/>
            <w:right w:val="none" w:sz="0" w:space="0" w:color="auto"/>
          </w:divBdr>
        </w:div>
        <w:div w:id="1904177207">
          <w:marLeft w:val="547"/>
          <w:marRight w:val="0"/>
          <w:marTop w:val="0"/>
          <w:marBottom w:val="0"/>
          <w:divBdr>
            <w:top w:val="none" w:sz="0" w:space="0" w:color="auto"/>
            <w:left w:val="none" w:sz="0" w:space="0" w:color="auto"/>
            <w:bottom w:val="none" w:sz="0" w:space="0" w:color="auto"/>
            <w:right w:val="none" w:sz="0" w:space="0" w:color="auto"/>
          </w:divBdr>
        </w:div>
      </w:divsChild>
    </w:div>
    <w:div w:id="1434741986">
      <w:bodyDiv w:val="1"/>
      <w:marLeft w:val="0"/>
      <w:marRight w:val="0"/>
      <w:marTop w:val="0"/>
      <w:marBottom w:val="0"/>
      <w:divBdr>
        <w:top w:val="none" w:sz="0" w:space="0" w:color="auto"/>
        <w:left w:val="none" w:sz="0" w:space="0" w:color="auto"/>
        <w:bottom w:val="none" w:sz="0" w:space="0" w:color="auto"/>
        <w:right w:val="none" w:sz="0" w:space="0" w:color="auto"/>
      </w:divBdr>
      <w:divsChild>
        <w:div w:id="237832843">
          <w:marLeft w:val="360"/>
          <w:marRight w:val="0"/>
          <w:marTop w:val="0"/>
          <w:marBottom w:val="0"/>
          <w:divBdr>
            <w:top w:val="none" w:sz="0" w:space="0" w:color="auto"/>
            <w:left w:val="none" w:sz="0" w:space="0" w:color="auto"/>
            <w:bottom w:val="none" w:sz="0" w:space="0" w:color="auto"/>
            <w:right w:val="none" w:sz="0" w:space="0" w:color="auto"/>
          </w:divBdr>
        </w:div>
        <w:div w:id="601643271">
          <w:marLeft w:val="360"/>
          <w:marRight w:val="0"/>
          <w:marTop w:val="0"/>
          <w:marBottom w:val="0"/>
          <w:divBdr>
            <w:top w:val="none" w:sz="0" w:space="0" w:color="auto"/>
            <w:left w:val="none" w:sz="0" w:space="0" w:color="auto"/>
            <w:bottom w:val="none" w:sz="0" w:space="0" w:color="auto"/>
            <w:right w:val="none" w:sz="0" w:space="0" w:color="auto"/>
          </w:divBdr>
        </w:div>
        <w:div w:id="1047024448">
          <w:marLeft w:val="360"/>
          <w:marRight w:val="0"/>
          <w:marTop w:val="0"/>
          <w:marBottom w:val="0"/>
          <w:divBdr>
            <w:top w:val="none" w:sz="0" w:space="0" w:color="auto"/>
            <w:left w:val="none" w:sz="0" w:space="0" w:color="auto"/>
            <w:bottom w:val="none" w:sz="0" w:space="0" w:color="auto"/>
            <w:right w:val="none" w:sz="0" w:space="0" w:color="auto"/>
          </w:divBdr>
        </w:div>
        <w:div w:id="1133906442">
          <w:marLeft w:val="360"/>
          <w:marRight w:val="0"/>
          <w:marTop w:val="0"/>
          <w:marBottom w:val="0"/>
          <w:divBdr>
            <w:top w:val="none" w:sz="0" w:space="0" w:color="auto"/>
            <w:left w:val="none" w:sz="0" w:space="0" w:color="auto"/>
            <w:bottom w:val="none" w:sz="0" w:space="0" w:color="auto"/>
            <w:right w:val="none" w:sz="0" w:space="0" w:color="auto"/>
          </w:divBdr>
        </w:div>
        <w:div w:id="1337423658">
          <w:marLeft w:val="360"/>
          <w:marRight w:val="0"/>
          <w:marTop w:val="0"/>
          <w:marBottom w:val="0"/>
          <w:divBdr>
            <w:top w:val="none" w:sz="0" w:space="0" w:color="auto"/>
            <w:left w:val="none" w:sz="0" w:space="0" w:color="auto"/>
            <w:bottom w:val="none" w:sz="0" w:space="0" w:color="auto"/>
            <w:right w:val="none" w:sz="0" w:space="0" w:color="auto"/>
          </w:divBdr>
        </w:div>
        <w:div w:id="1593902366">
          <w:marLeft w:val="360"/>
          <w:marRight w:val="0"/>
          <w:marTop w:val="0"/>
          <w:marBottom w:val="0"/>
          <w:divBdr>
            <w:top w:val="none" w:sz="0" w:space="0" w:color="auto"/>
            <w:left w:val="none" w:sz="0" w:space="0" w:color="auto"/>
            <w:bottom w:val="none" w:sz="0" w:space="0" w:color="auto"/>
            <w:right w:val="none" w:sz="0" w:space="0" w:color="auto"/>
          </w:divBdr>
        </w:div>
      </w:divsChild>
    </w:div>
    <w:div w:id="1525317617">
      <w:bodyDiv w:val="1"/>
      <w:marLeft w:val="0"/>
      <w:marRight w:val="0"/>
      <w:marTop w:val="0"/>
      <w:marBottom w:val="0"/>
      <w:divBdr>
        <w:top w:val="none" w:sz="0" w:space="0" w:color="auto"/>
        <w:left w:val="none" w:sz="0" w:space="0" w:color="auto"/>
        <w:bottom w:val="none" w:sz="0" w:space="0" w:color="auto"/>
        <w:right w:val="none" w:sz="0" w:space="0" w:color="auto"/>
      </w:divBdr>
      <w:divsChild>
        <w:div w:id="155221664">
          <w:marLeft w:val="0"/>
          <w:marRight w:val="0"/>
          <w:marTop w:val="0"/>
          <w:marBottom w:val="0"/>
          <w:divBdr>
            <w:top w:val="none" w:sz="0" w:space="0" w:color="auto"/>
            <w:left w:val="none" w:sz="0" w:space="0" w:color="auto"/>
            <w:bottom w:val="none" w:sz="0" w:space="0" w:color="auto"/>
            <w:right w:val="none" w:sz="0" w:space="0" w:color="auto"/>
          </w:divBdr>
          <w:divsChild>
            <w:div w:id="190149814">
              <w:marLeft w:val="0"/>
              <w:marRight w:val="0"/>
              <w:marTop w:val="0"/>
              <w:marBottom w:val="0"/>
              <w:divBdr>
                <w:top w:val="none" w:sz="0" w:space="0" w:color="auto"/>
                <w:left w:val="none" w:sz="0" w:space="0" w:color="auto"/>
                <w:bottom w:val="none" w:sz="0" w:space="0" w:color="auto"/>
                <w:right w:val="none" w:sz="0" w:space="0" w:color="auto"/>
              </w:divBdr>
              <w:divsChild>
                <w:div w:id="132586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0222">
          <w:marLeft w:val="0"/>
          <w:marRight w:val="0"/>
          <w:marTop w:val="0"/>
          <w:marBottom w:val="0"/>
          <w:divBdr>
            <w:top w:val="none" w:sz="0" w:space="0" w:color="auto"/>
            <w:left w:val="none" w:sz="0" w:space="0" w:color="auto"/>
            <w:bottom w:val="none" w:sz="0" w:space="0" w:color="auto"/>
            <w:right w:val="none" w:sz="0" w:space="0" w:color="auto"/>
          </w:divBdr>
          <w:divsChild>
            <w:div w:id="606889614">
              <w:marLeft w:val="0"/>
              <w:marRight w:val="0"/>
              <w:marTop w:val="0"/>
              <w:marBottom w:val="0"/>
              <w:divBdr>
                <w:top w:val="none" w:sz="0" w:space="0" w:color="auto"/>
                <w:left w:val="none" w:sz="0" w:space="0" w:color="auto"/>
                <w:bottom w:val="none" w:sz="0" w:space="0" w:color="auto"/>
                <w:right w:val="none" w:sz="0" w:space="0" w:color="auto"/>
              </w:divBdr>
              <w:divsChild>
                <w:div w:id="172598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463854">
      <w:bodyDiv w:val="1"/>
      <w:marLeft w:val="0"/>
      <w:marRight w:val="0"/>
      <w:marTop w:val="0"/>
      <w:marBottom w:val="0"/>
      <w:divBdr>
        <w:top w:val="none" w:sz="0" w:space="0" w:color="auto"/>
        <w:left w:val="none" w:sz="0" w:space="0" w:color="auto"/>
        <w:bottom w:val="none" w:sz="0" w:space="0" w:color="auto"/>
        <w:right w:val="none" w:sz="0" w:space="0" w:color="auto"/>
      </w:divBdr>
      <w:divsChild>
        <w:div w:id="1148521999">
          <w:marLeft w:val="0"/>
          <w:marRight w:val="0"/>
          <w:marTop w:val="0"/>
          <w:marBottom w:val="0"/>
          <w:divBdr>
            <w:top w:val="none" w:sz="0" w:space="0" w:color="auto"/>
            <w:left w:val="none" w:sz="0" w:space="0" w:color="auto"/>
            <w:bottom w:val="none" w:sz="0" w:space="0" w:color="auto"/>
            <w:right w:val="none" w:sz="0" w:space="0" w:color="auto"/>
          </w:divBdr>
          <w:divsChild>
            <w:div w:id="177500903">
              <w:marLeft w:val="0"/>
              <w:marRight w:val="0"/>
              <w:marTop w:val="0"/>
              <w:marBottom w:val="0"/>
              <w:divBdr>
                <w:top w:val="none" w:sz="0" w:space="0" w:color="auto"/>
                <w:left w:val="none" w:sz="0" w:space="0" w:color="auto"/>
                <w:bottom w:val="none" w:sz="0" w:space="0" w:color="auto"/>
                <w:right w:val="none" w:sz="0" w:space="0" w:color="auto"/>
              </w:divBdr>
              <w:divsChild>
                <w:div w:id="206537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610181">
      <w:bodyDiv w:val="1"/>
      <w:marLeft w:val="0"/>
      <w:marRight w:val="0"/>
      <w:marTop w:val="0"/>
      <w:marBottom w:val="0"/>
      <w:divBdr>
        <w:top w:val="none" w:sz="0" w:space="0" w:color="auto"/>
        <w:left w:val="none" w:sz="0" w:space="0" w:color="auto"/>
        <w:bottom w:val="none" w:sz="0" w:space="0" w:color="auto"/>
        <w:right w:val="none" w:sz="0" w:space="0" w:color="auto"/>
      </w:divBdr>
      <w:divsChild>
        <w:div w:id="415132486">
          <w:marLeft w:val="0"/>
          <w:marRight w:val="0"/>
          <w:marTop w:val="0"/>
          <w:marBottom w:val="0"/>
          <w:divBdr>
            <w:top w:val="none" w:sz="0" w:space="0" w:color="auto"/>
            <w:left w:val="none" w:sz="0" w:space="0" w:color="auto"/>
            <w:bottom w:val="none" w:sz="0" w:space="0" w:color="auto"/>
            <w:right w:val="none" w:sz="0" w:space="0" w:color="auto"/>
          </w:divBdr>
          <w:divsChild>
            <w:div w:id="507871228">
              <w:marLeft w:val="0"/>
              <w:marRight w:val="0"/>
              <w:marTop w:val="0"/>
              <w:marBottom w:val="0"/>
              <w:divBdr>
                <w:top w:val="none" w:sz="0" w:space="0" w:color="auto"/>
                <w:left w:val="none" w:sz="0" w:space="0" w:color="auto"/>
                <w:bottom w:val="none" w:sz="0" w:space="0" w:color="auto"/>
                <w:right w:val="none" w:sz="0" w:space="0" w:color="auto"/>
              </w:divBdr>
              <w:divsChild>
                <w:div w:id="65033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99251">
          <w:marLeft w:val="0"/>
          <w:marRight w:val="0"/>
          <w:marTop w:val="0"/>
          <w:marBottom w:val="0"/>
          <w:divBdr>
            <w:top w:val="none" w:sz="0" w:space="0" w:color="auto"/>
            <w:left w:val="none" w:sz="0" w:space="0" w:color="auto"/>
            <w:bottom w:val="none" w:sz="0" w:space="0" w:color="auto"/>
            <w:right w:val="none" w:sz="0" w:space="0" w:color="auto"/>
          </w:divBdr>
          <w:divsChild>
            <w:div w:id="556473527">
              <w:marLeft w:val="0"/>
              <w:marRight w:val="0"/>
              <w:marTop w:val="0"/>
              <w:marBottom w:val="0"/>
              <w:divBdr>
                <w:top w:val="none" w:sz="0" w:space="0" w:color="auto"/>
                <w:left w:val="none" w:sz="0" w:space="0" w:color="auto"/>
                <w:bottom w:val="none" w:sz="0" w:space="0" w:color="auto"/>
                <w:right w:val="none" w:sz="0" w:space="0" w:color="auto"/>
              </w:divBdr>
              <w:divsChild>
                <w:div w:id="204787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43361">
          <w:marLeft w:val="0"/>
          <w:marRight w:val="0"/>
          <w:marTop w:val="0"/>
          <w:marBottom w:val="0"/>
          <w:divBdr>
            <w:top w:val="none" w:sz="0" w:space="0" w:color="auto"/>
            <w:left w:val="none" w:sz="0" w:space="0" w:color="auto"/>
            <w:bottom w:val="none" w:sz="0" w:space="0" w:color="auto"/>
            <w:right w:val="none" w:sz="0" w:space="0" w:color="auto"/>
          </w:divBdr>
          <w:divsChild>
            <w:div w:id="725225519">
              <w:marLeft w:val="0"/>
              <w:marRight w:val="0"/>
              <w:marTop w:val="0"/>
              <w:marBottom w:val="0"/>
              <w:divBdr>
                <w:top w:val="none" w:sz="0" w:space="0" w:color="auto"/>
                <w:left w:val="none" w:sz="0" w:space="0" w:color="auto"/>
                <w:bottom w:val="none" w:sz="0" w:space="0" w:color="auto"/>
                <w:right w:val="none" w:sz="0" w:space="0" w:color="auto"/>
              </w:divBdr>
              <w:divsChild>
                <w:div w:id="204435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817889">
      <w:bodyDiv w:val="1"/>
      <w:marLeft w:val="0"/>
      <w:marRight w:val="0"/>
      <w:marTop w:val="0"/>
      <w:marBottom w:val="0"/>
      <w:divBdr>
        <w:top w:val="none" w:sz="0" w:space="0" w:color="auto"/>
        <w:left w:val="none" w:sz="0" w:space="0" w:color="auto"/>
        <w:bottom w:val="none" w:sz="0" w:space="0" w:color="auto"/>
        <w:right w:val="none" w:sz="0" w:space="0" w:color="auto"/>
      </w:divBdr>
      <w:divsChild>
        <w:div w:id="275258413">
          <w:marLeft w:val="360"/>
          <w:marRight w:val="0"/>
          <w:marTop w:val="200"/>
          <w:marBottom w:val="0"/>
          <w:divBdr>
            <w:top w:val="none" w:sz="0" w:space="0" w:color="auto"/>
            <w:left w:val="none" w:sz="0" w:space="0" w:color="auto"/>
            <w:bottom w:val="none" w:sz="0" w:space="0" w:color="auto"/>
            <w:right w:val="none" w:sz="0" w:space="0" w:color="auto"/>
          </w:divBdr>
        </w:div>
        <w:div w:id="524827409">
          <w:marLeft w:val="360"/>
          <w:marRight w:val="0"/>
          <w:marTop w:val="200"/>
          <w:marBottom w:val="0"/>
          <w:divBdr>
            <w:top w:val="none" w:sz="0" w:space="0" w:color="auto"/>
            <w:left w:val="none" w:sz="0" w:space="0" w:color="auto"/>
            <w:bottom w:val="none" w:sz="0" w:space="0" w:color="auto"/>
            <w:right w:val="none" w:sz="0" w:space="0" w:color="auto"/>
          </w:divBdr>
        </w:div>
        <w:div w:id="775369557">
          <w:marLeft w:val="360"/>
          <w:marRight w:val="0"/>
          <w:marTop w:val="200"/>
          <w:marBottom w:val="0"/>
          <w:divBdr>
            <w:top w:val="none" w:sz="0" w:space="0" w:color="auto"/>
            <w:left w:val="none" w:sz="0" w:space="0" w:color="auto"/>
            <w:bottom w:val="none" w:sz="0" w:space="0" w:color="auto"/>
            <w:right w:val="none" w:sz="0" w:space="0" w:color="auto"/>
          </w:divBdr>
        </w:div>
        <w:div w:id="850686007">
          <w:marLeft w:val="360"/>
          <w:marRight w:val="0"/>
          <w:marTop w:val="200"/>
          <w:marBottom w:val="0"/>
          <w:divBdr>
            <w:top w:val="none" w:sz="0" w:space="0" w:color="auto"/>
            <w:left w:val="none" w:sz="0" w:space="0" w:color="auto"/>
            <w:bottom w:val="none" w:sz="0" w:space="0" w:color="auto"/>
            <w:right w:val="none" w:sz="0" w:space="0" w:color="auto"/>
          </w:divBdr>
        </w:div>
        <w:div w:id="943995112">
          <w:marLeft w:val="360"/>
          <w:marRight w:val="0"/>
          <w:marTop w:val="200"/>
          <w:marBottom w:val="0"/>
          <w:divBdr>
            <w:top w:val="none" w:sz="0" w:space="0" w:color="auto"/>
            <w:left w:val="none" w:sz="0" w:space="0" w:color="auto"/>
            <w:bottom w:val="none" w:sz="0" w:space="0" w:color="auto"/>
            <w:right w:val="none" w:sz="0" w:space="0" w:color="auto"/>
          </w:divBdr>
        </w:div>
        <w:div w:id="1208907779">
          <w:marLeft w:val="360"/>
          <w:marRight w:val="0"/>
          <w:marTop w:val="200"/>
          <w:marBottom w:val="0"/>
          <w:divBdr>
            <w:top w:val="none" w:sz="0" w:space="0" w:color="auto"/>
            <w:left w:val="none" w:sz="0" w:space="0" w:color="auto"/>
            <w:bottom w:val="none" w:sz="0" w:space="0" w:color="auto"/>
            <w:right w:val="none" w:sz="0" w:space="0" w:color="auto"/>
          </w:divBdr>
        </w:div>
        <w:div w:id="1295719692">
          <w:marLeft w:val="360"/>
          <w:marRight w:val="0"/>
          <w:marTop w:val="200"/>
          <w:marBottom w:val="0"/>
          <w:divBdr>
            <w:top w:val="none" w:sz="0" w:space="0" w:color="auto"/>
            <w:left w:val="none" w:sz="0" w:space="0" w:color="auto"/>
            <w:bottom w:val="none" w:sz="0" w:space="0" w:color="auto"/>
            <w:right w:val="none" w:sz="0" w:space="0" w:color="auto"/>
          </w:divBdr>
        </w:div>
        <w:div w:id="1334643995">
          <w:marLeft w:val="360"/>
          <w:marRight w:val="0"/>
          <w:marTop w:val="200"/>
          <w:marBottom w:val="0"/>
          <w:divBdr>
            <w:top w:val="none" w:sz="0" w:space="0" w:color="auto"/>
            <w:left w:val="none" w:sz="0" w:space="0" w:color="auto"/>
            <w:bottom w:val="none" w:sz="0" w:space="0" w:color="auto"/>
            <w:right w:val="none" w:sz="0" w:space="0" w:color="auto"/>
          </w:divBdr>
        </w:div>
        <w:div w:id="1519658177">
          <w:marLeft w:val="360"/>
          <w:marRight w:val="0"/>
          <w:marTop w:val="200"/>
          <w:marBottom w:val="0"/>
          <w:divBdr>
            <w:top w:val="none" w:sz="0" w:space="0" w:color="auto"/>
            <w:left w:val="none" w:sz="0" w:space="0" w:color="auto"/>
            <w:bottom w:val="none" w:sz="0" w:space="0" w:color="auto"/>
            <w:right w:val="none" w:sz="0" w:space="0" w:color="auto"/>
          </w:divBdr>
        </w:div>
      </w:divsChild>
    </w:div>
    <w:div w:id="1608385523">
      <w:bodyDiv w:val="1"/>
      <w:marLeft w:val="0"/>
      <w:marRight w:val="0"/>
      <w:marTop w:val="0"/>
      <w:marBottom w:val="0"/>
      <w:divBdr>
        <w:top w:val="none" w:sz="0" w:space="0" w:color="auto"/>
        <w:left w:val="none" w:sz="0" w:space="0" w:color="auto"/>
        <w:bottom w:val="none" w:sz="0" w:space="0" w:color="auto"/>
        <w:right w:val="none" w:sz="0" w:space="0" w:color="auto"/>
      </w:divBdr>
      <w:divsChild>
        <w:div w:id="621814559">
          <w:marLeft w:val="0"/>
          <w:marRight w:val="0"/>
          <w:marTop w:val="0"/>
          <w:marBottom w:val="0"/>
          <w:divBdr>
            <w:top w:val="none" w:sz="0" w:space="0" w:color="auto"/>
            <w:left w:val="none" w:sz="0" w:space="0" w:color="auto"/>
            <w:bottom w:val="none" w:sz="0" w:space="0" w:color="auto"/>
            <w:right w:val="none" w:sz="0" w:space="0" w:color="auto"/>
          </w:divBdr>
          <w:divsChild>
            <w:div w:id="1100183154">
              <w:marLeft w:val="0"/>
              <w:marRight w:val="0"/>
              <w:marTop w:val="0"/>
              <w:marBottom w:val="0"/>
              <w:divBdr>
                <w:top w:val="none" w:sz="0" w:space="0" w:color="auto"/>
                <w:left w:val="none" w:sz="0" w:space="0" w:color="auto"/>
                <w:bottom w:val="none" w:sz="0" w:space="0" w:color="auto"/>
                <w:right w:val="none" w:sz="0" w:space="0" w:color="auto"/>
              </w:divBdr>
              <w:divsChild>
                <w:div w:id="858081900">
                  <w:marLeft w:val="0"/>
                  <w:marRight w:val="0"/>
                  <w:marTop w:val="0"/>
                  <w:marBottom w:val="0"/>
                  <w:divBdr>
                    <w:top w:val="none" w:sz="0" w:space="0" w:color="auto"/>
                    <w:left w:val="none" w:sz="0" w:space="0" w:color="auto"/>
                    <w:bottom w:val="none" w:sz="0" w:space="0" w:color="auto"/>
                    <w:right w:val="none" w:sz="0" w:space="0" w:color="auto"/>
                  </w:divBdr>
                  <w:divsChild>
                    <w:div w:id="96130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088789">
      <w:bodyDiv w:val="1"/>
      <w:marLeft w:val="0"/>
      <w:marRight w:val="0"/>
      <w:marTop w:val="0"/>
      <w:marBottom w:val="0"/>
      <w:divBdr>
        <w:top w:val="none" w:sz="0" w:space="0" w:color="auto"/>
        <w:left w:val="none" w:sz="0" w:space="0" w:color="auto"/>
        <w:bottom w:val="none" w:sz="0" w:space="0" w:color="auto"/>
        <w:right w:val="none" w:sz="0" w:space="0" w:color="auto"/>
      </w:divBdr>
      <w:divsChild>
        <w:div w:id="694114104">
          <w:marLeft w:val="360"/>
          <w:marRight w:val="0"/>
          <w:marTop w:val="200"/>
          <w:marBottom w:val="0"/>
          <w:divBdr>
            <w:top w:val="none" w:sz="0" w:space="0" w:color="auto"/>
            <w:left w:val="none" w:sz="0" w:space="0" w:color="auto"/>
            <w:bottom w:val="none" w:sz="0" w:space="0" w:color="auto"/>
            <w:right w:val="none" w:sz="0" w:space="0" w:color="auto"/>
          </w:divBdr>
        </w:div>
        <w:div w:id="775171422">
          <w:marLeft w:val="360"/>
          <w:marRight w:val="0"/>
          <w:marTop w:val="200"/>
          <w:marBottom w:val="0"/>
          <w:divBdr>
            <w:top w:val="none" w:sz="0" w:space="0" w:color="auto"/>
            <w:left w:val="none" w:sz="0" w:space="0" w:color="auto"/>
            <w:bottom w:val="none" w:sz="0" w:space="0" w:color="auto"/>
            <w:right w:val="none" w:sz="0" w:space="0" w:color="auto"/>
          </w:divBdr>
        </w:div>
        <w:div w:id="1237320163">
          <w:marLeft w:val="360"/>
          <w:marRight w:val="0"/>
          <w:marTop w:val="200"/>
          <w:marBottom w:val="0"/>
          <w:divBdr>
            <w:top w:val="none" w:sz="0" w:space="0" w:color="auto"/>
            <w:left w:val="none" w:sz="0" w:space="0" w:color="auto"/>
            <w:bottom w:val="none" w:sz="0" w:space="0" w:color="auto"/>
            <w:right w:val="none" w:sz="0" w:space="0" w:color="auto"/>
          </w:divBdr>
        </w:div>
        <w:div w:id="2056002363">
          <w:marLeft w:val="360"/>
          <w:marRight w:val="0"/>
          <w:marTop w:val="200"/>
          <w:marBottom w:val="0"/>
          <w:divBdr>
            <w:top w:val="none" w:sz="0" w:space="0" w:color="auto"/>
            <w:left w:val="none" w:sz="0" w:space="0" w:color="auto"/>
            <w:bottom w:val="none" w:sz="0" w:space="0" w:color="auto"/>
            <w:right w:val="none" w:sz="0" w:space="0" w:color="auto"/>
          </w:divBdr>
        </w:div>
        <w:div w:id="2125072441">
          <w:marLeft w:val="360"/>
          <w:marRight w:val="0"/>
          <w:marTop w:val="200"/>
          <w:marBottom w:val="0"/>
          <w:divBdr>
            <w:top w:val="none" w:sz="0" w:space="0" w:color="auto"/>
            <w:left w:val="none" w:sz="0" w:space="0" w:color="auto"/>
            <w:bottom w:val="none" w:sz="0" w:space="0" w:color="auto"/>
            <w:right w:val="none" w:sz="0" w:space="0" w:color="auto"/>
          </w:divBdr>
        </w:div>
      </w:divsChild>
    </w:div>
    <w:div w:id="1618103597">
      <w:bodyDiv w:val="1"/>
      <w:marLeft w:val="0"/>
      <w:marRight w:val="0"/>
      <w:marTop w:val="0"/>
      <w:marBottom w:val="0"/>
      <w:divBdr>
        <w:top w:val="none" w:sz="0" w:space="0" w:color="auto"/>
        <w:left w:val="none" w:sz="0" w:space="0" w:color="auto"/>
        <w:bottom w:val="none" w:sz="0" w:space="0" w:color="auto"/>
        <w:right w:val="none" w:sz="0" w:space="0" w:color="auto"/>
      </w:divBdr>
      <w:divsChild>
        <w:div w:id="782266647">
          <w:marLeft w:val="0"/>
          <w:marRight w:val="0"/>
          <w:marTop w:val="0"/>
          <w:marBottom w:val="0"/>
          <w:divBdr>
            <w:top w:val="none" w:sz="0" w:space="0" w:color="auto"/>
            <w:left w:val="none" w:sz="0" w:space="0" w:color="auto"/>
            <w:bottom w:val="none" w:sz="0" w:space="0" w:color="auto"/>
            <w:right w:val="none" w:sz="0" w:space="0" w:color="auto"/>
          </w:divBdr>
          <w:divsChild>
            <w:div w:id="1859613845">
              <w:marLeft w:val="0"/>
              <w:marRight w:val="0"/>
              <w:marTop w:val="0"/>
              <w:marBottom w:val="0"/>
              <w:divBdr>
                <w:top w:val="none" w:sz="0" w:space="0" w:color="auto"/>
                <w:left w:val="none" w:sz="0" w:space="0" w:color="auto"/>
                <w:bottom w:val="none" w:sz="0" w:space="0" w:color="auto"/>
                <w:right w:val="none" w:sz="0" w:space="0" w:color="auto"/>
              </w:divBdr>
              <w:divsChild>
                <w:div w:id="10306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40418">
          <w:marLeft w:val="0"/>
          <w:marRight w:val="0"/>
          <w:marTop w:val="0"/>
          <w:marBottom w:val="0"/>
          <w:divBdr>
            <w:top w:val="none" w:sz="0" w:space="0" w:color="auto"/>
            <w:left w:val="none" w:sz="0" w:space="0" w:color="auto"/>
            <w:bottom w:val="none" w:sz="0" w:space="0" w:color="auto"/>
            <w:right w:val="none" w:sz="0" w:space="0" w:color="auto"/>
          </w:divBdr>
          <w:divsChild>
            <w:div w:id="484394218">
              <w:marLeft w:val="0"/>
              <w:marRight w:val="0"/>
              <w:marTop w:val="0"/>
              <w:marBottom w:val="0"/>
              <w:divBdr>
                <w:top w:val="none" w:sz="0" w:space="0" w:color="auto"/>
                <w:left w:val="none" w:sz="0" w:space="0" w:color="auto"/>
                <w:bottom w:val="none" w:sz="0" w:space="0" w:color="auto"/>
                <w:right w:val="none" w:sz="0" w:space="0" w:color="auto"/>
              </w:divBdr>
            </w:div>
          </w:divsChild>
        </w:div>
        <w:div w:id="1474983036">
          <w:marLeft w:val="0"/>
          <w:marRight w:val="0"/>
          <w:marTop w:val="0"/>
          <w:marBottom w:val="0"/>
          <w:divBdr>
            <w:top w:val="none" w:sz="0" w:space="0" w:color="auto"/>
            <w:left w:val="none" w:sz="0" w:space="0" w:color="auto"/>
            <w:bottom w:val="none" w:sz="0" w:space="0" w:color="auto"/>
            <w:right w:val="none" w:sz="0" w:space="0" w:color="auto"/>
          </w:divBdr>
          <w:divsChild>
            <w:div w:id="2097483546">
              <w:marLeft w:val="0"/>
              <w:marRight w:val="0"/>
              <w:marTop w:val="0"/>
              <w:marBottom w:val="0"/>
              <w:divBdr>
                <w:top w:val="none" w:sz="0" w:space="0" w:color="auto"/>
                <w:left w:val="none" w:sz="0" w:space="0" w:color="auto"/>
                <w:bottom w:val="none" w:sz="0" w:space="0" w:color="auto"/>
                <w:right w:val="none" w:sz="0" w:space="0" w:color="auto"/>
              </w:divBdr>
              <w:divsChild>
                <w:div w:id="1343514697">
                  <w:marLeft w:val="0"/>
                  <w:marRight w:val="0"/>
                  <w:marTop w:val="0"/>
                  <w:marBottom w:val="0"/>
                  <w:divBdr>
                    <w:top w:val="none" w:sz="0" w:space="0" w:color="auto"/>
                    <w:left w:val="none" w:sz="0" w:space="0" w:color="auto"/>
                    <w:bottom w:val="none" w:sz="0" w:space="0" w:color="auto"/>
                    <w:right w:val="none" w:sz="0" w:space="0" w:color="auto"/>
                  </w:divBdr>
                </w:div>
                <w:div w:id="14372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030441">
          <w:marLeft w:val="0"/>
          <w:marRight w:val="0"/>
          <w:marTop w:val="0"/>
          <w:marBottom w:val="0"/>
          <w:divBdr>
            <w:top w:val="none" w:sz="0" w:space="0" w:color="auto"/>
            <w:left w:val="none" w:sz="0" w:space="0" w:color="auto"/>
            <w:bottom w:val="none" w:sz="0" w:space="0" w:color="auto"/>
            <w:right w:val="none" w:sz="0" w:space="0" w:color="auto"/>
          </w:divBdr>
          <w:divsChild>
            <w:div w:id="948123818">
              <w:marLeft w:val="0"/>
              <w:marRight w:val="0"/>
              <w:marTop w:val="0"/>
              <w:marBottom w:val="0"/>
              <w:divBdr>
                <w:top w:val="none" w:sz="0" w:space="0" w:color="auto"/>
                <w:left w:val="none" w:sz="0" w:space="0" w:color="auto"/>
                <w:bottom w:val="none" w:sz="0" w:space="0" w:color="auto"/>
                <w:right w:val="none" w:sz="0" w:space="0" w:color="auto"/>
              </w:divBdr>
              <w:divsChild>
                <w:div w:id="151055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84962">
          <w:marLeft w:val="0"/>
          <w:marRight w:val="0"/>
          <w:marTop w:val="0"/>
          <w:marBottom w:val="0"/>
          <w:divBdr>
            <w:top w:val="none" w:sz="0" w:space="0" w:color="auto"/>
            <w:left w:val="none" w:sz="0" w:space="0" w:color="auto"/>
            <w:bottom w:val="none" w:sz="0" w:space="0" w:color="auto"/>
            <w:right w:val="none" w:sz="0" w:space="0" w:color="auto"/>
          </w:divBdr>
          <w:divsChild>
            <w:div w:id="1721634924">
              <w:marLeft w:val="0"/>
              <w:marRight w:val="0"/>
              <w:marTop w:val="0"/>
              <w:marBottom w:val="0"/>
              <w:divBdr>
                <w:top w:val="none" w:sz="0" w:space="0" w:color="auto"/>
                <w:left w:val="none" w:sz="0" w:space="0" w:color="auto"/>
                <w:bottom w:val="none" w:sz="0" w:space="0" w:color="auto"/>
                <w:right w:val="none" w:sz="0" w:space="0" w:color="auto"/>
              </w:divBdr>
              <w:divsChild>
                <w:div w:id="11238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030750">
      <w:bodyDiv w:val="1"/>
      <w:marLeft w:val="0"/>
      <w:marRight w:val="0"/>
      <w:marTop w:val="0"/>
      <w:marBottom w:val="0"/>
      <w:divBdr>
        <w:top w:val="none" w:sz="0" w:space="0" w:color="auto"/>
        <w:left w:val="none" w:sz="0" w:space="0" w:color="auto"/>
        <w:bottom w:val="none" w:sz="0" w:space="0" w:color="auto"/>
        <w:right w:val="none" w:sz="0" w:space="0" w:color="auto"/>
      </w:divBdr>
      <w:divsChild>
        <w:div w:id="3022098">
          <w:marLeft w:val="360"/>
          <w:marRight w:val="0"/>
          <w:marTop w:val="200"/>
          <w:marBottom w:val="0"/>
          <w:divBdr>
            <w:top w:val="none" w:sz="0" w:space="0" w:color="auto"/>
            <w:left w:val="none" w:sz="0" w:space="0" w:color="auto"/>
            <w:bottom w:val="none" w:sz="0" w:space="0" w:color="auto"/>
            <w:right w:val="none" w:sz="0" w:space="0" w:color="auto"/>
          </w:divBdr>
        </w:div>
        <w:div w:id="7340838">
          <w:marLeft w:val="360"/>
          <w:marRight w:val="0"/>
          <w:marTop w:val="200"/>
          <w:marBottom w:val="0"/>
          <w:divBdr>
            <w:top w:val="none" w:sz="0" w:space="0" w:color="auto"/>
            <w:left w:val="none" w:sz="0" w:space="0" w:color="auto"/>
            <w:bottom w:val="none" w:sz="0" w:space="0" w:color="auto"/>
            <w:right w:val="none" w:sz="0" w:space="0" w:color="auto"/>
          </w:divBdr>
        </w:div>
        <w:div w:id="155732811">
          <w:marLeft w:val="360"/>
          <w:marRight w:val="0"/>
          <w:marTop w:val="200"/>
          <w:marBottom w:val="0"/>
          <w:divBdr>
            <w:top w:val="none" w:sz="0" w:space="0" w:color="auto"/>
            <w:left w:val="none" w:sz="0" w:space="0" w:color="auto"/>
            <w:bottom w:val="none" w:sz="0" w:space="0" w:color="auto"/>
            <w:right w:val="none" w:sz="0" w:space="0" w:color="auto"/>
          </w:divBdr>
        </w:div>
        <w:div w:id="500657393">
          <w:marLeft w:val="360"/>
          <w:marRight w:val="0"/>
          <w:marTop w:val="200"/>
          <w:marBottom w:val="0"/>
          <w:divBdr>
            <w:top w:val="none" w:sz="0" w:space="0" w:color="auto"/>
            <w:left w:val="none" w:sz="0" w:space="0" w:color="auto"/>
            <w:bottom w:val="none" w:sz="0" w:space="0" w:color="auto"/>
            <w:right w:val="none" w:sz="0" w:space="0" w:color="auto"/>
          </w:divBdr>
        </w:div>
        <w:div w:id="530000546">
          <w:marLeft w:val="360"/>
          <w:marRight w:val="0"/>
          <w:marTop w:val="200"/>
          <w:marBottom w:val="0"/>
          <w:divBdr>
            <w:top w:val="none" w:sz="0" w:space="0" w:color="auto"/>
            <w:left w:val="none" w:sz="0" w:space="0" w:color="auto"/>
            <w:bottom w:val="none" w:sz="0" w:space="0" w:color="auto"/>
            <w:right w:val="none" w:sz="0" w:space="0" w:color="auto"/>
          </w:divBdr>
        </w:div>
        <w:div w:id="587151910">
          <w:marLeft w:val="360"/>
          <w:marRight w:val="0"/>
          <w:marTop w:val="200"/>
          <w:marBottom w:val="0"/>
          <w:divBdr>
            <w:top w:val="none" w:sz="0" w:space="0" w:color="auto"/>
            <w:left w:val="none" w:sz="0" w:space="0" w:color="auto"/>
            <w:bottom w:val="none" w:sz="0" w:space="0" w:color="auto"/>
            <w:right w:val="none" w:sz="0" w:space="0" w:color="auto"/>
          </w:divBdr>
        </w:div>
        <w:div w:id="974063664">
          <w:marLeft w:val="360"/>
          <w:marRight w:val="0"/>
          <w:marTop w:val="200"/>
          <w:marBottom w:val="0"/>
          <w:divBdr>
            <w:top w:val="none" w:sz="0" w:space="0" w:color="auto"/>
            <w:left w:val="none" w:sz="0" w:space="0" w:color="auto"/>
            <w:bottom w:val="none" w:sz="0" w:space="0" w:color="auto"/>
            <w:right w:val="none" w:sz="0" w:space="0" w:color="auto"/>
          </w:divBdr>
        </w:div>
        <w:div w:id="1285769795">
          <w:marLeft w:val="360"/>
          <w:marRight w:val="0"/>
          <w:marTop w:val="200"/>
          <w:marBottom w:val="0"/>
          <w:divBdr>
            <w:top w:val="none" w:sz="0" w:space="0" w:color="auto"/>
            <w:left w:val="none" w:sz="0" w:space="0" w:color="auto"/>
            <w:bottom w:val="none" w:sz="0" w:space="0" w:color="auto"/>
            <w:right w:val="none" w:sz="0" w:space="0" w:color="auto"/>
          </w:divBdr>
        </w:div>
        <w:div w:id="1771318248">
          <w:marLeft w:val="360"/>
          <w:marRight w:val="0"/>
          <w:marTop w:val="200"/>
          <w:marBottom w:val="0"/>
          <w:divBdr>
            <w:top w:val="none" w:sz="0" w:space="0" w:color="auto"/>
            <w:left w:val="none" w:sz="0" w:space="0" w:color="auto"/>
            <w:bottom w:val="none" w:sz="0" w:space="0" w:color="auto"/>
            <w:right w:val="none" w:sz="0" w:space="0" w:color="auto"/>
          </w:divBdr>
        </w:div>
      </w:divsChild>
    </w:div>
    <w:div w:id="1748531566">
      <w:bodyDiv w:val="1"/>
      <w:marLeft w:val="0"/>
      <w:marRight w:val="0"/>
      <w:marTop w:val="0"/>
      <w:marBottom w:val="0"/>
      <w:divBdr>
        <w:top w:val="none" w:sz="0" w:space="0" w:color="auto"/>
        <w:left w:val="none" w:sz="0" w:space="0" w:color="auto"/>
        <w:bottom w:val="none" w:sz="0" w:space="0" w:color="auto"/>
        <w:right w:val="none" w:sz="0" w:space="0" w:color="auto"/>
      </w:divBdr>
      <w:divsChild>
        <w:div w:id="814491720">
          <w:marLeft w:val="0"/>
          <w:marRight w:val="0"/>
          <w:marTop w:val="0"/>
          <w:marBottom w:val="0"/>
          <w:divBdr>
            <w:top w:val="none" w:sz="0" w:space="0" w:color="auto"/>
            <w:left w:val="none" w:sz="0" w:space="0" w:color="auto"/>
            <w:bottom w:val="none" w:sz="0" w:space="0" w:color="auto"/>
            <w:right w:val="none" w:sz="0" w:space="0" w:color="auto"/>
          </w:divBdr>
          <w:divsChild>
            <w:div w:id="1867214083">
              <w:marLeft w:val="0"/>
              <w:marRight w:val="0"/>
              <w:marTop w:val="0"/>
              <w:marBottom w:val="0"/>
              <w:divBdr>
                <w:top w:val="none" w:sz="0" w:space="0" w:color="auto"/>
                <w:left w:val="none" w:sz="0" w:space="0" w:color="auto"/>
                <w:bottom w:val="none" w:sz="0" w:space="0" w:color="auto"/>
                <w:right w:val="none" w:sz="0" w:space="0" w:color="auto"/>
              </w:divBdr>
            </w:div>
            <w:div w:id="2146310459">
              <w:marLeft w:val="0"/>
              <w:marRight w:val="0"/>
              <w:marTop w:val="0"/>
              <w:marBottom w:val="0"/>
              <w:divBdr>
                <w:top w:val="none" w:sz="0" w:space="0" w:color="auto"/>
                <w:left w:val="none" w:sz="0" w:space="0" w:color="auto"/>
                <w:bottom w:val="none" w:sz="0" w:space="0" w:color="auto"/>
                <w:right w:val="none" w:sz="0" w:space="0" w:color="auto"/>
              </w:divBdr>
            </w:div>
          </w:divsChild>
        </w:div>
        <w:div w:id="1871256448">
          <w:marLeft w:val="0"/>
          <w:marRight w:val="0"/>
          <w:marTop w:val="0"/>
          <w:marBottom w:val="0"/>
          <w:divBdr>
            <w:top w:val="none" w:sz="0" w:space="0" w:color="auto"/>
            <w:left w:val="none" w:sz="0" w:space="0" w:color="auto"/>
            <w:bottom w:val="none" w:sz="0" w:space="0" w:color="auto"/>
            <w:right w:val="none" w:sz="0" w:space="0" w:color="auto"/>
          </w:divBdr>
        </w:div>
      </w:divsChild>
    </w:div>
    <w:div w:id="1752459233">
      <w:bodyDiv w:val="1"/>
      <w:marLeft w:val="0"/>
      <w:marRight w:val="0"/>
      <w:marTop w:val="0"/>
      <w:marBottom w:val="0"/>
      <w:divBdr>
        <w:top w:val="none" w:sz="0" w:space="0" w:color="auto"/>
        <w:left w:val="none" w:sz="0" w:space="0" w:color="auto"/>
        <w:bottom w:val="none" w:sz="0" w:space="0" w:color="auto"/>
        <w:right w:val="none" w:sz="0" w:space="0" w:color="auto"/>
      </w:divBdr>
    </w:div>
    <w:div w:id="1843659064">
      <w:bodyDiv w:val="1"/>
      <w:marLeft w:val="0"/>
      <w:marRight w:val="0"/>
      <w:marTop w:val="0"/>
      <w:marBottom w:val="0"/>
      <w:divBdr>
        <w:top w:val="none" w:sz="0" w:space="0" w:color="auto"/>
        <w:left w:val="none" w:sz="0" w:space="0" w:color="auto"/>
        <w:bottom w:val="none" w:sz="0" w:space="0" w:color="auto"/>
        <w:right w:val="none" w:sz="0" w:space="0" w:color="auto"/>
      </w:divBdr>
      <w:divsChild>
        <w:div w:id="198587552">
          <w:marLeft w:val="0"/>
          <w:marRight w:val="0"/>
          <w:marTop w:val="0"/>
          <w:marBottom w:val="0"/>
          <w:divBdr>
            <w:top w:val="none" w:sz="0" w:space="0" w:color="auto"/>
            <w:left w:val="none" w:sz="0" w:space="0" w:color="auto"/>
            <w:bottom w:val="none" w:sz="0" w:space="0" w:color="auto"/>
            <w:right w:val="none" w:sz="0" w:space="0" w:color="auto"/>
          </w:divBdr>
          <w:divsChild>
            <w:div w:id="22367504">
              <w:marLeft w:val="0"/>
              <w:marRight w:val="0"/>
              <w:marTop w:val="0"/>
              <w:marBottom w:val="0"/>
              <w:divBdr>
                <w:top w:val="none" w:sz="0" w:space="0" w:color="auto"/>
                <w:left w:val="none" w:sz="0" w:space="0" w:color="auto"/>
                <w:bottom w:val="none" w:sz="0" w:space="0" w:color="auto"/>
                <w:right w:val="none" w:sz="0" w:space="0" w:color="auto"/>
              </w:divBdr>
              <w:divsChild>
                <w:div w:id="1395347291">
                  <w:marLeft w:val="0"/>
                  <w:marRight w:val="0"/>
                  <w:marTop w:val="0"/>
                  <w:marBottom w:val="0"/>
                  <w:divBdr>
                    <w:top w:val="none" w:sz="0" w:space="0" w:color="auto"/>
                    <w:left w:val="none" w:sz="0" w:space="0" w:color="auto"/>
                    <w:bottom w:val="none" w:sz="0" w:space="0" w:color="auto"/>
                    <w:right w:val="none" w:sz="0" w:space="0" w:color="auto"/>
                  </w:divBdr>
                  <w:divsChild>
                    <w:div w:id="28442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064447">
      <w:bodyDiv w:val="1"/>
      <w:marLeft w:val="0"/>
      <w:marRight w:val="0"/>
      <w:marTop w:val="0"/>
      <w:marBottom w:val="0"/>
      <w:divBdr>
        <w:top w:val="none" w:sz="0" w:space="0" w:color="auto"/>
        <w:left w:val="none" w:sz="0" w:space="0" w:color="auto"/>
        <w:bottom w:val="none" w:sz="0" w:space="0" w:color="auto"/>
        <w:right w:val="none" w:sz="0" w:space="0" w:color="auto"/>
      </w:divBdr>
    </w:div>
    <w:div w:id="1938712494">
      <w:bodyDiv w:val="1"/>
      <w:marLeft w:val="0"/>
      <w:marRight w:val="0"/>
      <w:marTop w:val="0"/>
      <w:marBottom w:val="0"/>
      <w:divBdr>
        <w:top w:val="none" w:sz="0" w:space="0" w:color="auto"/>
        <w:left w:val="none" w:sz="0" w:space="0" w:color="auto"/>
        <w:bottom w:val="none" w:sz="0" w:space="0" w:color="auto"/>
        <w:right w:val="none" w:sz="0" w:space="0" w:color="auto"/>
      </w:divBdr>
      <w:divsChild>
        <w:div w:id="2065252613">
          <w:marLeft w:val="0"/>
          <w:marRight w:val="0"/>
          <w:marTop w:val="0"/>
          <w:marBottom w:val="0"/>
          <w:divBdr>
            <w:top w:val="none" w:sz="0" w:space="0" w:color="auto"/>
            <w:left w:val="none" w:sz="0" w:space="0" w:color="auto"/>
            <w:bottom w:val="none" w:sz="0" w:space="0" w:color="auto"/>
            <w:right w:val="none" w:sz="0" w:space="0" w:color="auto"/>
          </w:divBdr>
          <w:divsChild>
            <w:div w:id="39016350">
              <w:marLeft w:val="0"/>
              <w:marRight w:val="0"/>
              <w:marTop w:val="0"/>
              <w:marBottom w:val="0"/>
              <w:divBdr>
                <w:top w:val="none" w:sz="0" w:space="0" w:color="auto"/>
                <w:left w:val="none" w:sz="0" w:space="0" w:color="auto"/>
                <w:bottom w:val="none" w:sz="0" w:space="0" w:color="auto"/>
                <w:right w:val="none" w:sz="0" w:space="0" w:color="auto"/>
              </w:divBdr>
              <w:divsChild>
                <w:div w:id="42828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676313">
      <w:bodyDiv w:val="1"/>
      <w:marLeft w:val="0"/>
      <w:marRight w:val="0"/>
      <w:marTop w:val="0"/>
      <w:marBottom w:val="0"/>
      <w:divBdr>
        <w:top w:val="none" w:sz="0" w:space="0" w:color="auto"/>
        <w:left w:val="none" w:sz="0" w:space="0" w:color="auto"/>
        <w:bottom w:val="none" w:sz="0" w:space="0" w:color="auto"/>
        <w:right w:val="none" w:sz="0" w:space="0" w:color="auto"/>
      </w:divBdr>
      <w:divsChild>
        <w:div w:id="17510350">
          <w:marLeft w:val="0"/>
          <w:marRight w:val="0"/>
          <w:marTop w:val="0"/>
          <w:marBottom w:val="0"/>
          <w:divBdr>
            <w:top w:val="none" w:sz="0" w:space="0" w:color="auto"/>
            <w:left w:val="none" w:sz="0" w:space="0" w:color="auto"/>
            <w:bottom w:val="none" w:sz="0" w:space="0" w:color="auto"/>
            <w:right w:val="none" w:sz="0" w:space="0" w:color="auto"/>
          </w:divBdr>
          <w:divsChild>
            <w:div w:id="8610329">
              <w:marLeft w:val="0"/>
              <w:marRight w:val="0"/>
              <w:marTop w:val="0"/>
              <w:marBottom w:val="0"/>
              <w:divBdr>
                <w:top w:val="none" w:sz="0" w:space="0" w:color="auto"/>
                <w:left w:val="none" w:sz="0" w:space="0" w:color="auto"/>
                <w:bottom w:val="none" w:sz="0" w:space="0" w:color="auto"/>
                <w:right w:val="none" w:sz="0" w:space="0" w:color="auto"/>
              </w:divBdr>
              <w:divsChild>
                <w:div w:id="83480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7292">
          <w:marLeft w:val="0"/>
          <w:marRight w:val="0"/>
          <w:marTop w:val="0"/>
          <w:marBottom w:val="0"/>
          <w:divBdr>
            <w:top w:val="none" w:sz="0" w:space="0" w:color="auto"/>
            <w:left w:val="none" w:sz="0" w:space="0" w:color="auto"/>
            <w:bottom w:val="none" w:sz="0" w:space="0" w:color="auto"/>
            <w:right w:val="none" w:sz="0" w:space="0" w:color="auto"/>
          </w:divBdr>
          <w:divsChild>
            <w:div w:id="2081049986">
              <w:marLeft w:val="0"/>
              <w:marRight w:val="0"/>
              <w:marTop w:val="0"/>
              <w:marBottom w:val="0"/>
              <w:divBdr>
                <w:top w:val="none" w:sz="0" w:space="0" w:color="auto"/>
                <w:left w:val="none" w:sz="0" w:space="0" w:color="auto"/>
                <w:bottom w:val="none" w:sz="0" w:space="0" w:color="auto"/>
                <w:right w:val="none" w:sz="0" w:space="0" w:color="auto"/>
              </w:divBdr>
              <w:divsChild>
                <w:div w:id="18444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5115">
          <w:marLeft w:val="0"/>
          <w:marRight w:val="0"/>
          <w:marTop w:val="0"/>
          <w:marBottom w:val="0"/>
          <w:divBdr>
            <w:top w:val="none" w:sz="0" w:space="0" w:color="auto"/>
            <w:left w:val="none" w:sz="0" w:space="0" w:color="auto"/>
            <w:bottom w:val="none" w:sz="0" w:space="0" w:color="auto"/>
            <w:right w:val="none" w:sz="0" w:space="0" w:color="auto"/>
          </w:divBdr>
          <w:divsChild>
            <w:div w:id="690841436">
              <w:marLeft w:val="0"/>
              <w:marRight w:val="0"/>
              <w:marTop w:val="0"/>
              <w:marBottom w:val="0"/>
              <w:divBdr>
                <w:top w:val="none" w:sz="0" w:space="0" w:color="auto"/>
                <w:left w:val="none" w:sz="0" w:space="0" w:color="auto"/>
                <w:bottom w:val="none" w:sz="0" w:space="0" w:color="auto"/>
                <w:right w:val="none" w:sz="0" w:space="0" w:color="auto"/>
              </w:divBdr>
              <w:divsChild>
                <w:div w:id="150701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4075">
          <w:marLeft w:val="0"/>
          <w:marRight w:val="0"/>
          <w:marTop w:val="0"/>
          <w:marBottom w:val="0"/>
          <w:divBdr>
            <w:top w:val="none" w:sz="0" w:space="0" w:color="auto"/>
            <w:left w:val="none" w:sz="0" w:space="0" w:color="auto"/>
            <w:bottom w:val="none" w:sz="0" w:space="0" w:color="auto"/>
            <w:right w:val="none" w:sz="0" w:space="0" w:color="auto"/>
          </w:divBdr>
          <w:divsChild>
            <w:div w:id="103692922">
              <w:marLeft w:val="0"/>
              <w:marRight w:val="0"/>
              <w:marTop w:val="0"/>
              <w:marBottom w:val="0"/>
              <w:divBdr>
                <w:top w:val="none" w:sz="0" w:space="0" w:color="auto"/>
                <w:left w:val="none" w:sz="0" w:space="0" w:color="auto"/>
                <w:bottom w:val="none" w:sz="0" w:space="0" w:color="auto"/>
                <w:right w:val="none" w:sz="0" w:space="0" w:color="auto"/>
              </w:divBdr>
              <w:divsChild>
                <w:div w:id="26072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050075">
      <w:bodyDiv w:val="1"/>
      <w:marLeft w:val="0"/>
      <w:marRight w:val="0"/>
      <w:marTop w:val="0"/>
      <w:marBottom w:val="0"/>
      <w:divBdr>
        <w:top w:val="none" w:sz="0" w:space="0" w:color="auto"/>
        <w:left w:val="none" w:sz="0" w:space="0" w:color="auto"/>
        <w:bottom w:val="none" w:sz="0" w:space="0" w:color="auto"/>
        <w:right w:val="none" w:sz="0" w:space="0" w:color="auto"/>
      </w:divBdr>
      <w:divsChild>
        <w:div w:id="88812623">
          <w:marLeft w:val="0"/>
          <w:marRight w:val="0"/>
          <w:marTop w:val="0"/>
          <w:marBottom w:val="0"/>
          <w:divBdr>
            <w:top w:val="none" w:sz="0" w:space="0" w:color="auto"/>
            <w:left w:val="none" w:sz="0" w:space="0" w:color="auto"/>
            <w:bottom w:val="none" w:sz="0" w:space="0" w:color="auto"/>
            <w:right w:val="none" w:sz="0" w:space="0" w:color="auto"/>
          </w:divBdr>
          <w:divsChild>
            <w:div w:id="666788751">
              <w:marLeft w:val="0"/>
              <w:marRight w:val="0"/>
              <w:marTop w:val="0"/>
              <w:marBottom w:val="0"/>
              <w:divBdr>
                <w:top w:val="none" w:sz="0" w:space="0" w:color="auto"/>
                <w:left w:val="none" w:sz="0" w:space="0" w:color="auto"/>
                <w:bottom w:val="none" w:sz="0" w:space="0" w:color="auto"/>
                <w:right w:val="none" w:sz="0" w:space="0" w:color="auto"/>
              </w:divBdr>
              <w:divsChild>
                <w:div w:id="177597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68763">
          <w:marLeft w:val="0"/>
          <w:marRight w:val="0"/>
          <w:marTop w:val="0"/>
          <w:marBottom w:val="0"/>
          <w:divBdr>
            <w:top w:val="none" w:sz="0" w:space="0" w:color="auto"/>
            <w:left w:val="none" w:sz="0" w:space="0" w:color="auto"/>
            <w:bottom w:val="none" w:sz="0" w:space="0" w:color="auto"/>
            <w:right w:val="none" w:sz="0" w:space="0" w:color="auto"/>
          </w:divBdr>
          <w:divsChild>
            <w:div w:id="1867254181">
              <w:marLeft w:val="0"/>
              <w:marRight w:val="0"/>
              <w:marTop w:val="0"/>
              <w:marBottom w:val="0"/>
              <w:divBdr>
                <w:top w:val="none" w:sz="0" w:space="0" w:color="auto"/>
                <w:left w:val="none" w:sz="0" w:space="0" w:color="auto"/>
                <w:bottom w:val="none" w:sz="0" w:space="0" w:color="auto"/>
                <w:right w:val="none" w:sz="0" w:space="0" w:color="auto"/>
              </w:divBdr>
              <w:divsChild>
                <w:div w:id="177644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23651">
          <w:marLeft w:val="0"/>
          <w:marRight w:val="0"/>
          <w:marTop w:val="0"/>
          <w:marBottom w:val="0"/>
          <w:divBdr>
            <w:top w:val="none" w:sz="0" w:space="0" w:color="auto"/>
            <w:left w:val="none" w:sz="0" w:space="0" w:color="auto"/>
            <w:bottom w:val="none" w:sz="0" w:space="0" w:color="auto"/>
            <w:right w:val="none" w:sz="0" w:space="0" w:color="auto"/>
          </w:divBdr>
          <w:divsChild>
            <w:div w:id="686563591">
              <w:marLeft w:val="0"/>
              <w:marRight w:val="0"/>
              <w:marTop w:val="0"/>
              <w:marBottom w:val="0"/>
              <w:divBdr>
                <w:top w:val="none" w:sz="0" w:space="0" w:color="auto"/>
                <w:left w:val="none" w:sz="0" w:space="0" w:color="auto"/>
                <w:bottom w:val="none" w:sz="0" w:space="0" w:color="auto"/>
                <w:right w:val="none" w:sz="0" w:space="0" w:color="auto"/>
              </w:divBdr>
              <w:divsChild>
                <w:div w:id="176318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72598">
      <w:bodyDiv w:val="1"/>
      <w:marLeft w:val="0"/>
      <w:marRight w:val="0"/>
      <w:marTop w:val="0"/>
      <w:marBottom w:val="0"/>
      <w:divBdr>
        <w:top w:val="none" w:sz="0" w:space="0" w:color="auto"/>
        <w:left w:val="none" w:sz="0" w:space="0" w:color="auto"/>
        <w:bottom w:val="none" w:sz="0" w:space="0" w:color="auto"/>
        <w:right w:val="none" w:sz="0" w:space="0" w:color="auto"/>
      </w:divBdr>
      <w:divsChild>
        <w:div w:id="1298024336">
          <w:marLeft w:val="547"/>
          <w:marRight w:val="0"/>
          <w:marTop w:val="200"/>
          <w:marBottom w:val="0"/>
          <w:divBdr>
            <w:top w:val="none" w:sz="0" w:space="0" w:color="auto"/>
            <w:left w:val="none" w:sz="0" w:space="0" w:color="auto"/>
            <w:bottom w:val="none" w:sz="0" w:space="0" w:color="auto"/>
            <w:right w:val="none" w:sz="0" w:space="0" w:color="auto"/>
          </w:divBdr>
        </w:div>
        <w:div w:id="1605920311">
          <w:marLeft w:val="547"/>
          <w:marRight w:val="0"/>
          <w:marTop w:val="200"/>
          <w:marBottom w:val="0"/>
          <w:divBdr>
            <w:top w:val="none" w:sz="0" w:space="0" w:color="auto"/>
            <w:left w:val="none" w:sz="0" w:space="0" w:color="auto"/>
            <w:bottom w:val="none" w:sz="0" w:space="0" w:color="auto"/>
            <w:right w:val="none" w:sz="0" w:space="0" w:color="auto"/>
          </w:divBdr>
        </w:div>
      </w:divsChild>
    </w:div>
    <w:div w:id="2105493916">
      <w:bodyDiv w:val="1"/>
      <w:marLeft w:val="0"/>
      <w:marRight w:val="0"/>
      <w:marTop w:val="0"/>
      <w:marBottom w:val="0"/>
      <w:divBdr>
        <w:top w:val="none" w:sz="0" w:space="0" w:color="auto"/>
        <w:left w:val="none" w:sz="0" w:space="0" w:color="auto"/>
        <w:bottom w:val="none" w:sz="0" w:space="0" w:color="auto"/>
        <w:right w:val="none" w:sz="0" w:space="0" w:color="auto"/>
      </w:divBdr>
      <w:divsChild>
        <w:div w:id="561407100">
          <w:marLeft w:val="0"/>
          <w:marRight w:val="0"/>
          <w:marTop w:val="0"/>
          <w:marBottom w:val="0"/>
          <w:divBdr>
            <w:top w:val="none" w:sz="0" w:space="0" w:color="auto"/>
            <w:left w:val="none" w:sz="0" w:space="0" w:color="auto"/>
            <w:bottom w:val="none" w:sz="0" w:space="0" w:color="auto"/>
            <w:right w:val="none" w:sz="0" w:space="0" w:color="auto"/>
          </w:divBdr>
          <w:divsChild>
            <w:div w:id="1565136755">
              <w:marLeft w:val="0"/>
              <w:marRight w:val="0"/>
              <w:marTop w:val="0"/>
              <w:marBottom w:val="0"/>
              <w:divBdr>
                <w:top w:val="none" w:sz="0" w:space="0" w:color="auto"/>
                <w:left w:val="none" w:sz="0" w:space="0" w:color="auto"/>
                <w:bottom w:val="none" w:sz="0" w:space="0" w:color="auto"/>
                <w:right w:val="none" w:sz="0" w:space="0" w:color="auto"/>
              </w:divBdr>
              <w:divsChild>
                <w:div w:id="2012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4720">
          <w:marLeft w:val="0"/>
          <w:marRight w:val="0"/>
          <w:marTop w:val="0"/>
          <w:marBottom w:val="0"/>
          <w:divBdr>
            <w:top w:val="none" w:sz="0" w:space="0" w:color="auto"/>
            <w:left w:val="none" w:sz="0" w:space="0" w:color="auto"/>
            <w:bottom w:val="none" w:sz="0" w:space="0" w:color="auto"/>
            <w:right w:val="none" w:sz="0" w:space="0" w:color="auto"/>
          </w:divBdr>
          <w:divsChild>
            <w:div w:id="1666661320">
              <w:marLeft w:val="0"/>
              <w:marRight w:val="0"/>
              <w:marTop w:val="0"/>
              <w:marBottom w:val="0"/>
              <w:divBdr>
                <w:top w:val="none" w:sz="0" w:space="0" w:color="auto"/>
                <w:left w:val="none" w:sz="0" w:space="0" w:color="auto"/>
                <w:bottom w:val="none" w:sz="0" w:space="0" w:color="auto"/>
                <w:right w:val="none" w:sz="0" w:space="0" w:color="auto"/>
              </w:divBdr>
              <w:divsChild>
                <w:div w:id="196472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595C94DBAA2A4D87C6F8D4AC54E585" ma:contentTypeVersion="13" ma:contentTypeDescription="Create a new document." ma:contentTypeScope="" ma:versionID="680eb8af7c4034972af835563cef2d2e">
  <xsd:schema xmlns:xsd="http://www.w3.org/2001/XMLSchema" xmlns:xs="http://www.w3.org/2001/XMLSchema" xmlns:p="http://schemas.microsoft.com/office/2006/metadata/properties" xmlns:ns3="5dfbbbaf-bb69-489e-bf69-5cb8a372bb48" xmlns:ns4="bcc71370-e352-4327-aa31-53332a32b684" targetNamespace="http://schemas.microsoft.com/office/2006/metadata/properties" ma:root="true" ma:fieldsID="6c84ace4e5af10a1c030157fe24be706" ns3:_="" ns4:_="">
    <xsd:import namespace="5dfbbbaf-bb69-489e-bf69-5cb8a372bb48"/>
    <xsd:import namespace="bcc71370-e352-4327-aa31-53332a32b6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bbbaf-bb69-489e-bf69-5cb8a372bb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71370-e352-4327-aa31-53332a32b6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7E8E0-D89B-4255-8190-9FB74D087687}">
  <ds:schemaRefs>
    <ds:schemaRef ds:uri="http://schemas.microsoft.com/sharepoint/v3/contenttype/forms"/>
  </ds:schemaRefs>
</ds:datastoreItem>
</file>

<file path=customXml/itemProps2.xml><?xml version="1.0" encoding="utf-8"?>
<ds:datastoreItem xmlns:ds="http://schemas.openxmlformats.org/officeDocument/2006/customXml" ds:itemID="{EEF09593-0220-4CFB-B8C5-A6B6B80F5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bbbaf-bb69-489e-bf69-5cb8a372bb48"/>
    <ds:schemaRef ds:uri="bcc71370-e352-4327-aa31-53332a32b6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68DB99-1438-45F0-B124-0C49A4504E0F}">
  <ds:schemaRefs>
    <ds:schemaRef ds:uri="bcc71370-e352-4327-aa31-53332a32b684"/>
    <ds:schemaRef ds:uri="http://schemas.microsoft.com/office/2006/documentManagement/types"/>
    <ds:schemaRef ds:uri="http://www.w3.org/XML/1998/namespace"/>
    <ds:schemaRef ds:uri="http://purl.org/dc/dcmitype/"/>
    <ds:schemaRef ds:uri="http://purl.org/dc/terms/"/>
    <ds:schemaRef ds:uri="http://schemas.openxmlformats.org/package/2006/metadata/core-properties"/>
    <ds:schemaRef ds:uri="http://purl.org/dc/elements/1.1/"/>
    <ds:schemaRef ds:uri="http://schemas.microsoft.com/office/infopath/2007/PartnerControls"/>
    <ds:schemaRef ds:uri="5dfbbbaf-bb69-489e-bf69-5cb8a372bb48"/>
    <ds:schemaRef ds:uri="http://schemas.microsoft.com/office/2006/metadata/properties"/>
  </ds:schemaRefs>
</ds:datastoreItem>
</file>

<file path=customXml/itemProps4.xml><?xml version="1.0" encoding="utf-8"?>
<ds:datastoreItem xmlns:ds="http://schemas.openxmlformats.org/officeDocument/2006/customXml" ds:itemID="{E8605012-22C2-4743-8909-DC0C7C854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1888</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CardiffandVale UHB</Company>
  <LinksUpToDate>false</LinksUpToDate>
  <CharactersWithSpaces>12631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So095097</dc:creator>
  <cp:keywords/>
  <dc:description/>
  <cp:lastModifiedBy>Rebecca Al-nashee (Cardiff and Vale UHB - Regional Partnership Board</cp:lastModifiedBy>
  <cp:revision>4</cp:revision>
  <dcterms:created xsi:type="dcterms:W3CDTF">2023-06-30T11:37:00Z</dcterms:created>
  <dcterms:modified xsi:type="dcterms:W3CDTF">2023-10-03T14:57:00Z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0x01010016595C94DBAA2A4D87C6F8D4AC54E585</vt:lpwstr>
  </property>
</Properties>
</file>